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97E81" w14:textId="77777777" w:rsidR="006955A9" w:rsidRPr="008A287E" w:rsidRDefault="006955A9" w:rsidP="006955A9">
      <w:pPr>
        <w:spacing w:after="0" w:line="240" w:lineRule="auto"/>
        <w:jc w:val="center"/>
        <w:rPr>
          <w:rFonts w:ascii="Times New Roman" w:hAnsi="Times New Roman"/>
          <w:b/>
          <w:sz w:val="28"/>
          <w:szCs w:val="28"/>
        </w:rPr>
      </w:pPr>
      <w:r w:rsidRPr="008A287E">
        <w:rPr>
          <w:rFonts w:ascii="Times New Roman" w:hAnsi="Times New Roman"/>
          <w:b/>
          <w:sz w:val="28"/>
          <w:szCs w:val="28"/>
        </w:rPr>
        <w:t>Федеральное государственное образовательное бюджетное учреждение</w:t>
      </w:r>
    </w:p>
    <w:p w14:paraId="77C6E4AA" w14:textId="77777777" w:rsidR="006955A9" w:rsidRPr="008A287E" w:rsidRDefault="006955A9" w:rsidP="006955A9">
      <w:pPr>
        <w:spacing w:after="0" w:line="240" w:lineRule="auto"/>
        <w:jc w:val="center"/>
        <w:rPr>
          <w:rFonts w:ascii="Times New Roman" w:hAnsi="Times New Roman"/>
          <w:b/>
          <w:sz w:val="28"/>
          <w:szCs w:val="28"/>
        </w:rPr>
      </w:pPr>
      <w:r w:rsidRPr="008A287E">
        <w:rPr>
          <w:rFonts w:ascii="Times New Roman" w:hAnsi="Times New Roman"/>
          <w:b/>
          <w:sz w:val="28"/>
          <w:szCs w:val="28"/>
        </w:rPr>
        <w:t>высшего образования</w:t>
      </w:r>
    </w:p>
    <w:p w14:paraId="243F4ABD" w14:textId="77777777" w:rsidR="006955A9" w:rsidRPr="008A287E" w:rsidRDefault="006955A9" w:rsidP="006955A9">
      <w:pPr>
        <w:spacing w:after="0" w:line="240" w:lineRule="auto"/>
        <w:jc w:val="center"/>
        <w:rPr>
          <w:rFonts w:ascii="Times New Roman" w:hAnsi="Times New Roman"/>
          <w:b/>
          <w:caps/>
          <w:sz w:val="28"/>
          <w:szCs w:val="28"/>
        </w:rPr>
      </w:pPr>
      <w:r w:rsidRPr="008A287E">
        <w:rPr>
          <w:rFonts w:ascii="Times New Roman" w:hAnsi="Times New Roman"/>
          <w:b/>
          <w:caps/>
          <w:sz w:val="28"/>
          <w:szCs w:val="28"/>
        </w:rPr>
        <w:t xml:space="preserve">«ФинансоВЫЙ УНИВЕРСИТЕТ </w:t>
      </w:r>
    </w:p>
    <w:p w14:paraId="2B230D9A" w14:textId="77777777" w:rsidR="006955A9" w:rsidRPr="008A287E" w:rsidRDefault="006955A9" w:rsidP="006955A9">
      <w:pPr>
        <w:spacing w:after="0" w:line="240" w:lineRule="auto"/>
        <w:jc w:val="center"/>
        <w:rPr>
          <w:rFonts w:ascii="Times New Roman" w:hAnsi="Times New Roman"/>
          <w:b/>
          <w:caps/>
          <w:sz w:val="28"/>
          <w:szCs w:val="28"/>
        </w:rPr>
      </w:pPr>
      <w:r w:rsidRPr="008A287E">
        <w:rPr>
          <w:rFonts w:ascii="Times New Roman" w:hAnsi="Times New Roman"/>
          <w:b/>
          <w:caps/>
          <w:sz w:val="28"/>
          <w:szCs w:val="28"/>
        </w:rPr>
        <w:t>при Правительстве Российской Федерации»</w:t>
      </w:r>
    </w:p>
    <w:p w14:paraId="7ACD97B8" w14:textId="77777777" w:rsidR="006955A9" w:rsidRPr="008A287E" w:rsidRDefault="006955A9" w:rsidP="006955A9">
      <w:pPr>
        <w:spacing w:after="0" w:line="240" w:lineRule="auto"/>
        <w:jc w:val="center"/>
        <w:rPr>
          <w:rFonts w:ascii="Times New Roman" w:hAnsi="Times New Roman"/>
          <w:b/>
          <w:sz w:val="28"/>
          <w:szCs w:val="28"/>
        </w:rPr>
      </w:pPr>
      <w:r w:rsidRPr="008A287E">
        <w:rPr>
          <w:rFonts w:ascii="Times New Roman" w:hAnsi="Times New Roman"/>
          <w:b/>
          <w:sz w:val="28"/>
          <w:szCs w:val="28"/>
        </w:rPr>
        <w:t>(Финансовый университет)</w:t>
      </w:r>
    </w:p>
    <w:p w14:paraId="3C4278B0" w14:textId="77777777" w:rsidR="006955A9" w:rsidRPr="008A287E" w:rsidRDefault="006955A9" w:rsidP="006955A9">
      <w:pPr>
        <w:spacing w:after="0" w:line="240" w:lineRule="auto"/>
        <w:ind w:left="900"/>
        <w:jc w:val="center"/>
        <w:rPr>
          <w:rFonts w:ascii="Times New Roman" w:hAnsi="Times New Roman"/>
          <w:sz w:val="24"/>
          <w:szCs w:val="24"/>
        </w:rPr>
      </w:pPr>
    </w:p>
    <w:p w14:paraId="5D1CC1BE" w14:textId="77777777" w:rsidR="001220C4" w:rsidRPr="008A287E" w:rsidRDefault="001220C4" w:rsidP="001220C4">
      <w:pPr>
        <w:spacing w:after="0" w:line="240" w:lineRule="auto"/>
        <w:jc w:val="center"/>
        <w:rPr>
          <w:rFonts w:ascii="Times New Roman" w:hAnsi="Times New Roman"/>
          <w:sz w:val="32"/>
          <w:szCs w:val="32"/>
        </w:rPr>
      </w:pPr>
      <w:r w:rsidRPr="008A287E">
        <w:rPr>
          <w:rFonts w:ascii="Times New Roman" w:hAnsi="Times New Roman"/>
          <w:b/>
          <w:bCs/>
          <w:sz w:val="32"/>
          <w:szCs w:val="32"/>
        </w:rPr>
        <w:t xml:space="preserve">Департамент </w:t>
      </w:r>
      <w:r w:rsidR="004410B8" w:rsidRPr="008A287E">
        <w:rPr>
          <w:rFonts w:ascii="Times New Roman" w:hAnsi="Times New Roman"/>
          <w:b/>
          <w:bCs/>
          <w:sz w:val="32"/>
          <w:szCs w:val="32"/>
        </w:rPr>
        <w:t>математики</w:t>
      </w:r>
    </w:p>
    <w:p w14:paraId="33416CA4" w14:textId="77777777" w:rsidR="00CA4FB7" w:rsidRPr="008A287E" w:rsidRDefault="00CA4FB7" w:rsidP="003C34A6">
      <w:pPr>
        <w:spacing w:after="0" w:line="240" w:lineRule="auto"/>
        <w:ind w:left="3969"/>
        <w:jc w:val="center"/>
        <w:outlineLvl w:val="4"/>
        <w:rPr>
          <w:rFonts w:ascii="Times New Roman" w:hAnsi="Times New Roman"/>
          <w:snapToGrid w:val="0"/>
          <w:sz w:val="32"/>
          <w:szCs w:val="32"/>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57"/>
      </w:tblGrid>
      <w:tr w:rsidR="006A0E4F" w:rsidRPr="008A287E" w14:paraId="6C0D9E55" w14:textId="77777777" w:rsidTr="003C34A6">
        <w:tc>
          <w:tcPr>
            <w:tcW w:w="2584" w:type="pct"/>
          </w:tcPr>
          <w:p w14:paraId="6FF1A884" w14:textId="77777777" w:rsidR="003C34A6" w:rsidRPr="008A287E" w:rsidRDefault="003C34A6" w:rsidP="00202259">
            <w:pPr>
              <w:jc w:val="right"/>
              <w:rPr>
                <w:sz w:val="28"/>
                <w:szCs w:val="28"/>
              </w:rPr>
            </w:pPr>
          </w:p>
        </w:tc>
        <w:tc>
          <w:tcPr>
            <w:tcW w:w="2416" w:type="pct"/>
          </w:tcPr>
          <w:p w14:paraId="24DAC119" w14:textId="77777777" w:rsidR="003C34A6" w:rsidRPr="008A287E" w:rsidRDefault="004410B8" w:rsidP="004410B8">
            <w:pPr>
              <w:spacing w:line="360" w:lineRule="auto"/>
              <w:rPr>
                <w:sz w:val="28"/>
                <w:szCs w:val="28"/>
              </w:rPr>
            </w:pPr>
            <w:r w:rsidRPr="008A287E">
              <w:rPr>
                <w:sz w:val="28"/>
                <w:szCs w:val="28"/>
              </w:rPr>
              <w:t xml:space="preserve">        </w:t>
            </w:r>
            <w:r w:rsidR="003C34A6" w:rsidRPr="008A287E">
              <w:rPr>
                <w:sz w:val="28"/>
                <w:szCs w:val="28"/>
              </w:rPr>
              <w:t>УТВЕРЖДАЮ</w:t>
            </w:r>
          </w:p>
          <w:p w14:paraId="772E9A58" w14:textId="77777777" w:rsidR="003C34A6" w:rsidRPr="008A287E" w:rsidRDefault="004410B8" w:rsidP="004410B8">
            <w:pPr>
              <w:spacing w:line="360" w:lineRule="auto"/>
              <w:rPr>
                <w:sz w:val="28"/>
                <w:szCs w:val="28"/>
              </w:rPr>
            </w:pPr>
            <w:r w:rsidRPr="008A287E">
              <w:rPr>
                <w:sz w:val="28"/>
                <w:szCs w:val="28"/>
              </w:rPr>
              <w:t xml:space="preserve">        </w:t>
            </w:r>
            <w:r w:rsidR="003C34A6" w:rsidRPr="008A287E">
              <w:rPr>
                <w:sz w:val="28"/>
                <w:szCs w:val="28"/>
              </w:rPr>
              <w:t>Ректор</w:t>
            </w:r>
            <w:r w:rsidRPr="008A287E">
              <w:rPr>
                <w:sz w:val="28"/>
                <w:szCs w:val="28"/>
              </w:rPr>
              <w:t xml:space="preserve"> </w:t>
            </w:r>
            <w:r w:rsidR="003C34A6" w:rsidRPr="008A287E">
              <w:rPr>
                <w:sz w:val="28"/>
                <w:szCs w:val="28"/>
              </w:rPr>
              <w:t xml:space="preserve"> </w:t>
            </w:r>
          </w:p>
          <w:p w14:paraId="37AC678F" w14:textId="1CE924F1" w:rsidR="003C34A6" w:rsidRPr="008A287E" w:rsidRDefault="004410B8" w:rsidP="00E505CC">
            <w:pPr>
              <w:spacing w:line="360" w:lineRule="auto"/>
              <w:jc w:val="right"/>
              <w:rPr>
                <w:sz w:val="28"/>
                <w:szCs w:val="28"/>
              </w:rPr>
            </w:pPr>
            <w:r w:rsidRPr="008A287E">
              <w:rPr>
                <w:sz w:val="28"/>
                <w:szCs w:val="28"/>
              </w:rPr>
              <w:t xml:space="preserve">   </w:t>
            </w:r>
            <w:r w:rsidR="003C34A6" w:rsidRPr="008A287E">
              <w:rPr>
                <w:sz w:val="28"/>
                <w:szCs w:val="28"/>
              </w:rPr>
              <w:t>_____</w:t>
            </w:r>
            <w:r w:rsidRPr="008A287E">
              <w:rPr>
                <w:sz w:val="28"/>
                <w:szCs w:val="28"/>
              </w:rPr>
              <w:t xml:space="preserve">_____ </w:t>
            </w:r>
            <w:r w:rsidR="003C34A6" w:rsidRPr="008A287E">
              <w:rPr>
                <w:sz w:val="28"/>
                <w:szCs w:val="28"/>
              </w:rPr>
              <w:t>М.А.</w:t>
            </w:r>
            <w:r w:rsidRPr="008A287E">
              <w:rPr>
                <w:sz w:val="28"/>
                <w:szCs w:val="28"/>
              </w:rPr>
              <w:t xml:space="preserve"> </w:t>
            </w:r>
            <w:proofErr w:type="spellStart"/>
            <w:r w:rsidR="003C34A6" w:rsidRPr="008A287E">
              <w:rPr>
                <w:sz w:val="28"/>
                <w:szCs w:val="28"/>
              </w:rPr>
              <w:t>Эскиндаров</w:t>
            </w:r>
            <w:bookmarkStart w:id="0" w:name="_GoBack"/>
            <w:bookmarkEnd w:id="0"/>
            <w:proofErr w:type="spellEnd"/>
            <w:r w:rsidRPr="008A287E">
              <w:rPr>
                <w:sz w:val="28"/>
                <w:szCs w:val="28"/>
              </w:rPr>
              <w:t xml:space="preserve"> </w:t>
            </w:r>
            <w:r w:rsidR="00E505CC">
              <w:rPr>
                <w:sz w:val="28"/>
                <w:szCs w:val="28"/>
              </w:rPr>
              <w:t>23.09.</w:t>
            </w:r>
            <w:r w:rsidR="003C34A6" w:rsidRPr="008A287E">
              <w:rPr>
                <w:sz w:val="28"/>
                <w:szCs w:val="28"/>
              </w:rPr>
              <w:t xml:space="preserve"> 20</w:t>
            </w:r>
            <w:r w:rsidRPr="008A287E">
              <w:rPr>
                <w:sz w:val="28"/>
                <w:szCs w:val="28"/>
              </w:rPr>
              <w:t>21</w:t>
            </w:r>
            <w:r w:rsidR="003C34A6" w:rsidRPr="008A287E">
              <w:rPr>
                <w:sz w:val="28"/>
                <w:szCs w:val="28"/>
              </w:rPr>
              <w:t xml:space="preserve"> г.</w:t>
            </w:r>
          </w:p>
        </w:tc>
      </w:tr>
    </w:tbl>
    <w:p w14:paraId="6180045C" w14:textId="77777777" w:rsidR="00F43046" w:rsidRPr="008A287E" w:rsidRDefault="00F43046" w:rsidP="006955A9">
      <w:pPr>
        <w:spacing w:after="0" w:line="240" w:lineRule="auto"/>
        <w:jc w:val="center"/>
        <w:rPr>
          <w:rFonts w:ascii="Times New Roman" w:hAnsi="Times New Roman"/>
          <w:b/>
          <w:sz w:val="40"/>
          <w:szCs w:val="40"/>
        </w:rPr>
      </w:pPr>
    </w:p>
    <w:p w14:paraId="07342367" w14:textId="77777777" w:rsidR="00752FAB" w:rsidRPr="008A287E" w:rsidRDefault="00752FAB" w:rsidP="00752FAB">
      <w:pPr>
        <w:spacing w:after="0" w:line="240" w:lineRule="auto"/>
        <w:jc w:val="center"/>
        <w:rPr>
          <w:rFonts w:ascii="Times New Roman" w:hAnsi="Times New Roman"/>
          <w:b/>
          <w:sz w:val="36"/>
          <w:szCs w:val="36"/>
        </w:rPr>
      </w:pPr>
      <w:r w:rsidRPr="008A287E">
        <w:rPr>
          <w:rFonts w:ascii="Times New Roman" w:hAnsi="Times New Roman"/>
          <w:b/>
          <w:sz w:val="36"/>
          <w:szCs w:val="36"/>
        </w:rPr>
        <w:t xml:space="preserve">О. А. </w:t>
      </w:r>
      <w:proofErr w:type="spellStart"/>
      <w:r w:rsidRPr="008A287E">
        <w:rPr>
          <w:rFonts w:ascii="Times New Roman" w:hAnsi="Times New Roman"/>
          <w:b/>
          <w:sz w:val="36"/>
          <w:szCs w:val="36"/>
        </w:rPr>
        <w:t>Баюк</w:t>
      </w:r>
      <w:proofErr w:type="spellEnd"/>
    </w:p>
    <w:p w14:paraId="763EE20F" w14:textId="77777777" w:rsidR="006955A9" w:rsidRPr="008A287E" w:rsidRDefault="006955A9" w:rsidP="006955A9">
      <w:pPr>
        <w:spacing w:after="0" w:line="240" w:lineRule="auto"/>
        <w:jc w:val="center"/>
        <w:rPr>
          <w:rFonts w:ascii="Times New Roman" w:hAnsi="Times New Roman"/>
          <w:b/>
          <w:sz w:val="36"/>
          <w:szCs w:val="36"/>
        </w:rPr>
      </w:pPr>
    </w:p>
    <w:p w14:paraId="657349C4" w14:textId="77777777" w:rsidR="006955A9" w:rsidRPr="008A287E" w:rsidRDefault="006955A9" w:rsidP="006955A9">
      <w:pPr>
        <w:spacing w:after="0" w:line="240" w:lineRule="auto"/>
        <w:jc w:val="center"/>
        <w:rPr>
          <w:rFonts w:ascii="Times New Roman" w:hAnsi="Times New Roman"/>
          <w:b/>
          <w:sz w:val="36"/>
          <w:szCs w:val="36"/>
        </w:rPr>
      </w:pPr>
    </w:p>
    <w:p w14:paraId="12E1C8D6" w14:textId="77777777" w:rsidR="00752FAB" w:rsidRPr="008A287E" w:rsidRDefault="004E3B5D" w:rsidP="00752FAB">
      <w:pPr>
        <w:spacing w:after="0" w:line="240" w:lineRule="auto"/>
        <w:jc w:val="center"/>
        <w:rPr>
          <w:rFonts w:ascii="Times New Roman" w:hAnsi="Times New Roman"/>
          <w:b/>
          <w:caps/>
          <w:sz w:val="36"/>
          <w:szCs w:val="36"/>
        </w:rPr>
      </w:pPr>
      <w:r w:rsidRPr="008A287E">
        <w:rPr>
          <w:rFonts w:ascii="Times New Roman" w:eastAsia="Times New Roman" w:hAnsi="Times New Roman" w:cs="Times New Roman"/>
          <w:b/>
          <w:sz w:val="36"/>
          <w:szCs w:val="36"/>
        </w:rPr>
        <w:t>МАТЕМАТИЧЕСКИЕ</w:t>
      </w:r>
      <w:r w:rsidR="00752FAB" w:rsidRPr="008A287E">
        <w:rPr>
          <w:rFonts w:ascii="Times New Roman" w:eastAsia="Times New Roman" w:hAnsi="Times New Roman" w:cs="Times New Roman"/>
          <w:b/>
          <w:sz w:val="36"/>
          <w:szCs w:val="36"/>
        </w:rPr>
        <w:t xml:space="preserve"> МЕТОДЫ В ГУМАНИТАРНЫХ НАУКАХ</w:t>
      </w:r>
    </w:p>
    <w:p w14:paraId="7AE26B0B" w14:textId="77777777" w:rsidR="006955A9" w:rsidRPr="008A287E" w:rsidRDefault="006955A9" w:rsidP="006955A9">
      <w:pPr>
        <w:spacing w:after="0" w:line="240" w:lineRule="auto"/>
        <w:jc w:val="center"/>
        <w:rPr>
          <w:rFonts w:ascii="Times New Roman" w:hAnsi="Times New Roman"/>
          <w:b/>
          <w:caps/>
          <w:sz w:val="40"/>
          <w:szCs w:val="40"/>
        </w:rPr>
      </w:pPr>
    </w:p>
    <w:p w14:paraId="5B3172C4" w14:textId="77777777" w:rsidR="006955A9" w:rsidRPr="008A287E" w:rsidRDefault="006955A9" w:rsidP="006955A9">
      <w:pPr>
        <w:spacing w:after="0" w:line="240" w:lineRule="auto"/>
        <w:jc w:val="center"/>
        <w:rPr>
          <w:rFonts w:ascii="Times New Roman" w:hAnsi="Times New Roman"/>
          <w:b/>
          <w:sz w:val="32"/>
          <w:szCs w:val="32"/>
        </w:rPr>
      </w:pPr>
    </w:p>
    <w:p w14:paraId="130CA717" w14:textId="77777777" w:rsidR="00752FAB" w:rsidRPr="008A287E" w:rsidRDefault="001220C4" w:rsidP="00752FAB">
      <w:pPr>
        <w:suppressAutoHyphens/>
        <w:spacing w:after="0" w:line="240" w:lineRule="auto"/>
        <w:jc w:val="center"/>
        <w:rPr>
          <w:rFonts w:ascii="Times New Roman" w:hAnsi="Times New Roman"/>
          <w:sz w:val="28"/>
          <w:szCs w:val="28"/>
        </w:rPr>
      </w:pPr>
      <w:r w:rsidRPr="008A287E">
        <w:rPr>
          <w:rFonts w:ascii="Times New Roman" w:hAnsi="Times New Roman"/>
          <w:sz w:val="28"/>
          <w:szCs w:val="28"/>
        </w:rPr>
        <w:t xml:space="preserve"> </w:t>
      </w:r>
      <w:r w:rsidR="00752FAB" w:rsidRPr="008A287E">
        <w:rPr>
          <w:rFonts w:ascii="Times New Roman" w:hAnsi="Times New Roman"/>
          <w:sz w:val="28"/>
          <w:szCs w:val="28"/>
        </w:rPr>
        <w:t xml:space="preserve">Рабочая программа дисциплины  </w:t>
      </w:r>
    </w:p>
    <w:p w14:paraId="6772E7AF" w14:textId="77777777" w:rsidR="001220C4" w:rsidRPr="008A287E" w:rsidRDefault="00752FAB" w:rsidP="00752FAB">
      <w:pPr>
        <w:suppressAutoHyphens/>
        <w:spacing w:after="0" w:line="240" w:lineRule="auto"/>
        <w:jc w:val="center"/>
        <w:rPr>
          <w:rFonts w:ascii="Times New Roman" w:hAnsi="Times New Roman"/>
          <w:sz w:val="28"/>
          <w:szCs w:val="28"/>
        </w:rPr>
      </w:pPr>
      <w:r w:rsidRPr="008A287E">
        <w:rPr>
          <w:rFonts w:ascii="Times New Roman" w:hAnsi="Times New Roman"/>
          <w:sz w:val="28"/>
          <w:szCs w:val="28"/>
        </w:rPr>
        <w:t xml:space="preserve">для студентов, обучающихся по направлению </w:t>
      </w:r>
      <w:r w:rsidRPr="008A287E">
        <w:rPr>
          <w:rFonts w:ascii="Times New Roman" w:eastAsia="Times New Roman" w:hAnsi="Times New Roman" w:cs="Times New Roman"/>
          <w:sz w:val="28"/>
          <w:szCs w:val="28"/>
        </w:rPr>
        <w:t>подготовки 45.03.02 Лингвистика, профиль «Когнитивная лингвистика и межкультурная коммуникация»</w:t>
      </w:r>
    </w:p>
    <w:p w14:paraId="3E2F059B" w14:textId="77777777" w:rsidR="001220C4" w:rsidRPr="008A287E" w:rsidRDefault="001220C4" w:rsidP="001220C4">
      <w:pPr>
        <w:spacing w:after="0" w:line="240" w:lineRule="auto"/>
        <w:jc w:val="center"/>
        <w:rPr>
          <w:rFonts w:ascii="Times New Roman" w:hAnsi="Times New Roman"/>
          <w:i/>
          <w:sz w:val="28"/>
          <w:szCs w:val="28"/>
        </w:rPr>
      </w:pPr>
    </w:p>
    <w:p w14:paraId="2CF6EDC4" w14:textId="77777777" w:rsidR="001220C4" w:rsidRPr="008A287E" w:rsidRDefault="001220C4" w:rsidP="001220C4">
      <w:pPr>
        <w:spacing w:after="0" w:line="240" w:lineRule="auto"/>
        <w:jc w:val="center"/>
        <w:rPr>
          <w:rFonts w:ascii="Times New Roman" w:hAnsi="Times New Roman"/>
          <w:i/>
          <w:sz w:val="28"/>
          <w:szCs w:val="28"/>
        </w:rPr>
      </w:pPr>
    </w:p>
    <w:p w14:paraId="775049B4" w14:textId="77777777" w:rsidR="00A0088F" w:rsidRPr="00A0088F" w:rsidRDefault="00A0088F" w:rsidP="00A0088F">
      <w:pPr>
        <w:spacing w:after="0" w:line="240" w:lineRule="auto"/>
        <w:jc w:val="center"/>
        <w:rPr>
          <w:rFonts w:ascii="Times New Roman" w:hAnsi="Times New Roman"/>
          <w:i/>
          <w:sz w:val="28"/>
          <w:szCs w:val="28"/>
        </w:rPr>
      </w:pPr>
      <w:r w:rsidRPr="00A0088F">
        <w:rPr>
          <w:rFonts w:ascii="Times New Roman" w:hAnsi="Times New Roman"/>
          <w:i/>
          <w:sz w:val="28"/>
          <w:szCs w:val="28"/>
        </w:rPr>
        <w:t xml:space="preserve">Рекомендовано Ученым советом </w:t>
      </w:r>
    </w:p>
    <w:p w14:paraId="5E287D2B" w14:textId="77777777" w:rsidR="00A0088F" w:rsidRPr="00A0088F" w:rsidRDefault="00A0088F" w:rsidP="00A0088F">
      <w:pPr>
        <w:spacing w:after="0" w:line="240" w:lineRule="auto"/>
        <w:jc w:val="center"/>
        <w:rPr>
          <w:rFonts w:ascii="Times New Roman" w:hAnsi="Times New Roman"/>
          <w:i/>
          <w:sz w:val="28"/>
          <w:szCs w:val="28"/>
        </w:rPr>
      </w:pPr>
      <w:r w:rsidRPr="00A0088F">
        <w:rPr>
          <w:rFonts w:ascii="Times New Roman" w:hAnsi="Times New Roman"/>
          <w:i/>
          <w:sz w:val="28"/>
          <w:szCs w:val="28"/>
        </w:rPr>
        <w:t>Факультета информационных технологий и анализа больших данных</w:t>
      </w:r>
    </w:p>
    <w:p w14:paraId="5256C159" w14:textId="77777777" w:rsidR="00A0088F" w:rsidRPr="00A0088F" w:rsidRDefault="00A0088F" w:rsidP="00A0088F">
      <w:pPr>
        <w:spacing w:after="0" w:line="240" w:lineRule="auto"/>
        <w:jc w:val="center"/>
        <w:rPr>
          <w:rFonts w:ascii="Times New Roman" w:hAnsi="Times New Roman"/>
          <w:i/>
          <w:sz w:val="28"/>
          <w:szCs w:val="28"/>
        </w:rPr>
      </w:pPr>
      <w:r w:rsidRPr="00A0088F">
        <w:rPr>
          <w:rFonts w:ascii="Times New Roman" w:hAnsi="Times New Roman"/>
          <w:i/>
          <w:sz w:val="28"/>
          <w:szCs w:val="28"/>
        </w:rPr>
        <w:t>(протокол №12 от 21.09.2021 г.)</w:t>
      </w:r>
    </w:p>
    <w:p w14:paraId="65444E4B" w14:textId="77777777" w:rsidR="00A0088F" w:rsidRPr="00A0088F" w:rsidRDefault="00A0088F" w:rsidP="00A0088F">
      <w:pPr>
        <w:spacing w:after="0" w:line="240" w:lineRule="auto"/>
        <w:jc w:val="center"/>
        <w:rPr>
          <w:rFonts w:ascii="Times New Roman" w:hAnsi="Times New Roman"/>
          <w:i/>
          <w:sz w:val="28"/>
          <w:szCs w:val="28"/>
        </w:rPr>
      </w:pPr>
    </w:p>
    <w:p w14:paraId="087C80B8" w14:textId="77777777" w:rsidR="00A0088F" w:rsidRPr="00A0088F" w:rsidRDefault="00A0088F" w:rsidP="00A0088F">
      <w:pPr>
        <w:spacing w:after="0" w:line="240" w:lineRule="auto"/>
        <w:jc w:val="center"/>
        <w:rPr>
          <w:rFonts w:ascii="Times New Roman" w:hAnsi="Times New Roman"/>
          <w:i/>
          <w:sz w:val="28"/>
          <w:szCs w:val="28"/>
        </w:rPr>
      </w:pPr>
      <w:r w:rsidRPr="00A0088F">
        <w:rPr>
          <w:rFonts w:ascii="Times New Roman" w:hAnsi="Times New Roman"/>
          <w:i/>
          <w:sz w:val="28"/>
          <w:szCs w:val="28"/>
        </w:rPr>
        <w:t>Одобрено Советом учебно-научного Департамента математики</w:t>
      </w:r>
    </w:p>
    <w:p w14:paraId="492E9ACB" w14:textId="2B62D4C8" w:rsidR="00237955" w:rsidRPr="008A287E" w:rsidRDefault="00A0088F" w:rsidP="00A0088F">
      <w:pPr>
        <w:spacing w:after="0" w:line="240" w:lineRule="auto"/>
        <w:jc w:val="center"/>
        <w:rPr>
          <w:rFonts w:ascii="Times New Roman" w:hAnsi="Times New Roman"/>
          <w:i/>
          <w:sz w:val="28"/>
          <w:szCs w:val="28"/>
        </w:rPr>
      </w:pPr>
      <w:r w:rsidRPr="00A0088F">
        <w:rPr>
          <w:rFonts w:ascii="Times New Roman" w:hAnsi="Times New Roman"/>
          <w:i/>
          <w:sz w:val="28"/>
          <w:szCs w:val="28"/>
        </w:rPr>
        <w:t>(протокол №3 от 21.09.2021 г.)</w:t>
      </w:r>
    </w:p>
    <w:p w14:paraId="1BF5418E" w14:textId="4EE7F154" w:rsidR="00202259" w:rsidRPr="008A287E" w:rsidRDefault="00202259" w:rsidP="001220C4">
      <w:pPr>
        <w:spacing w:after="0" w:line="240" w:lineRule="auto"/>
        <w:jc w:val="center"/>
        <w:rPr>
          <w:rFonts w:ascii="Times New Roman" w:hAnsi="Times New Roman"/>
          <w:i/>
          <w:sz w:val="28"/>
          <w:szCs w:val="28"/>
        </w:rPr>
      </w:pPr>
    </w:p>
    <w:p w14:paraId="3322072C" w14:textId="6205E587" w:rsidR="00EA1CA7" w:rsidRDefault="00EA1CA7" w:rsidP="001220C4">
      <w:pPr>
        <w:spacing w:after="0" w:line="240" w:lineRule="auto"/>
        <w:jc w:val="center"/>
        <w:rPr>
          <w:rFonts w:ascii="Times New Roman" w:hAnsi="Times New Roman"/>
          <w:i/>
          <w:sz w:val="28"/>
          <w:szCs w:val="28"/>
        </w:rPr>
      </w:pPr>
    </w:p>
    <w:p w14:paraId="174352C6" w14:textId="2CFE2D16" w:rsidR="00BF2F10" w:rsidRDefault="00BF2F10" w:rsidP="001220C4">
      <w:pPr>
        <w:spacing w:after="0" w:line="240" w:lineRule="auto"/>
        <w:jc w:val="center"/>
        <w:rPr>
          <w:rFonts w:ascii="Times New Roman" w:hAnsi="Times New Roman"/>
          <w:i/>
          <w:sz w:val="28"/>
          <w:szCs w:val="28"/>
        </w:rPr>
      </w:pPr>
    </w:p>
    <w:p w14:paraId="2E147AB7" w14:textId="77777777" w:rsidR="00BF2F10" w:rsidRPr="008A287E" w:rsidRDefault="00BF2F10" w:rsidP="001220C4">
      <w:pPr>
        <w:spacing w:after="0" w:line="240" w:lineRule="auto"/>
        <w:jc w:val="center"/>
        <w:rPr>
          <w:rFonts w:ascii="Times New Roman" w:hAnsi="Times New Roman"/>
          <w:i/>
          <w:sz w:val="28"/>
          <w:szCs w:val="28"/>
        </w:rPr>
      </w:pPr>
    </w:p>
    <w:p w14:paraId="04E5F31C" w14:textId="77777777" w:rsidR="00752FAB" w:rsidRPr="008A287E" w:rsidRDefault="00752FAB" w:rsidP="001220C4">
      <w:pPr>
        <w:spacing w:after="0" w:line="240" w:lineRule="auto"/>
        <w:jc w:val="center"/>
        <w:rPr>
          <w:rFonts w:ascii="Times New Roman" w:hAnsi="Times New Roman"/>
          <w:i/>
          <w:sz w:val="28"/>
          <w:szCs w:val="28"/>
        </w:rPr>
      </w:pPr>
    </w:p>
    <w:p w14:paraId="04AC2C80" w14:textId="69226325" w:rsidR="00A0088F" w:rsidRDefault="00CA5DE1" w:rsidP="001220C4">
      <w:pPr>
        <w:spacing w:after="0" w:line="240" w:lineRule="auto"/>
        <w:jc w:val="center"/>
        <w:rPr>
          <w:rFonts w:ascii="Times New Roman" w:hAnsi="Times New Roman"/>
          <w:b/>
          <w:sz w:val="32"/>
          <w:szCs w:val="32"/>
        </w:rPr>
      </w:pPr>
      <w:r w:rsidRPr="008A287E">
        <w:rPr>
          <w:rFonts w:ascii="Times New Roman" w:hAnsi="Times New Roman"/>
          <w:b/>
          <w:sz w:val="32"/>
          <w:szCs w:val="32"/>
        </w:rPr>
        <w:t>Москва – 20</w:t>
      </w:r>
      <w:r w:rsidR="00C355C1" w:rsidRPr="008A287E">
        <w:rPr>
          <w:rFonts w:ascii="Times New Roman" w:hAnsi="Times New Roman"/>
          <w:b/>
          <w:sz w:val="32"/>
          <w:szCs w:val="32"/>
        </w:rPr>
        <w:t>2</w:t>
      </w:r>
      <w:r w:rsidR="004410B8" w:rsidRPr="008A287E">
        <w:rPr>
          <w:rFonts w:ascii="Times New Roman" w:hAnsi="Times New Roman"/>
          <w:b/>
          <w:sz w:val="32"/>
          <w:szCs w:val="32"/>
        </w:rPr>
        <w:t>1</w:t>
      </w:r>
    </w:p>
    <w:p w14:paraId="67426FFC" w14:textId="77777777" w:rsidR="00A0088F" w:rsidRDefault="00A0088F">
      <w:pPr>
        <w:rPr>
          <w:rFonts w:ascii="Times New Roman" w:hAnsi="Times New Roman"/>
          <w:b/>
          <w:sz w:val="32"/>
          <w:szCs w:val="32"/>
        </w:rPr>
      </w:pPr>
      <w:r>
        <w:rPr>
          <w:rFonts w:ascii="Times New Roman" w:hAnsi="Times New Roman"/>
          <w:b/>
          <w:sz w:val="32"/>
          <w:szCs w:val="32"/>
        </w:rPr>
        <w:br w:type="page"/>
      </w:r>
    </w:p>
    <w:p w14:paraId="62A4D8EA" w14:textId="77777777" w:rsidR="00CA4FB7" w:rsidRPr="008A287E" w:rsidRDefault="00CA4FB7" w:rsidP="001220C4">
      <w:pPr>
        <w:spacing w:after="0" w:line="240" w:lineRule="auto"/>
        <w:jc w:val="center"/>
        <w:rPr>
          <w:rFonts w:ascii="Times New Roman" w:hAnsi="Times New Roman"/>
          <w:b/>
          <w:sz w:val="32"/>
          <w:szCs w:val="32"/>
        </w:rPr>
      </w:pPr>
    </w:p>
    <w:p w14:paraId="6D87240D" w14:textId="77777777" w:rsidR="00893286" w:rsidRPr="00893286" w:rsidRDefault="00893286" w:rsidP="00893286">
      <w:pPr>
        <w:spacing w:after="0" w:line="240" w:lineRule="auto"/>
        <w:rPr>
          <w:rFonts w:ascii="Times New Roman" w:hAnsi="Times New Roman"/>
          <w:b/>
          <w:bCs/>
          <w:sz w:val="28"/>
          <w:szCs w:val="28"/>
        </w:rPr>
      </w:pPr>
      <w:proofErr w:type="gramStart"/>
      <w:r w:rsidRPr="00893286">
        <w:rPr>
          <w:rFonts w:ascii="Times New Roman" w:hAnsi="Times New Roman"/>
          <w:b/>
          <w:bCs/>
          <w:sz w:val="28"/>
          <w:szCs w:val="28"/>
        </w:rPr>
        <w:t>УДК  519.6</w:t>
      </w:r>
      <w:proofErr w:type="gramEnd"/>
      <w:r w:rsidRPr="00893286">
        <w:rPr>
          <w:rFonts w:ascii="Times New Roman" w:hAnsi="Times New Roman"/>
          <w:b/>
          <w:bCs/>
          <w:sz w:val="28"/>
          <w:szCs w:val="28"/>
        </w:rPr>
        <w:t>(073)</w:t>
      </w:r>
    </w:p>
    <w:p w14:paraId="747F0294" w14:textId="77777777" w:rsidR="00893286" w:rsidRPr="00893286" w:rsidRDefault="00893286" w:rsidP="00893286">
      <w:pPr>
        <w:spacing w:after="0" w:line="240" w:lineRule="auto"/>
        <w:rPr>
          <w:rFonts w:ascii="Times New Roman" w:hAnsi="Times New Roman"/>
          <w:b/>
          <w:bCs/>
          <w:sz w:val="28"/>
          <w:szCs w:val="28"/>
        </w:rPr>
      </w:pPr>
      <w:r w:rsidRPr="00893286">
        <w:rPr>
          <w:rFonts w:ascii="Times New Roman" w:hAnsi="Times New Roman"/>
          <w:b/>
          <w:bCs/>
          <w:sz w:val="28"/>
          <w:szCs w:val="28"/>
        </w:rPr>
        <w:t>ББК   22.16</w:t>
      </w:r>
    </w:p>
    <w:p w14:paraId="4792CB58" w14:textId="77777777" w:rsidR="00893286" w:rsidRPr="00893286" w:rsidRDefault="00893286" w:rsidP="00893286">
      <w:pPr>
        <w:spacing w:after="0" w:line="240" w:lineRule="auto"/>
        <w:rPr>
          <w:rFonts w:ascii="Times New Roman" w:hAnsi="Times New Roman"/>
          <w:b/>
          <w:bCs/>
          <w:sz w:val="28"/>
          <w:szCs w:val="28"/>
        </w:rPr>
      </w:pPr>
      <w:r w:rsidRPr="00893286">
        <w:rPr>
          <w:rFonts w:ascii="Times New Roman" w:hAnsi="Times New Roman"/>
          <w:b/>
          <w:bCs/>
          <w:sz w:val="28"/>
          <w:szCs w:val="28"/>
        </w:rPr>
        <w:t>Б33</w:t>
      </w:r>
    </w:p>
    <w:p w14:paraId="2159DD7C" w14:textId="77777777" w:rsidR="0095589A" w:rsidRPr="008A287E" w:rsidRDefault="0095589A" w:rsidP="0095589A">
      <w:pPr>
        <w:spacing w:after="0" w:line="240" w:lineRule="auto"/>
        <w:rPr>
          <w:rFonts w:ascii="Times New Roman" w:hAnsi="Times New Roman"/>
          <w:b/>
          <w:bCs/>
          <w:sz w:val="20"/>
          <w:szCs w:val="20"/>
        </w:rPr>
      </w:pPr>
    </w:p>
    <w:p w14:paraId="0F92ACF3" w14:textId="77777777" w:rsidR="00CA4FB7" w:rsidRPr="008A287E" w:rsidRDefault="00CA4FB7" w:rsidP="00752FAB">
      <w:pPr>
        <w:suppressAutoHyphens/>
        <w:spacing w:before="120" w:line="240" w:lineRule="auto"/>
        <w:ind w:left="709" w:hanging="709"/>
        <w:rPr>
          <w:rFonts w:ascii="Times New Roman" w:hAnsi="Times New Roman"/>
          <w:i/>
          <w:sz w:val="28"/>
          <w:szCs w:val="28"/>
        </w:rPr>
      </w:pPr>
      <w:r w:rsidRPr="008A287E">
        <w:rPr>
          <w:rFonts w:ascii="Times New Roman" w:hAnsi="Times New Roman"/>
          <w:b/>
          <w:sz w:val="26"/>
          <w:szCs w:val="26"/>
        </w:rPr>
        <w:t>Рецензент:</w:t>
      </w:r>
      <w:r w:rsidRPr="008A287E">
        <w:rPr>
          <w:rFonts w:ascii="Times New Roman" w:hAnsi="Times New Roman"/>
          <w:sz w:val="26"/>
          <w:szCs w:val="26"/>
        </w:rPr>
        <w:tab/>
        <w:t xml:space="preserve"> </w:t>
      </w:r>
      <w:r w:rsidR="00752FAB" w:rsidRPr="008A287E">
        <w:rPr>
          <w:rFonts w:ascii="Times New Roman" w:hAnsi="Times New Roman"/>
          <w:sz w:val="26"/>
          <w:szCs w:val="26"/>
        </w:rPr>
        <w:t>Зададаев</w:t>
      </w:r>
      <w:r w:rsidR="001916AB" w:rsidRPr="008A287E">
        <w:rPr>
          <w:rFonts w:ascii="Times New Roman" w:hAnsi="Times New Roman"/>
          <w:sz w:val="26"/>
          <w:szCs w:val="26"/>
        </w:rPr>
        <w:t xml:space="preserve"> С.</w:t>
      </w:r>
      <w:r w:rsidR="00752FAB" w:rsidRPr="008A287E">
        <w:rPr>
          <w:rFonts w:ascii="Times New Roman" w:hAnsi="Times New Roman"/>
          <w:sz w:val="26"/>
          <w:szCs w:val="26"/>
        </w:rPr>
        <w:t>А</w:t>
      </w:r>
      <w:r w:rsidR="001916AB" w:rsidRPr="008A287E">
        <w:rPr>
          <w:rFonts w:ascii="Times New Roman" w:hAnsi="Times New Roman"/>
          <w:sz w:val="26"/>
          <w:szCs w:val="26"/>
        </w:rPr>
        <w:t>.</w:t>
      </w:r>
      <w:r w:rsidRPr="008A287E">
        <w:rPr>
          <w:rFonts w:ascii="Times New Roman" w:hAnsi="Times New Roman"/>
          <w:sz w:val="26"/>
          <w:szCs w:val="26"/>
        </w:rPr>
        <w:t xml:space="preserve">, </w:t>
      </w:r>
      <w:r w:rsidR="00A40982" w:rsidRPr="008A287E">
        <w:rPr>
          <w:rFonts w:ascii="Times New Roman" w:hAnsi="Times New Roman"/>
          <w:sz w:val="26"/>
          <w:szCs w:val="26"/>
        </w:rPr>
        <w:t>к</w:t>
      </w:r>
      <w:r w:rsidRPr="008A287E">
        <w:rPr>
          <w:rFonts w:ascii="Times New Roman" w:hAnsi="Times New Roman"/>
          <w:sz w:val="26"/>
          <w:szCs w:val="26"/>
        </w:rPr>
        <w:t>.</w:t>
      </w:r>
      <w:r w:rsidR="00752FAB" w:rsidRPr="008A287E">
        <w:rPr>
          <w:rFonts w:ascii="Times New Roman" w:hAnsi="Times New Roman"/>
          <w:sz w:val="26"/>
          <w:szCs w:val="26"/>
        </w:rPr>
        <w:t>ф.-м</w:t>
      </w:r>
      <w:r w:rsidR="00A40982" w:rsidRPr="008A287E">
        <w:rPr>
          <w:rFonts w:ascii="Times New Roman" w:hAnsi="Times New Roman"/>
          <w:sz w:val="26"/>
          <w:szCs w:val="26"/>
        </w:rPr>
        <w:t>.</w:t>
      </w:r>
      <w:r w:rsidRPr="008A287E">
        <w:rPr>
          <w:rFonts w:ascii="Times New Roman" w:hAnsi="Times New Roman"/>
          <w:sz w:val="26"/>
          <w:szCs w:val="26"/>
        </w:rPr>
        <w:t xml:space="preserve">н., </w:t>
      </w:r>
      <w:r w:rsidR="00752FAB" w:rsidRPr="008A287E">
        <w:rPr>
          <w:rFonts w:ascii="Times New Roman" w:hAnsi="Times New Roman"/>
          <w:sz w:val="26"/>
          <w:szCs w:val="26"/>
        </w:rPr>
        <w:t>руководитель</w:t>
      </w:r>
      <w:r w:rsidR="001916AB" w:rsidRPr="008A287E">
        <w:rPr>
          <w:rFonts w:ascii="Times New Roman" w:hAnsi="Times New Roman"/>
          <w:sz w:val="26"/>
          <w:szCs w:val="26"/>
        </w:rPr>
        <w:t xml:space="preserve"> </w:t>
      </w:r>
      <w:r w:rsidR="00752FAB" w:rsidRPr="008A287E">
        <w:rPr>
          <w:rFonts w:ascii="Times New Roman" w:hAnsi="Times New Roman"/>
          <w:sz w:val="26"/>
          <w:szCs w:val="26"/>
        </w:rPr>
        <w:t xml:space="preserve">Департамента </w:t>
      </w:r>
      <w:r w:rsidR="00752FAB" w:rsidRPr="008A287E">
        <w:rPr>
          <w:rFonts w:ascii="Times New Roman" w:hAnsi="Times New Roman"/>
          <w:sz w:val="28"/>
          <w:szCs w:val="28"/>
        </w:rPr>
        <w:t>математики</w:t>
      </w:r>
    </w:p>
    <w:p w14:paraId="0901A406" w14:textId="77777777" w:rsidR="00752FAB" w:rsidRPr="008A287E" w:rsidRDefault="00752FAB" w:rsidP="0095589A">
      <w:pPr>
        <w:spacing w:before="120" w:line="240" w:lineRule="auto"/>
        <w:ind w:left="709" w:hanging="709"/>
        <w:rPr>
          <w:rFonts w:ascii="Times New Roman" w:hAnsi="Times New Roman"/>
          <w:sz w:val="26"/>
          <w:szCs w:val="26"/>
        </w:rPr>
      </w:pPr>
    </w:p>
    <w:p w14:paraId="1EFE2112" w14:textId="77777777" w:rsidR="00A22CD2" w:rsidRPr="008A287E" w:rsidRDefault="00752FAB" w:rsidP="00F43046">
      <w:pPr>
        <w:spacing w:line="240" w:lineRule="auto"/>
        <w:jc w:val="both"/>
        <w:rPr>
          <w:rFonts w:ascii="Times New Roman" w:hAnsi="Times New Roman"/>
          <w:b/>
          <w:sz w:val="26"/>
          <w:szCs w:val="26"/>
        </w:rPr>
      </w:pPr>
      <w:proofErr w:type="spellStart"/>
      <w:r w:rsidRPr="008A287E">
        <w:rPr>
          <w:rFonts w:ascii="Times New Roman" w:hAnsi="Times New Roman"/>
          <w:b/>
          <w:sz w:val="26"/>
          <w:szCs w:val="26"/>
        </w:rPr>
        <w:t>Баюк</w:t>
      </w:r>
      <w:proofErr w:type="spellEnd"/>
      <w:r w:rsidRPr="008A287E">
        <w:rPr>
          <w:rFonts w:ascii="Times New Roman" w:hAnsi="Times New Roman"/>
          <w:b/>
          <w:sz w:val="26"/>
          <w:szCs w:val="26"/>
        </w:rPr>
        <w:t xml:space="preserve"> О.А</w:t>
      </w:r>
      <w:r w:rsidR="00C7107F" w:rsidRPr="008A287E">
        <w:rPr>
          <w:rFonts w:ascii="Times New Roman" w:hAnsi="Times New Roman"/>
          <w:b/>
          <w:sz w:val="26"/>
          <w:szCs w:val="26"/>
        </w:rPr>
        <w:t>.</w:t>
      </w:r>
    </w:p>
    <w:p w14:paraId="16476D6F" w14:textId="6446310C" w:rsidR="00CA4FB7" w:rsidRPr="008A287E" w:rsidRDefault="00A22CD2" w:rsidP="0036457C">
      <w:pPr>
        <w:suppressAutoHyphens/>
        <w:spacing w:after="0" w:line="240" w:lineRule="auto"/>
        <w:jc w:val="both"/>
        <w:rPr>
          <w:rFonts w:ascii="Times New Roman" w:hAnsi="Times New Roman"/>
          <w:sz w:val="28"/>
          <w:szCs w:val="28"/>
        </w:rPr>
      </w:pPr>
      <w:r w:rsidRPr="008A287E">
        <w:rPr>
          <w:rFonts w:ascii="Times New Roman" w:hAnsi="Times New Roman"/>
          <w:b/>
          <w:sz w:val="26"/>
          <w:szCs w:val="26"/>
        </w:rPr>
        <w:tab/>
      </w:r>
      <w:r w:rsidR="004E3B5D" w:rsidRPr="008A287E">
        <w:rPr>
          <w:rFonts w:ascii="Times New Roman" w:eastAsia="Times New Roman" w:hAnsi="Times New Roman" w:cs="Times New Roman"/>
          <w:b/>
          <w:sz w:val="26"/>
          <w:szCs w:val="26"/>
        </w:rPr>
        <w:t>МАТЕМАТИЧЕСКИЕ</w:t>
      </w:r>
      <w:r w:rsidR="00752FAB" w:rsidRPr="008A287E">
        <w:rPr>
          <w:rFonts w:ascii="Times New Roman" w:eastAsia="Times New Roman" w:hAnsi="Times New Roman" w:cs="Times New Roman"/>
          <w:b/>
          <w:sz w:val="26"/>
          <w:szCs w:val="26"/>
        </w:rPr>
        <w:t xml:space="preserve"> МЕТОДЫ В ГУМАНИТАРНЫХ НАУКАХ</w:t>
      </w:r>
      <w:r w:rsidR="00C7107F" w:rsidRPr="008A287E">
        <w:rPr>
          <w:rFonts w:ascii="Times New Roman" w:hAnsi="Times New Roman"/>
          <w:b/>
          <w:sz w:val="26"/>
          <w:szCs w:val="26"/>
        </w:rPr>
        <w:t>.</w:t>
      </w:r>
      <w:r w:rsidR="0095589A" w:rsidRPr="008A287E">
        <w:rPr>
          <w:rFonts w:ascii="Times New Roman" w:hAnsi="Times New Roman"/>
          <w:b/>
          <w:sz w:val="26"/>
          <w:szCs w:val="26"/>
        </w:rPr>
        <w:t xml:space="preserve"> </w:t>
      </w:r>
      <w:r w:rsidR="0036457C" w:rsidRPr="008A287E">
        <w:rPr>
          <w:rFonts w:ascii="Times New Roman" w:hAnsi="Times New Roman"/>
          <w:sz w:val="28"/>
          <w:szCs w:val="28"/>
        </w:rPr>
        <w:t xml:space="preserve">Рабочая программа дисциплины для студентов, обучающихся по направлению </w:t>
      </w:r>
      <w:r w:rsidR="0036457C" w:rsidRPr="008A287E">
        <w:rPr>
          <w:rFonts w:ascii="Times New Roman" w:eastAsia="Times New Roman" w:hAnsi="Times New Roman" w:cs="Times New Roman"/>
          <w:sz w:val="28"/>
          <w:szCs w:val="28"/>
        </w:rPr>
        <w:t>подготовки 45.03.02 Лингвистика, профиль «Когнитивная лингвистика и межкультурная коммуникация»</w:t>
      </w:r>
      <w:r w:rsidR="0036457C" w:rsidRPr="008A287E">
        <w:rPr>
          <w:rFonts w:ascii="Times New Roman" w:hAnsi="Times New Roman"/>
          <w:sz w:val="28"/>
          <w:szCs w:val="28"/>
        </w:rPr>
        <w:t xml:space="preserve"> </w:t>
      </w:r>
      <w:r w:rsidR="00CA4FB7" w:rsidRPr="008A287E">
        <w:rPr>
          <w:rFonts w:ascii="Times New Roman" w:hAnsi="Times New Roman"/>
          <w:sz w:val="26"/>
          <w:szCs w:val="26"/>
        </w:rPr>
        <w:t xml:space="preserve">– М.: </w:t>
      </w:r>
      <w:proofErr w:type="spellStart"/>
      <w:r w:rsidR="00CA4FB7" w:rsidRPr="008A287E">
        <w:rPr>
          <w:rFonts w:ascii="Times New Roman" w:hAnsi="Times New Roman"/>
          <w:sz w:val="26"/>
          <w:szCs w:val="26"/>
        </w:rPr>
        <w:t>Финуниверситет</w:t>
      </w:r>
      <w:proofErr w:type="spellEnd"/>
      <w:r w:rsidR="00CA4FB7" w:rsidRPr="008A287E">
        <w:rPr>
          <w:rFonts w:ascii="Times New Roman" w:hAnsi="Times New Roman"/>
          <w:sz w:val="26"/>
          <w:szCs w:val="26"/>
        </w:rPr>
        <w:t xml:space="preserve">, </w:t>
      </w:r>
      <w:r w:rsidR="0095589A" w:rsidRPr="008A287E">
        <w:rPr>
          <w:rFonts w:ascii="Times New Roman" w:hAnsi="Times New Roman"/>
          <w:sz w:val="26"/>
          <w:szCs w:val="26"/>
        </w:rPr>
        <w:t xml:space="preserve">Департамент </w:t>
      </w:r>
      <w:r w:rsidR="0036457C" w:rsidRPr="008A287E">
        <w:rPr>
          <w:rFonts w:ascii="Times New Roman" w:hAnsi="Times New Roman"/>
          <w:sz w:val="28"/>
          <w:szCs w:val="28"/>
        </w:rPr>
        <w:t>математики</w:t>
      </w:r>
      <w:r w:rsidR="00A40982" w:rsidRPr="008A287E">
        <w:rPr>
          <w:rFonts w:ascii="Times New Roman" w:hAnsi="Times New Roman"/>
          <w:sz w:val="26"/>
          <w:szCs w:val="26"/>
        </w:rPr>
        <w:t>, 20</w:t>
      </w:r>
      <w:r w:rsidR="0036457C" w:rsidRPr="008A287E">
        <w:rPr>
          <w:rFonts w:ascii="Times New Roman" w:hAnsi="Times New Roman"/>
          <w:sz w:val="26"/>
          <w:szCs w:val="26"/>
        </w:rPr>
        <w:t>2</w:t>
      </w:r>
      <w:r w:rsidR="004410B8" w:rsidRPr="008A287E">
        <w:rPr>
          <w:rFonts w:ascii="Times New Roman" w:hAnsi="Times New Roman"/>
          <w:sz w:val="26"/>
          <w:szCs w:val="26"/>
        </w:rPr>
        <w:t>1</w:t>
      </w:r>
      <w:r w:rsidR="0095589A" w:rsidRPr="008A287E">
        <w:rPr>
          <w:rFonts w:ascii="Times New Roman" w:hAnsi="Times New Roman"/>
          <w:sz w:val="26"/>
          <w:szCs w:val="26"/>
        </w:rPr>
        <w:t>.</w:t>
      </w:r>
      <w:r w:rsidR="00A40982" w:rsidRPr="008A287E">
        <w:rPr>
          <w:rFonts w:ascii="Times New Roman" w:hAnsi="Times New Roman"/>
          <w:sz w:val="26"/>
          <w:szCs w:val="26"/>
        </w:rPr>
        <w:t xml:space="preserve"> – </w:t>
      </w:r>
      <w:r w:rsidR="004410B8" w:rsidRPr="008A287E">
        <w:rPr>
          <w:rFonts w:ascii="Times New Roman" w:hAnsi="Times New Roman"/>
          <w:noProof/>
          <w:sz w:val="26"/>
          <w:szCs w:val="26"/>
        </w:rPr>
        <w:t>2</w:t>
      </w:r>
      <w:r w:rsidR="00AB272C">
        <w:rPr>
          <w:rFonts w:ascii="Times New Roman" w:hAnsi="Times New Roman"/>
          <w:noProof/>
          <w:sz w:val="26"/>
          <w:szCs w:val="26"/>
        </w:rPr>
        <w:t>5</w:t>
      </w:r>
      <w:r w:rsidRPr="008A287E">
        <w:rPr>
          <w:rFonts w:ascii="Times New Roman" w:hAnsi="Times New Roman"/>
          <w:sz w:val="26"/>
          <w:szCs w:val="26"/>
        </w:rPr>
        <w:t> </w:t>
      </w:r>
      <w:r w:rsidR="00CA4FB7" w:rsidRPr="008A287E">
        <w:rPr>
          <w:rFonts w:ascii="Times New Roman" w:hAnsi="Times New Roman"/>
          <w:sz w:val="26"/>
          <w:szCs w:val="26"/>
        </w:rPr>
        <w:t>с.</w:t>
      </w:r>
    </w:p>
    <w:p w14:paraId="4D3DF026" w14:textId="77777777" w:rsidR="00CA4FB7" w:rsidRPr="008A287E" w:rsidRDefault="00CA4FB7" w:rsidP="00A22CD2">
      <w:pPr>
        <w:suppressAutoHyphens/>
        <w:spacing w:line="240" w:lineRule="auto"/>
        <w:ind w:firstLine="706"/>
        <w:jc w:val="both"/>
        <w:rPr>
          <w:rFonts w:ascii="Times New Roman" w:hAnsi="Times New Roman"/>
          <w:sz w:val="26"/>
          <w:szCs w:val="26"/>
        </w:rPr>
      </w:pPr>
      <w:r w:rsidRPr="008A287E">
        <w:rPr>
          <w:rFonts w:ascii="Times New Roman" w:hAnsi="Times New Roman"/>
          <w:sz w:val="26"/>
          <w:szCs w:val="26"/>
        </w:rPr>
        <w:t>В рабочей программе дисциплины определ</w:t>
      </w:r>
      <w:r w:rsidR="00AD2E5A" w:rsidRPr="008A287E">
        <w:rPr>
          <w:rFonts w:ascii="Times New Roman" w:hAnsi="Times New Roman"/>
          <w:sz w:val="26"/>
          <w:szCs w:val="26"/>
        </w:rPr>
        <w:t xml:space="preserve">ены ее цель, место в структуре </w:t>
      </w:r>
      <w:r w:rsidRPr="008A287E">
        <w:rPr>
          <w:rFonts w:ascii="Times New Roman" w:hAnsi="Times New Roman"/>
          <w:sz w:val="26"/>
          <w:szCs w:val="26"/>
        </w:rPr>
        <w:t xml:space="preserve">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5C32BDD1" w14:textId="77777777" w:rsidR="00CA4FB7" w:rsidRPr="008A287E" w:rsidRDefault="00CA4FB7" w:rsidP="0095589A">
      <w:pPr>
        <w:spacing w:after="0" w:line="240" w:lineRule="auto"/>
        <w:jc w:val="center"/>
        <w:rPr>
          <w:rFonts w:ascii="Times New Roman" w:hAnsi="Times New Roman"/>
          <w:b/>
          <w:i/>
          <w:sz w:val="28"/>
          <w:szCs w:val="28"/>
        </w:rPr>
      </w:pPr>
      <w:r w:rsidRPr="008A287E">
        <w:rPr>
          <w:rFonts w:ascii="Times New Roman" w:hAnsi="Times New Roman"/>
          <w:b/>
          <w:i/>
          <w:sz w:val="28"/>
          <w:szCs w:val="28"/>
        </w:rPr>
        <w:t>Учебное издание</w:t>
      </w:r>
    </w:p>
    <w:p w14:paraId="21A8D6DD" w14:textId="77777777" w:rsidR="00CA4FB7" w:rsidRPr="008A287E" w:rsidRDefault="00CA4FB7" w:rsidP="0095589A">
      <w:pPr>
        <w:spacing w:after="0" w:line="240" w:lineRule="auto"/>
        <w:jc w:val="center"/>
        <w:rPr>
          <w:rFonts w:ascii="Times New Roman" w:hAnsi="Times New Roman"/>
          <w:b/>
          <w:i/>
          <w:sz w:val="28"/>
          <w:szCs w:val="28"/>
        </w:rPr>
      </w:pPr>
    </w:p>
    <w:p w14:paraId="6547B140" w14:textId="77777777" w:rsidR="0036457C" w:rsidRPr="008A287E" w:rsidRDefault="0036457C" w:rsidP="0036457C">
      <w:pPr>
        <w:spacing w:after="0" w:line="240" w:lineRule="auto"/>
        <w:jc w:val="center"/>
        <w:rPr>
          <w:rFonts w:ascii="Times New Roman" w:hAnsi="Times New Roman"/>
          <w:b/>
          <w:i/>
          <w:sz w:val="28"/>
          <w:szCs w:val="28"/>
        </w:rPr>
      </w:pPr>
      <w:proofErr w:type="spellStart"/>
      <w:r w:rsidRPr="008A287E">
        <w:rPr>
          <w:rFonts w:ascii="Times New Roman" w:hAnsi="Times New Roman"/>
          <w:b/>
          <w:i/>
          <w:sz w:val="28"/>
          <w:szCs w:val="28"/>
        </w:rPr>
        <w:t>Баюк</w:t>
      </w:r>
      <w:proofErr w:type="spellEnd"/>
      <w:r w:rsidRPr="008A287E">
        <w:rPr>
          <w:rFonts w:ascii="Times New Roman" w:hAnsi="Times New Roman"/>
          <w:b/>
          <w:i/>
          <w:sz w:val="28"/>
          <w:szCs w:val="28"/>
        </w:rPr>
        <w:t xml:space="preserve"> О. А.</w:t>
      </w:r>
    </w:p>
    <w:p w14:paraId="0A67E3B5" w14:textId="77777777" w:rsidR="00734555" w:rsidRPr="008A287E" w:rsidRDefault="00734555" w:rsidP="0095589A">
      <w:pPr>
        <w:spacing w:after="0" w:line="240" w:lineRule="auto"/>
        <w:jc w:val="center"/>
        <w:rPr>
          <w:rFonts w:ascii="Times New Roman" w:hAnsi="Times New Roman"/>
          <w:b/>
          <w:sz w:val="26"/>
          <w:szCs w:val="26"/>
        </w:rPr>
      </w:pPr>
    </w:p>
    <w:p w14:paraId="4E97491B" w14:textId="77777777" w:rsidR="00824A0D" w:rsidRPr="008A287E" w:rsidRDefault="004E3B5D" w:rsidP="0095589A">
      <w:pPr>
        <w:spacing w:after="0" w:line="240" w:lineRule="auto"/>
        <w:jc w:val="center"/>
        <w:rPr>
          <w:rFonts w:ascii="Times New Roman" w:eastAsia="Times New Roman" w:hAnsi="Times New Roman" w:cs="Times New Roman"/>
          <w:b/>
          <w:sz w:val="32"/>
          <w:szCs w:val="32"/>
        </w:rPr>
      </w:pPr>
      <w:r w:rsidRPr="008A287E">
        <w:rPr>
          <w:rFonts w:ascii="Times New Roman" w:eastAsia="Times New Roman" w:hAnsi="Times New Roman" w:cs="Times New Roman"/>
          <w:b/>
          <w:sz w:val="32"/>
          <w:szCs w:val="32"/>
        </w:rPr>
        <w:t>МАТЕМАТИЧЕСКИЕ</w:t>
      </w:r>
      <w:r w:rsidR="0036457C" w:rsidRPr="008A287E">
        <w:rPr>
          <w:rFonts w:ascii="Times New Roman" w:eastAsia="Times New Roman" w:hAnsi="Times New Roman" w:cs="Times New Roman"/>
          <w:b/>
          <w:sz w:val="32"/>
          <w:szCs w:val="32"/>
        </w:rPr>
        <w:t xml:space="preserve"> МЕТОДЫ В ГУМАНИТАРНЫХ НАУКАХ</w:t>
      </w:r>
    </w:p>
    <w:p w14:paraId="1CDC6D0C" w14:textId="77777777" w:rsidR="0036457C" w:rsidRPr="008A287E" w:rsidRDefault="0036457C" w:rsidP="0095589A">
      <w:pPr>
        <w:spacing w:after="0" w:line="240" w:lineRule="auto"/>
        <w:jc w:val="center"/>
        <w:rPr>
          <w:rFonts w:ascii="Times New Roman" w:hAnsi="Times New Roman"/>
          <w:b/>
          <w:sz w:val="26"/>
          <w:szCs w:val="26"/>
        </w:rPr>
      </w:pPr>
    </w:p>
    <w:p w14:paraId="4F502FD6" w14:textId="77777777" w:rsidR="00CA4FB7" w:rsidRPr="008A287E" w:rsidRDefault="00837C85" w:rsidP="0095589A">
      <w:pPr>
        <w:spacing w:after="0" w:line="240" w:lineRule="auto"/>
        <w:jc w:val="center"/>
        <w:rPr>
          <w:rFonts w:ascii="Times New Roman" w:hAnsi="Times New Roman"/>
          <w:b/>
          <w:sz w:val="26"/>
          <w:szCs w:val="26"/>
        </w:rPr>
      </w:pPr>
      <w:r w:rsidRPr="008A287E">
        <w:rPr>
          <w:rFonts w:ascii="Times New Roman" w:hAnsi="Times New Roman"/>
          <w:i/>
          <w:sz w:val="26"/>
          <w:szCs w:val="26"/>
        </w:rPr>
        <w:t>Рабочая п</w:t>
      </w:r>
      <w:r w:rsidR="00CA4FB7" w:rsidRPr="008A287E">
        <w:rPr>
          <w:rFonts w:ascii="Times New Roman" w:hAnsi="Times New Roman"/>
          <w:i/>
          <w:sz w:val="26"/>
          <w:szCs w:val="26"/>
        </w:rPr>
        <w:t>рограмма дисциплины</w:t>
      </w:r>
    </w:p>
    <w:p w14:paraId="524813B6" w14:textId="77777777" w:rsidR="0095589A" w:rsidRPr="008A287E" w:rsidRDefault="0095589A" w:rsidP="0095589A">
      <w:pPr>
        <w:spacing w:after="0" w:line="240" w:lineRule="auto"/>
        <w:jc w:val="center"/>
        <w:rPr>
          <w:rFonts w:ascii="Times New Roman" w:hAnsi="Times New Roman"/>
          <w:sz w:val="26"/>
          <w:szCs w:val="26"/>
        </w:rPr>
      </w:pPr>
    </w:p>
    <w:p w14:paraId="32290755" w14:textId="77777777" w:rsidR="00CA4FB7" w:rsidRPr="008A287E" w:rsidRDefault="00CA4FB7" w:rsidP="00885B00">
      <w:pPr>
        <w:spacing w:after="0" w:line="240" w:lineRule="auto"/>
        <w:ind w:left="144"/>
        <w:jc w:val="center"/>
        <w:rPr>
          <w:rFonts w:ascii="Times New Roman" w:hAnsi="Times New Roman"/>
          <w:i/>
          <w:sz w:val="26"/>
          <w:szCs w:val="26"/>
        </w:rPr>
      </w:pPr>
      <w:r w:rsidRPr="008A287E">
        <w:rPr>
          <w:rFonts w:ascii="Times New Roman" w:hAnsi="Times New Roman"/>
          <w:sz w:val="26"/>
          <w:szCs w:val="26"/>
        </w:rPr>
        <w:t xml:space="preserve">Компьютерный набор и верстка </w:t>
      </w:r>
      <w:r w:rsidR="0036457C" w:rsidRPr="008A287E">
        <w:rPr>
          <w:rFonts w:ascii="Times New Roman" w:hAnsi="Times New Roman"/>
          <w:sz w:val="26"/>
          <w:szCs w:val="26"/>
        </w:rPr>
        <w:t>О</w:t>
      </w:r>
      <w:r w:rsidR="00253592" w:rsidRPr="008A287E">
        <w:rPr>
          <w:rFonts w:ascii="Times New Roman" w:hAnsi="Times New Roman"/>
          <w:sz w:val="26"/>
          <w:szCs w:val="26"/>
        </w:rPr>
        <w:t>.</w:t>
      </w:r>
      <w:r w:rsidR="0036457C" w:rsidRPr="008A287E">
        <w:rPr>
          <w:rFonts w:ascii="Times New Roman" w:hAnsi="Times New Roman"/>
          <w:sz w:val="26"/>
          <w:szCs w:val="26"/>
        </w:rPr>
        <w:t>А</w:t>
      </w:r>
      <w:r w:rsidR="00253592" w:rsidRPr="008A287E">
        <w:rPr>
          <w:rFonts w:ascii="Times New Roman" w:hAnsi="Times New Roman"/>
          <w:sz w:val="26"/>
          <w:szCs w:val="26"/>
        </w:rPr>
        <w:t xml:space="preserve">. </w:t>
      </w:r>
      <w:proofErr w:type="spellStart"/>
      <w:r w:rsidR="0036457C" w:rsidRPr="008A287E">
        <w:rPr>
          <w:rFonts w:ascii="Times New Roman" w:hAnsi="Times New Roman"/>
          <w:sz w:val="26"/>
          <w:szCs w:val="26"/>
        </w:rPr>
        <w:t>Баюк</w:t>
      </w:r>
      <w:proofErr w:type="spellEnd"/>
    </w:p>
    <w:p w14:paraId="6B0B1607" w14:textId="77777777" w:rsidR="00CA4FB7" w:rsidRPr="008A287E" w:rsidRDefault="00CA4FB7" w:rsidP="00885B00">
      <w:pPr>
        <w:spacing w:after="0" w:line="240" w:lineRule="auto"/>
        <w:ind w:left="144"/>
        <w:jc w:val="center"/>
        <w:rPr>
          <w:rFonts w:ascii="Times New Roman" w:hAnsi="Times New Roman"/>
          <w:sz w:val="26"/>
          <w:szCs w:val="26"/>
        </w:rPr>
      </w:pPr>
      <w:r w:rsidRPr="008A287E">
        <w:rPr>
          <w:rFonts w:ascii="Times New Roman" w:hAnsi="Times New Roman"/>
          <w:sz w:val="26"/>
          <w:szCs w:val="26"/>
        </w:rPr>
        <w:t>Формат</w:t>
      </w:r>
      <w:r w:rsidRPr="008A287E">
        <w:rPr>
          <w:rFonts w:ascii="Times New Roman" w:hAnsi="Times New Roman"/>
          <w:sz w:val="26"/>
          <w:szCs w:val="26"/>
          <w:lang w:val="en-US"/>
        </w:rPr>
        <w:t xml:space="preserve"> 60×90/16. </w:t>
      </w:r>
      <w:r w:rsidRPr="008A287E">
        <w:rPr>
          <w:rFonts w:ascii="Times New Roman" w:hAnsi="Times New Roman"/>
          <w:sz w:val="26"/>
          <w:szCs w:val="26"/>
        </w:rPr>
        <w:t>Гарнитура</w:t>
      </w:r>
      <w:r w:rsidRPr="008A287E">
        <w:rPr>
          <w:rFonts w:ascii="Times New Roman" w:hAnsi="Times New Roman"/>
          <w:sz w:val="26"/>
          <w:szCs w:val="26"/>
          <w:lang w:val="en-US"/>
        </w:rPr>
        <w:t xml:space="preserve"> Times New Roman</w:t>
      </w:r>
      <w:r w:rsidRPr="008A287E">
        <w:rPr>
          <w:rFonts w:ascii="Times New Roman" w:hAnsi="Times New Roman"/>
          <w:sz w:val="26"/>
          <w:szCs w:val="26"/>
          <w:lang w:val="en-US"/>
        </w:rPr>
        <w:br/>
      </w:r>
      <w:proofErr w:type="spellStart"/>
      <w:r w:rsidRPr="008A287E">
        <w:rPr>
          <w:rFonts w:ascii="Times New Roman" w:hAnsi="Times New Roman"/>
          <w:sz w:val="26"/>
          <w:szCs w:val="26"/>
        </w:rPr>
        <w:t>Усл</w:t>
      </w:r>
      <w:proofErr w:type="spellEnd"/>
      <w:r w:rsidRPr="008A287E">
        <w:rPr>
          <w:rFonts w:ascii="Times New Roman" w:hAnsi="Times New Roman"/>
          <w:sz w:val="26"/>
          <w:szCs w:val="26"/>
          <w:lang w:val="en-US"/>
        </w:rPr>
        <w:t>.</w:t>
      </w:r>
      <w:r w:rsidRPr="008A287E">
        <w:rPr>
          <w:rFonts w:ascii="Times New Roman" w:hAnsi="Times New Roman"/>
          <w:sz w:val="26"/>
          <w:szCs w:val="26"/>
        </w:rPr>
        <w:t>п</w:t>
      </w:r>
      <w:r w:rsidRPr="008A287E">
        <w:rPr>
          <w:rFonts w:ascii="Times New Roman" w:hAnsi="Times New Roman"/>
          <w:sz w:val="26"/>
          <w:szCs w:val="26"/>
          <w:lang w:val="en-US"/>
        </w:rPr>
        <w:t>.</w:t>
      </w:r>
      <w:r w:rsidRPr="008A287E">
        <w:rPr>
          <w:rFonts w:ascii="Times New Roman" w:hAnsi="Times New Roman"/>
          <w:sz w:val="26"/>
          <w:szCs w:val="26"/>
        </w:rPr>
        <w:t>л</w:t>
      </w:r>
      <w:r w:rsidRPr="008A287E">
        <w:rPr>
          <w:rFonts w:ascii="Times New Roman" w:hAnsi="Times New Roman"/>
          <w:sz w:val="26"/>
          <w:szCs w:val="26"/>
          <w:lang w:val="en-US"/>
        </w:rPr>
        <w:t xml:space="preserve">. </w:t>
      </w:r>
      <w:r w:rsidR="006617FA" w:rsidRPr="008A287E">
        <w:rPr>
          <w:rFonts w:ascii="Times New Roman" w:hAnsi="Times New Roman"/>
          <w:sz w:val="26"/>
          <w:szCs w:val="26"/>
          <w:lang w:val="en-US"/>
        </w:rPr>
        <w:t>1,</w:t>
      </w:r>
      <w:r w:rsidR="009C2D4D" w:rsidRPr="008A287E">
        <w:rPr>
          <w:rFonts w:ascii="Times New Roman" w:hAnsi="Times New Roman"/>
          <w:sz w:val="26"/>
          <w:szCs w:val="26"/>
          <w:lang w:val="en-US"/>
        </w:rPr>
        <w:t>75</w:t>
      </w:r>
      <w:r w:rsidRPr="008A287E">
        <w:rPr>
          <w:rFonts w:ascii="Times New Roman" w:hAnsi="Times New Roman"/>
          <w:sz w:val="26"/>
          <w:szCs w:val="26"/>
          <w:lang w:val="en-US"/>
        </w:rPr>
        <w:t xml:space="preserve">. </w:t>
      </w:r>
      <w:r w:rsidRPr="008A287E">
        <w:rPr>
          <w:rFonts w:ascii="Times New Roman" w:hAnsi="Times New Roman"/>
          <w:sz w:val="26"/>
          <w:szCs w:val="26"/>
        </w:rPr>
        <w:t>Изд. №   - 20</w:t>
      </w:r>
      <w:r w:rsidR="0036457C" w:rsidRPr="008A287E">
        <w:rPr>
          <w:rFonts w:ascii="Times New Roman" w:hAnsi="Times New Roman"/>
          <w:sz w:val="26"/>
          <w:szCs w:val="26"/>
        </w:rPr>
        <w:t>2</w:t>
      </w:r>
      <w:r w:rsidR="004410B8" w:rsidRPr="008A287E">
        <w:rPr>
          <w:rFonts w:ascii="Times New Roman" w:hAnsi="Times New Roman"/>
          <w:sz w:val="26"/>
          <w:szCs w:val="26"/>
        </w:rPr>
        <w:t>1</w:t>
      </w:r>
      <w:r w:rsidRPr="008A287E">
        <w:rPr>
          <w:rFonts w:ascii="Times New Roman" w:hAnsi="Times New Roman"/>
          <w:sz w:val="26"/>
          <w:szCs w:val="26"/>
        </w:rPr>
        <w:t xml:space="preserve">. Тираж </w:t>
      </w:r>
      <w:r w:rsidR="006955A9" w:rsidRPr="008A287E">
        <w:rPr>
          <w:rFonts w:ascii="Times New Roman" w:hAnsi="Times New Roman"/>
          <w:sz w:val="26"/>
          <w:szCs w:val="26"/>
        </w:rPr>
        <w:t xml:space="preserve">  </w:t>
      </w:r>
      <w:r w:rsidRPr="008A287E">
        <w:rPr>
          <w:rFonts w:ascii="Times New Roman" w:hAnsi="Times New Roman"/>
          <w:sz w:val="26"/>
          <w:szCs w:val="26"/>
        </w:rPr>
        <w:t xml:space="preserve"> экз. </w:t>
      </w:r>
      <w:r w:rsidRPr="008A287E">
        <w:rPr>
          <w:rFonts w:ascii="Times New Roman" w:hAnsi="Times New Roman"/>
          <w:sz w:val="26"/>
          <w:szCs w:val="26"/>
        </w:rPr>
        <w:br/>
      </w:r>
    </w:p>
    <w:p w14:paraId="2358F5B1" w14:textId="77777777" w:rsidR="00CA4FB7" w:rsidRPr="008A287E" w:rsidRDefault="00CA4FB7" w:rsidP="0095589A">
      <w:pPr>
        <w:spacing w:after="0" w:line="240" w:lineRule="auto"/>
        <w:ind w:left="283"/>
        <w:jc w:val="center"/>
        <w:rPr>
          <w:rFonts w:ascii="Times New Roman" w:hAnsi="Times New Roman"/>
          <w:sz w:val="26"/>
          <w:szCs w:val="26"/>
        </w:rPr>
      </w:pPr>
      <w:r w:rsidRPr="008A287E">
        <w:rPr>
          <w:rFonts w:ascii="Times New Roman" w:hAnsi="Times New Roman"/>
          <w:sz w:val="26"/>
          <w:szCs w:val="26"/>
        </w:rPr>
        <w:t>Заказ № __________</w:t>
      </w:r>
    </w:p>
    <w:p w14:paraId="26D6578D" w14:textId="77777777" w:rsidR="00CA4FB7" w:rsidRPr="008A287E" w:rsidRDefault="00CA4FB7" w:rsidP="0095589A">
      <w:pPr>
        <w:spacing w:after="0" w:line="240" w:lineRule="auto"/>
        <w:ind w:left="283"/>
        <w:jc w:val="center"/>
        <w:rPr>
          <w:rFonts w:ascii="Times New Roman" w:hAnsi="Times New Roman"/>
          <w:sz w:val="26"/>
          <w:szCs w:val="26"/>
        </w:rPr>
      </w:pPr>
      <w:r w:rsidRPr="008A287E">
        <w:rPr>
          <w:rFonts w:ascii="Times New Roman" w:hAnsi="Times New Roman"/>
          <w:sz w:val="26"/>
          <w:szCs w:val="26"/>
        </w:rPr>
        <w:t>Отпечатано в Финансовом университете</w:t>
      </w:r>
    </w:p>
    <w:p w14:paraId="07E9844F" w14:textId="77777777" w:rsidR="0095589A" w:rsidRPr="008A287E" w:rsidRDefault="0095589A" w:rsidP="0095589A">
      <w:pPr>
        <w:spacing w:after="0" w:line="240" w:lineRule="auto"/>
        <w:ind w:left="5040"/>
        <w:rPr>
          <w:rFonts w:ascii="Times New Roman" w:hAnsi="Times New Roman"/>
          <w:bCs/>
          <w:sz w:val="26"/>
          <w:szCs w:val="26"/>
        </w:rPr>
      </w:pPr>
    </w:p>
    <w:p w14:paraId="24857423" w14:textId="77777777" w:rsidR="00CA4FB7" w:rsidRPr="008A287E" w:rsidRDefault="00EA4EEA" w:rsidP="0095589A">
      <w:pPr>
        <w:spacing w:after="0" w:line="240" w:lineRule="auto"/>
        <w:ind w:left="5040"/>
        <w:rPr>
          <w:rFonts w:ascii="Times New Roman" w:hAnsi="Times New Roman"/>
          <w:sz w:val="26"/>
          <w:szCs w:val="26"/>
        </w:rPr>
      </w:pPr>
      <w:r w:rsidRPr="008A287E">
        <w:rPr>
          <w:rFonts w:ascii="Times New Roman" w:hAnsi="Times New Roman"/>
          <w:bCs/>
          <w:sz w:val="26"/>
          <w:szCs w:val="26"/>
        </w:rPr>
        <w:sym w:font="Symbol" w:char="F0D3"/>
      </w:r>
      <w:r w:rsidR="0095589A" w:rsidRPr="008A287E">
        <w:rPr>
          <w:rFonts w:ascii="Times New Roman" w:hAnsi="Times New Roman"/>
          <w:bCs/>
          <w:sz w:val="26"/>
          <w:szCs w:val="26"/>
        </w:rPr>
        <w:t xml:space="preserve"> </w:t>
      </w:r>
      <w:proofErr w:type="spellStart"/>
      <w:r w:rsidR="0036457C" w:rsidRPr="008A287E">
        <w:rPr>
          <w:rFonts w:ascii="Times New Roman" w:hAnsi="Times New Roman"/>
          <w:sz w:val="26"/>
          <w:szCs w:val="26"/>
        </w:rPr>
        <w:t>Баюк</w:t>
      </w:r>
      <w:proofErr w:type="spellEnd"/>
      <w:r w:rsidR="00C7107F" w:rsidRPr="008A287E">
        <w:rPr>
          <w:rFonts w:ascii="Times New Roman" w:hAnsi="Times New Roman"/>
          <w:sz w:val="26"/>
          <w:szCs w:val="26"/>
        </w:rPr>
        <w:t xml:space="preserve"> </w:t>
      </w:r>
      <w:r w:rsidR="0036457C" w:rsidRPr="008A287E">
        <w:rPr>
          <w:rFonts w:ascii="Times New Roman" w:hAnsi="Times New Roman"/>
          <w:sz w:val="26"/>
          <w:szCs w:val="26"/>
        </w:rPr>
        <w:t>О.А.</w:t>
      </w:r>
      <w:r w:rsidR="00C7107F" w:rsidRPr="008A287E">
        <w:rPr>
          <w:rFonts w:ascii="Times New Roman" w:hAnsi="Times New Roman"/>
          <w:sz w:val="26"/>
          <w:szCs w:val="26"/>
        </w:rPr>
        <w:t xml:space="preserve">, </w:t>
      </w:r>
      <w:r w:rsidR="0036457C" w:rsidRPr="008A287E">
        <w:rPr>
          <w:rFonts w:ascii="Times New Roman" w:hAnsi="Times New Roman"/>
          <w:bCs/>
          <w:sz w:val="26"/>
          <w:szCs w:val="26"/>
        </w:rPr>
        <w:t>202</w:t>
      </w:r>
      <w:r w:rsidR="004410B8" w:rsidRPr="008A287E">
        <w:rPr>
          <w:rFonts w:ascii="Times New Roman" w:hAnsi="Times New Roman"/>
          <w:bCs/>
          <w:sz w:val="26"/>
          <w:szCs w:val="26"/>
        </w:rPr>
        <w:t>1</w:t>
      </w:r>
    </w:p>
    <w:p w14:paraId="2EC5275A" w14:textId="77777777" w:rsidR="00CA4FB7" w:rsidRPr="008A287E" w:rsidRDefault="00CA4FB7" w:rsidP="0095589A">
      <w:pPr>
        <w:spacing w:after="0" w:line="240" w:lineRule="auto"/>
        <w:ind w:left="5040"/>
        <w:rPr>
          <w:rFonts w:ascii="Times New Roman" w:hAnsi="Times New Roman"/>
          <w:b/>
          <w:sz w:val="32"/>
          <w:szCs w:val="24"/>
        </w:rPr>
      </w:pPr>
      <w:r w:rsidRPr="008A287E">
        <w:rPr>
          <w:rFonts w:ascii="Times New Roman" w:hAnsi="Times New Roman"/>
          <w:bCs/>
          <w:sz w:val="26"/>
          <w:szCs w:val="26"/>
        </w:rPr>
        <w:sym w:font="Symbol" w:char="F0D3"/>
      </w:r>
      <w:r w:rsidRPr="008A287E">
        <w:rPr>
          <w:rFonts w:ascii="Times New Roman" w:hAnsi="Times New Roman"/>
          <w:bCs/>
          <w:sz w:val="26"/>
          <w:szCs w:val="26"/>
        </w:rPr>
        <w:t xml:space="preserve"> Финансовый университет,</w:t>
      </w:r>
      <w:r w:rsidR="00C7107F" w:rsidRPr="008A287E">
        <w:rPr>
          <w:rFonts w:ascii="Times New Roman" w:hAnsi="Times New Roman"/>
          <w:bCs/>
          <w:sz w:val="26"/>
          <w:szCs w:val="26"/>
        </w:rPr>
        <w:t xml:space="preserve"> </w:t>
      </w:r>
      <w:r w:rsidRPr="008A287E">
        <w:rPr>
          <w:rFonts w:ascii="Times New Roman" w:hAnsi="Times New Roman"/>
          <w:bCs/>
          <w:sz w:val="26"/>
          <w:szCs w:val="26"/>
        </w:rPr>
        <w:t>20</w:t>
      </w:r>
      <w:r w:rsidR="0036457C" w:rsidRPr="008A287E">
        <w:rPr>
          <w:rFonts w:ascii="Times New Roman" w:hAnsi="Times New Roman"/>
          <w:bCs/>
          <w:sz w:val="26"/>
          <w:szCs w:val="26"/>
        </w:rPr>
        <w:t>2</w:t>
      </w:r>
      <w:r w:rsidR="004410B8" w:rsidRPr="008A287E">
        <w:rPr>
          <w:rFonts w:ascii="Times New Roman" w:hAnsi="Times New Roman"/>
          <w:bCs/>
          <w:sz w:val="26"/>
          <w:szCs w:val="26"/>
        </w:rPr>
        <w:t>1</w:t>
      </w:r>
      <w:r w:rsidRPr="008A287E">
        <w:rPr>
          <w:b/>
          <w:bCs/>
          <w:sz w:val="32"/>
          <w:szCs w:val="32"/>
        </w:rPr>
        <w:tab/>
      </w:r>
      <w:r w:rsidRPr="008A287E">
        <w:rPr>
          <w:b/>
          <w:bCs/>
          <w:sz w:val="32"/>
          <w:szCs w:val="32"/>
        </w:rPr>
        <w:tab/>
      </w:r>
      <w:r w:rsidRPr="008A287E">
        <w:rPr>
          <w:b/>
          <w:bCs/>
          <w:sz w:val="32"/>
          <w:szCs w:val="32"/>
        </w:rPr>
        <w:tab/>
      </w:r>
      <w:r w:rsidRPr="008A287E">
        <w:rPr>
          <w:b/>
          <w:bCs/>
          <w:sz w:val="32"/>
          <w:szCs w:val="32"/>
        </w:rPr>
        <w:tab/>
      </w:r>
      <w:r w:rsidRPr="008A287E">
        <w:rPr>
          <w:b/>
          <w:bCs/>
          <w:sz w:val="32"/>
          <w:szCs w:val="32"/>
        </w:rPr>
        <w:br w:type="page"/>
      </w:r>
    </w:p>
    <w:sdt>
      <w:sdtPr>
        <w:rPr>
          <w:rFonts w:asciiTheme="minorHAnsi" w:eastAsiaTheme="minorEastAsia" w:hAnsiTheme="minorHAnsi" w:cstheme="minorBidi"/>
          <w:b w:val="0"/>
          <w:bCs w:val="0"/>
          <w:color w:val="auto"/>
          <w:sz w:val="22"/>
          <w:szCs w:val="22"/>
        </w:rPr>
        <w:id w:val="-1030253699"/>
        <w:docPartObj>
          <w:docPartGallery w:val="Table of Contents"/>
          <w:docPartUnique/>
        </w:docPartObj>
      </w:sdtPr>
      <w:sdtEndPr/>
      <w:sdtContent>
        <w:p w14:paraId="0D26EF8D" w14:textId="1A771865" w:rsidR="00AB272C" w:rsidRDefault="00C41A56">
          <w:pPr>
            <w:pStyle w:val="afa"/>
          </w:pPr>
          <w:r>
            <w:t>Содержание</w:t>
          </w:r>
        </w:p>
        <w:p w14:paraId="5E18A8BE" w14:textId="21F663BE" w:rsidR="00AB272C" w:rsidRDefault="00AB272C">
          <w:pPr>
            <w:pStyle w:val="13"/>
            <w:rPr>
              <w:noProof/>
            </w:rPr>
          </w:pPr>
          <w:r>
            <w:fldChar w:fldCharType="begin"/>
          </w:r>
          <w:r>
            <w:instrText xml:space="preserve"> TOC \o "1-3" \h \z \u </w:instrText>
          </w:r>
          <w:r>
            <w:fldChar w:fldCharType="separate"/>
          </w:r>
          <w:hyperlink w:anchor="_Toc84176663" w:history="1">
            <w:r w:rsidRPr="00BC7447">
              <w:rPr>
                <w:rStyle w:val="af6"/>
                <w:rFonts w:ascii="Times New Roman" w:hAnsi="Times New Roman"/>
                <w:noProof/>
              </w:rPr>
              <w:t>1.</w:t>
            </w:r>
            <w:r>
              <w:rPr>
                <w:noProof/>
              </w:rPr>
              <w:tab/>
            </w:r>
            <w:r w:rsidRPr="00BC7447">
              <w:rPr>
                <w:rStyle w:val="af6"/>
                <w:rFonts w:ascii="Times New Roman" w:hAnsi="Times New Roman"/>
                <w:noProof/>
              </w:rPr>
              <w:t>Наименование дисциплины</w:t>
            </w:r>
            <w:r>
              <w:rPr>
                <w:noProof/>
                <w:webHidden/>
              </w:rPr>
              <w:tab/>
            </w:r>
            <w:r>
              <w:rPr>
                <w:noProof/>
                <w:webHidden/>
              </w:rPr>
              <w:fldChar w:fldCharType="begin"/>
            </w:r>
            <w:r>
              <w:rPr>
                <w:noProof/>
                <w:webHidden/>
              </w:rPr>
              <w:instrText xml:space="preserve"> PAGEREF _Toc84176663 \h </w:instrText>
            </w:r>
            <w:r>
              <w:rPr>
                <w:noProof/>
                <w:webHidden/>
              </w:rPr>
            </w:r>
            <w:r>
              <w:rPr>
                <w:noProof/>
                <w:webHidden/>
              </w:rPr>
              <w:fldChar w:fldCharType="separate"/>
            </w:r>
            <w:r>
              <w:rPr>
                <w:noProof/>
                <w:webHidden/>
              </w:rPr>
              <w:t>3</w:t>
            </w:r>
            <w:r>
              <w:rPr>
                <w:noProof/>
                <w:webHidden/>
              </w:rPr>
              <w:fldChar w:fldCharType="end"/>
            </w:r>
          </w:hyperlink>
        </w:p>
        <w:p w14:paraId="730E6C51" w14:textId="691C71F1" w:rsidR="00AB272C" w:rsidRDefault="00E505CC">
          <w:pPr>
            <w:pStyle w:val="13"/>
            <w:rPr>
              <w:noProof/>
            </w:rPr>
          </w:pPr>
          <w:hyperlink w:anchor="_Toc84176664" w:history="1">
            <w:r w:rsidR="00AB272C" w:rsidRPr="00BC7447">
              <w:rPr>
                <w:rStyle w:val="af6"/>
                <w:rFonts w:ascii="Times New Roman" w:hAnsi="Times New Roman"/>
                <w:noProof/>
              </w:rPr>
              <w:t>2.</w:t>
            </w:r>
            <w:r w:rsidR="00AB272C">
              <w:rPr>
                <w:noProof/>
              </w:rPr>
              <w:tab/>
            </w:r>
            <w:r w:rsidR="00AB272C" w:rsidRPr="00BC7447">
              <w:rPr>
                <w:rStyle w:val="af6"/>
                <w:rFonts w:ascii="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B272C">
              <w:rPr>
                <w:noProof/>
                <w:webHidden/>
              </w:rPr>
              <w:tab/>
            </w:r>
            <w:r w:rsidR="00AB272C">
              <w:rPr>
                <w:noProof/>
                <w:webHidden/>
              </w:rPr>
              <w:fldChar w:fldCharType="begin"/>
            </w:r>
            <w:r w:rsidR="00AB272C">
              <w:rPr>
                <w:noProof/>
                <w:webHidden/>
              </w:rPr>
              <w:instrText xml:space="preserve"> PAGEREF _Toc84176664 \h </w:instrText>
            </w:r>
            <w:r w:rsidR="00AB272C">
              <w:rPr>
                <w:noProof/>
                <w:webHidden/>
              </w:rPr>
            </w:r>
            <w:r w:rsidR="00AB272C">
              <w:rPr>
                <w:noProof/>
                <w:webHidden/>
              </w:rPr>
              <w:fldChar w:fldCharType="separate"/>
            </w:r>
            <w:r w:rsidR="00AB272C">
              <w:rPr>
                <w:noProof/>
                <w:webHidden/>
              </w:rPr>
              <w:t>3</w:t>
            </w:r>
            <w:r w:rsidR="00AB272C">
              <w:rPr>
                <w:noProof/>
                <w:webHidden/>
              </w:rPr>
              <w:fldChar w:fldCharType="end"/>
            </w:r>
          </w:hyperlink>
        </w:p>
        <w:p w14:paraId="0B5E63D4" w14:textId="2D545D4B" w:rsidR="00AB272C" w:rsidRDefault="00E505CC">
          <w:pPr>
            <w:pStyle w:val="13"/>
            <w:rPr>
              <w:noProof/>
            </w:rPr>
          </w:pPr>
          <w:hyperlink w:anchor="_Toc84176665" w:history="1">
            <w:r w:rsidR="00AB272C" w:rsidRPr="00BC7447">
              <w:rPr>
                <w:rStyle w:val="af6"/>
                <w:rFonts w:ascii="Times New Roman" w:hAnsi="Times New Roman"/>
                <w:noProof/>
              </w:rPr>
              <w:t>3.</w:t>
            </w:r>
            <w:r w:rsidR="00AB272C">
              <w:rPr>
                <w:noProof/>
              </w:rPr>
              <w:tab/>
            </w:r>
            <w:r w:rsidR="00AB272C" w:rsidRPr="00BC7447">
              <w:rPr>
                <w:rStyle w:val="af6"/>
                <w:rFonts w:ascii="Times New Roman" w:hAnsi="Times New Roman"/>
                <w:noProof/>
              </w:rPr>
              <w:t>Место дисциплины в структуре образовательной программы</w:t>
            </w:r>
            <w:r w:rsidR="00AB272C">
              <w:rPr>
                <w:noProof/>
                <w:webHidden/>
              </w:rPr>
              <w:tab/>
            </w:r>
            <w:r w:rsidR="00AB272C">
              <w:rPr>
                <w:noProof/>
                <w:webHidden/>
              </w:rPr>
              <w:fldChar w:fldCharType="begin"/>
            </w:r>
            <w:r w:rsidR="00AB272C">
              <w:rPr>
                <w:noProof/>
                <w:webHidden/>
              </w:rPr>
              <w:instrText xml:space="preserve"> PAGEREF _Toc84176665 \h </w:instrText>
            </w:r>
            <w:r w:rsidR="00AB272C">
              <w:rPr>
                <w:noProof/>
                <w:webHidden/>
              </w:rPr>
            </w:r>
            <w:r w:rsidR="00AB272C">
              <w:rPr>
                <w:noProof/>
                <w:webHidden/>
              </w:rPr>
              <w:fldChar w:fldCharType="separate"/>
            </w:r>
            <w:r w:rsidR="00AB272C">
              <w:rPr>
                <w:noProof/>
                <w:webHidden/>
              </w:rPr>
              <w:t>5</w:t>
            </w:r>
            <w:r w:rsidR="00AB272C">
              <w:rPr>
                <w:noProof/>
                <w:webHidden/>
              </w:rPr>
              <w:fldChar w:fldCharType="end"/>
            </w:r>
          </w:hyperlink>
        </w:p>
        <w:p w14:paraId="3F286DFE" w14:textId="57E79051" w:rsidR="00AB272C" w:rsidRDefault="00E505CC">
          <w:pPr>
            <w:pStyle w:val="13"/>
            <w:rPr>
              <w:noProof/>
            </w:rPr>
          </w:pPr>
          <w:hyperlink w:anchor="_Toc84176666" w:history="1">
            <w:r w:rsidR="00AB272C" w:rsidRPr="00BC7447">
              <w:rPr>
                <w:rStyle w:val="af6"/>
                <w:rFonts w:ascii="Times New Roman" w:eastAsia="Times New Roman" w:hAnsi="Times New Roman"/>
                <w:noProof/>
                <w:lang w:eastAsia="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AB272C">
              <w:rPr>
                <w:noProof/>
                <w:webHidden/>
              </w:rPr>
              <w:tab/>
            </w:r>
            <w:r w:rsidR="00AB272C">
              <w:rPr>
                <w:noProof/>
                <w:webHidden/>
              </w:rPr>
              <w:fldChar w:fldCharType="begin"/>
            </w:r>
            <w:r w:rsidR="00AB272C">
              <w:rPr>
                <w:noProof/>
                <w:webHidden/>
              </w:rPr>
              <w:instrText xml:space="preserve"> PAGEREF _Toc84176666 \h </w:instrText>
            </w:r>
            <w:r w:rsidR="00AB272C">
              <w:rPr>
                <w:noProof/>
                <w:webHidden/>
              </w:rPr>
            </w:r>
            <w:r w:rsidR="00AB272C">
              <w:rPr>
                <w:noProof/>
                <w:webHidden/>
              </w:rPr>
              <w:fldChar w:fldCharType="separate"/>
            </w:r>
            <w:r w:rsidR="00AB272C">
              <w:rPr>
                <w:noProof/>
                <w:webHidden/>
              </w:rPr>
              <w:t>5</w:t>
            </w:r>
            <w:r w:rsidR="00AB272C">
              <w:rPr>
                <w:noProof/>
                <w:webHidden/>
              </w:rPr>
              <w:fldChar w:fldCharType="end"/>
            </w:r>
          </w:hyperlink>
        </w:p>
        <w:p w14:paraId="0D108909" w14:textId="398F4513" w:rsidR="00AB272C" w:rsidRDefault="00E505CC">
          <w:pPr>
            <w:pStyle w:val="13"/>
            <w:rPr>
              <w:noProof/>
            </w:rPr>
          </w:pPr>
          <w:hyperlink w:anchor="_Toc84176667" w:history="1">
            <w:r w:rsidR="00AB272C" w:rsidRPr="00BC7447">
              <w:rPr>
                <w:rStyle w:val="af6"/>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B272C">
              <w:rPr>
                <w:noProof/>
                <w:webHidden/>
              </w:rPr>
              <w:tab/>
            </w:r>
            <w:r w:rsidR="00AB272C">
              <w:rPr>
                <w:noProof/>
                <w:webHidden/>
              </w:rPr>
              <w:fldChar w:fldCharType="begin"/>
            </w:r>
            <w:r w:rsidR="00AB272C">
              <w:rPr>
                <w:noProof/>
                <w:webHidden/>
              </w:rPr>
              <w:instrText xml:space="preserve"> PAGEREF _Toc84176667 \h </w:instrText>
            </w:r>
            <w:r w:rsidR="00AB272C">
              <w:rPr>
                <w:noProof/>
                <w:webHidden/>
              </w:rPr>
            </w:r>
            <w:r w:rsidR="00AB272C">
              <w:rPr>
                <w:noProof/>
                <w:webHidden/>
              </w:rPr>
              <w:fldChar w:fldCharType="separate"/>
            </w:r>
            <w:r w:rsidR="00AB272C">
              <w:rPr>
                <w:noProof/>
                <w:webHidden/>
              </w:rPr>
              <w:t>6</w:t>
            </w:r>
            <w:r w:rsidR="00AB272C">
              <w:rPr>
                <w:noProof/>
                <w:webHidden/>
              </w:rPr>
              <w:fldChar w:fldCharType="end"/>
            </w:r>
          </w:hyperlink>
        </w:p>
        <w:p w14:paraId="4E65D6FD" w14:textId="336559B9" w:rsidR="00AB272C" w:rsidRDefault="00E505CC">
          <w:pPr>
            <w:pStyle w:val="23"/>
            <w:tabs>
              <w:tab w:val="right" w:leader="dot" w:pos="9627"/>
            </w:tabs>
            <w:rPr>
              <w:noProof/>
            </w:rPr>
          </w:pPr>
          <w:hyperlink w:anchor="_Toc84176668" w:history="1">
            <w:r w:rsidR="00AB272C" w:rsidRPr="00BC7447">
              <w:rPr>
                <w:rStyle w:val="af6"/>
                <w:rFonts w:ascii="Times New Roman" w:hAnsi="Times New Roman"/>
                <w:noProof/>
              </w:rPr>
              <w:t>5.1 Содержание тем дисциплины</w:t>
            </w:r>
            <w:r w:rsidR="00AB272C">
              <w:rPr>
                <w:noProof/>
                <w:webHidden/>
              </w:rPr>
              <w:tab/>
            </w:r>
            <w:r w:rsidR="00AB272C">
              <w:rPr>
                <w:noProof/>
                <w:webHidden/>
              </w:rPr>
              <w:fldChar w:fldCharType="begin"/>
            </w:r>
            <w:r w:rsidR="00AB272C">
              <w:rPr>
                <w:noProof/>
                <w:webHidden/>
              </w:rPr>
              <w:instrText xml:space="preserve"> PAGEREF _Toc84176668 \h </w:instrText>
            </w:r>
            <w:r w:rsidR="00AB272C">
              <w:rPr>
                <w:noProof/>
                <w:webHidden/>
              </w:rPr>
            </w:r>
            <w:r w:rsidR="00AB272C">
              <w:rPr>
                <w:noProof/>
                <w:webHidden/>
              </w:rPr>
              <w:fldChar w:fldCharType="separate"/>
            </w:r>
            <w:r w:rsidR="00AB272C">
              <w:rPr>
                <w:noProof/>
                <w:webHidden/>
              </w:rPr>
              <w:t>6</w:t>
            </w:r>
            <w:r w:rsidR="00AB272C">
              <w:rPr>
                <w:noProof/>
                <w:webHidden/>
              </w:rPr>
              <w:fldChar w:fldCharType="end"/>
            </w:r>
          </w:hyperlink>
        </w:p>
        <w:p w14:paraId="33F59502" w14:textId="4D73681F" w:rsidR="00AB272C" w:rsidRDefault="00E505CC">
          <w:pPr>
            <w:pStyle w:val="23"/>
            <w:tabs>
              <w:tab w:val="right" w:leader="dot" w:pos="9627"/>
            </w:tabs>
            <w:rPr>
              <w:noProof/>
            </w:rPr>
          </w:pPr>
          <w:hyperlink w:anchor="_Toc84176669" w:history="1">
            <w:r w:rsidR="00AB272C" w:rsidRPr="00BC7447">
              <w:rPr>
                <w:rStyle w:val="af6"/>
                <w:rFonts w:ascii="Times New Roman" w:hAnsi="Times New Roman"/>
                <w:noProof/>
              </w:rPr>
              <w:t>5.2. Учебно-тематический план</w:t>
            </w:r>
            <w:r w:rsidR="00AB272C">
              <w:rPr>
                <w:noProof/>
                <w:webHidden/>
              </w:rPr>
              <w:tab/>
            </w:r>
            <w:r w:rsidR="00AB272C">
              <w:rPr>
                <w:noProof/>
                <w:webHidden/>
              </w:rPr>
              <w:fldChar w:fldCharType="begin"/>
            </w:r>
            <w:r w:rsidR="00AB272C">
              <w:rPr>
                <w:noProof/>
                <w:webHidden/>
              </w:rPr>
              <w:instrText xml:space="preserve"> PAGEREF _Toc84176669 \h </w:instrText>
            </w:r>
            <w:r w:rsidR="00AB272C">
              <w:rPr>
                <w:noProof/>
                <w:webHidden/>
              </w:rPr>
            </w:r>
            <w:r w:rsidR="00AB272C">
              <w:rPr>
                <w:noProof/>
                <w:webHidden/>
              </w:rPr>
              <w:fldChar w:fldCharType="separate"/>
            </w:r>
            <w:r w:rsidR="00AB272C">
              <w:rPr>
                <w:noProof/>
                <w:webHidden/>
              </w:rPr>
              <w:t>8</w:t>
            </w:r>
            <w:r w:rsidR="00AB272C">
              <w:rPr>
                <w:noProof/>
                <w:webHidden/>
              </w:rPr>
              <w:fldChar w:fldCharType="end"/>
            </w:r>
          </w:hyperlink>
        </w:p>
        <w:p w14:paraId="6F62332F" w14:textId="0F110DFF" w:rsidR="00AB272C" w:rsidRDefault="00E505CC">
          <w:pPr>
            <w:pStyle w:val="23"/>
            <w:tabs>
              <w:tab w:val="left" w:pos="880"/>
              <w:tab w:val="right" w:leader="dot" w:pos="9627"/>
            </w:tabs>
            <w:rPr>
              <w:noProof/>
            </w:rPr>
          </w:pPr>
          <w:hyperlink w:anchor="_Toc84176670" w:history="1">
            <w:r w:rsidR="00AB272C" w:rsidRPr="00BC7447">
              <w:rPr>
                <w:rStyle w:val="af6"/>
                <w:rFonts w:ascii="Times New Roman" w:hAnsi="Times New Roman"/>
                <w:noProof/>
              </w:rPr>
              <w:t>5.3.</w:t>
            </w:r>
            <w:r w:rsidR="00AB272C">
              <w:rPr>
                <w:noProof/>
              </w:rPr>
              <w:tab/>
            </w:r>
            <w:r w:rsidR="00AB272C" w:rsidRPr="00BC7447">
              <w:rPr>
                <w:rStyle w:val="af6"/>
                <w:rFonts w:ascii="Times New Roman" w:hAnsi="Times New Roman"/>
                <w:noProof/>
              </w:rPr>
              <w:t>Содержание семинаров и практических занятий</w:t>
            </w:r>
            <w:r w:rsidR="00AB272C">
              <w:rPr>
                <w:noProof/>
                <w:webHidden/>
              </w:rPr>
              <w:tab/>
            </w:r>
            <w:r w:rsidR="00AB272C">
              <w:rPr>
                <w:noProof/>
                <w:webHidden/>
              </w:rPr>
              <w:fldChar w:fldCharType="begin"/>
            </w:r>
            <w:r w:rsidR="00AB272C">
              <w:rPr>
                <w:noProof/>
                <w:webHidden/>
              </w:rPr>
              <w:instrText xml:space="preserve"> PAGEREF _Toc84176670 \h </w:instrText>
            </w:r>
            <w:r w:rsidR="00AB272C">
              <w:rPr>
                <w:noProof/>
                <w:webHidden/>
              </w:rPr>
            </w:r>
            <w:r w:rsidR="00AB272C">
              <w:rPr>
                <w:noProof/>
                <w:webHidden/>
              </w:rPr>
              <w:fldChar w:fldCharType="separate"/>
            </w:r>
            <w:r w:rsidR="00AB272C">
              <w:rPr>
                <w:noProof/>
                <w:webHidden/>
              </w:rPr>
              <w:t>9</w:t>
            </w:r>
            <w:r w:rsidR="00AB272C">
              <w:rPr>
                <w:noProof/>
                <w:webHidden/>
              </w:rPr>
              <w:fldChar w:fldCharType="end"/>
            </w:r>
          </w:hyperlink>
        </w:p>
        <w:p w14:paraId="25527A87" w14:textId="208E72A3" w:rsidR="00AB272C" w:rsidRDefault="00E505CC">
          <w:pPr>
            <w:pStyle w:val="13"/>
            <w:rPr>
              <w:noProof/>
            </w:rPr>
          </w:pPr>
          <w:hyperlink w:anchor="_Toc84176671" w:history="1">
            <w:r w:rsidR="00AB272C" w:rsidRPr="00BC7447">
              <w:rPr>
                <w:rStyle w:val="af6"/>
                <w:rFonts w:ascii="Times New Roman" w:eastAsia="Times New Roman" w:hAnsi="Times New Roman"/>
                <w:noProof/>
                <w:lang w:eastAsia="en-US"/>
              </w:rPr>
              <w:t>6. Учебно-методическое обеспечение для самостоятельной работы обучающихся по дисциплине</w:t>
            </w:r>
            <w:r w:rsidR="00AB272C">
              <w:rPr>
                <w:noProof/>
                <w:webHidden/>
              </w:rPr>
              <w:tab/>
            </w:r>
            <w:r w:rsidR="00AB272C">
              <w:rPr>
                <w:noProof/>
                <w:webHidden/>
              </w:rPr>
              <w:fldChar w:fldCharType="begin"/>
            </w:r>
            <w:r w:rsidR="00AB272C">
              <w:rPr>
                <w:noProof/>
                <w:webHidden/>
              </w:rPr>
              <w:instrText xml:space="preserve"> PAGEREF _Toc84176671 \h </w:instrText>
            </w:r>
            <w:r w:rsidR="00AB272C">
              <w:rPr>
                <w:noProof/>
                <w:webHidden/>
              </w:rPr>
            </w:r>
            <w:r w:rsidR="00AB272C">
              <w:rPr>
                <w:noProof/>
                <w:webHidden/>
              </w:rPr>
              <w:fldChar w:fldCharType="separate"/>
            </w:r>
            <w:r w:rsidR="00AB272C">
              <w:rPr>
                <w:noProof/>
                <w:webHidden/>
              </w:rPr>
              <w:t>10</w:t>
            </w:r>
            <w:r w:rsidR="00AB272C">
              <w:rPr>
                <w:noProof/>
                <w:webHidden/>
              </w:rPr>
              <w:fldChar w:fldCharType="end"/>
            </w:r>
          </w:hyperlink>
        </w:p>
        <w:p w14:paraId="6833489C" w14:textId="0E460DBA" w:rsidR="00AB272C" w:rsidRDefault="00E505CC">
          <w:pPr>
            <w:pStyle w:val="13"/>
            <w:rPr>
              <w:noProof/>
            </w:rPr>
          </w:pPr>
          <w:hyperlink w:anchor="_Toc84176672" w:history="1">
            <w:r w:rsidR="00AB272C" w:rsidRPr="00BC7447">
              <w:rPr>
                <w:rStyle w:val="af6"/>
                <w:rFonts w:ascii="Times New Roman" w:eastAsia="Times New Roman" w:hAnsi="Times New Roman"/>
                <w:b/>
                <w:noProof/>
                <w:lang w:eastAsia="en-US"/>
              </w:rPr>
              <w:t>6.1. Перечень вопросов, отводимых на самостоятельное освоение дисциплины, формы внеаудиторной самостоятельной работы</w:t>
            </w:r>
            <w:r w:rsidR="00AB272C">
              <w:rPr>
                <w:noProof/>
                <w:webHidden/>
              </w:rPr>
              <w:tab/>
            </w:r>
            <w:r w:rsidR="00AB272C">
              <w:rPr>
                <w:noProof/>
                <w:webHidden/>
              </w:rPr>
              <w:fldChar w:fldCharType="begin"/>
            </w:r>
            <w:r w:rsidR="00AB272C">
              <w:rPr>
                <w:noProof/>
                <w:webHidden/>
              </w:rPr>
              <w:instrText xml:space="preserve"> PAGEREF _Toc84176672 \h </w:instrText>
            </w:r>
            <w:r w:rsidR="00AB272C">
              <w:rPr>
                <w:noProof/>
                <w:webHidden/>
              </w:rPr>
            </w:r>
            <w:r w:rsidR="00AB272C">
              <w:rPr>
                <w:noProof/>
                <w:webHidden/>
              </w:rPr>
              <w:fldChar w:fldCharType="separate"/>
            </w:r>
            <w:r w:rsidR="00AB272C">
              <w:rPr>
                <w:noProof/>
                <w:webHidden/>
              </w:rPr>
              <w:t>10</w:t>
            </w:r>
            <w:r w:rsidR="00AB272C">
              <w:rPr>
                <w:noProof/>
                <w:webHidden/>
              </w:rPr>
              <w:fldChar w:fldCharType="end"/>
            </w:r>
          </w:hyperlink>
        </w:p>
        <w:p w14:paraId="12757206" w14:textId="45560B36" w:rsidR="00AB272C" w:rsidRDefault="00E505CC">
          <w:pPr>
            <w:pStyle w:val="23"/>
            <w:tabs>
              <w:tab w:val="right" w:leader="dot" w:pos="9627"/>
            </w:tabs>
            <w:rPr>
              <w:noProof/>
            </w:rPr>
          </w:pPr>
          <w:hyperlink w:anchor="_Toc84176673" w:history="1">
            <w:r w:rsidR="00AB272C" w:rsidRPr="00BC7447">
              <w:rPr>
                <w:rStyle w:val="af6"/>
                <w:rFonts w:ascii="Times New Roman" w:hAnsi="Times New Roman"/>
                <w:noProof/>
              </w:rPr>
              <w:t>6.2. Перечень вопросов, заданий, тем для подготовки к текущему контролю (согласно таблице 2)</w:t>
            </w:r>
            <w:r w:rsidR="00AB272C">
              <w:rPr>
                <w:noProof/>
                <w:webHidden/>
              </w:rPr>
              <w:tab/>
            </w:r>
            <w:r w:rsidR="00AB272C">
              <w:rPr>
                <w:noProof/>
                <w:webHidden/>
              </w:rPr>
              <w:fldChar w:fldCharType="begin"/>
            </w:r>
            <w:r w:rsidR="00AB272C">
              <w:rPr>
                <w:noProof/>
                <w:webHidden/>
              </w:rPr>
              <w:instrText xml:space="preserve"> PAGEREF _Toc84176673 \h </w:instrText>
            </w:r>
            <w:r w:rsidR="00AB272C">
              <w:rPr>
                <w:noProof/>
                <w:webHidden/>
              </w:rPr>
            </w:r>
            <w:r w:rsidR="00AB272C">
              <w:rPr>
                <w:noProof/>
                <w:webHidden/>
              </w:rPr>
              <w:fldChar w:fldCharType="separate"/>
            </w:r>
            <w:r w:rsidR="00AB272C">
              <w:rPr>
                <w:noProof/>
                <w:webHidden/>
              </w:rPr>
              <w:t>12</w:t>
            </w:r>
            <w:r w:rsidR="00AB272C">
              <w:rPr>
                <w:noProof/>
                <w:webHidden/>
              </w:rPr>
              <w:fldChar w:fldCharType="end"/>
            </w:r>
          </w:hyperlink>
        </w:p>
        <w:p w14:paraId="37663C19" w14:textId="2B59008A" w:rsidR="00AB272C" w:rsidRDefault="00E505CC">
          <w:pPr>
            <w:pStyle w:val="13"/>
            <w:rPr>
              <w:noProof/>
            </w:rPr>
          </w:pPr>
          <w:hyperlink w:anchor="_Toc84176675" w:history="1">
            <w:r w:rsidR="00AB272C" w:rsidRPr="00BC7447">
              <w:rPr>
                <w:rStyle w:val="af6"/>
                <w:rFonts w:ascii="Times New Roman" w:eastAsia="Times New Roman" w:hAnsi="Times New Roman"/>
                <w:noProof/>
                <w:lang w:eastAsia="en-US"/>
              </w:rPr>
              <w:t>7.</w:t>
            </w:r>
            <w:r w:rsidR="00AB272C">
              <w:rPr>
                <w:noProof/>
              </w:rPr>
              <w:tab/>
            </w:r>
            <w:r w:rsidR="00AB272C" w:rsidRPr="00BC7447">
              <w:rPr>
                <w:rStyle w:val="af6"/>
                <w:rFonts w:ascii="Times New Roman" w:eastAsia="Times New Roman" w:hAnsi="Times New Roman"/>
                <w:noProof/>
                <w:lang w:eastAsia="en-US"/>
              </w:rPr>
              <w:t>Фонд оценочных средств для проведения промежуточной аттестации обучающихся по дисциплине:</w:t>
            </w:r>
            <w:r w:rsidR="00AB272C">
              <w:rPr>
                <w:noProof/>
                <w:webHidden/>
              </w:rPr>
              <w:tab/>
            </w:r>
            <w:r w:rsidR="00AB272C">
              <w:rPr>
                <w:noProof/>
                <w:webHidden/>
              </w:rPr>
              <w:fldChar w:fldCharType="begin"/>
            </w:r>
            <w:r w:rsidR="00AB272C">
              <w:rPr>
                <w:noProof/>
                <w:webHidden/>
              </w:rPr>
              <w:instrText xml:space="preserve"> PAGEREF _Toc84176675 \h </w:instrText>
            </w:r>
            <w:r w:rsidR="00AB272C">
              <w:rPr>
                <w:noProof/>
                <w:webHidden/>
              </w:rPr>
            </w:r>
            <w:r w:rsidR="00AB272C">
              <w:rPr>
                <w:noProof/>
                <w:webHidden/>
              </w:rPr>
              <w:fldChar w:fldCharType="separate"/>
            </w:r>
            <w:r w:rsidR="00AB272C">
              <w:rPr>
                <w:noProof/>
                <w:webHidden/>
              </w:rPr>
              <w:t>15</w:t>
            </w:r>
            <w:r w:rsidR="00AB272C">
              <w:rPr>
                <w:noProof/>
                <w:webHidden/>
              </w:rPr>
              <w:fldChar w:fldCharType="end"/>
            </w:r>
          </w:hyperlink>
        </w:p>
        <w:p w14:paraId="681C5A21" w14:textId="48B20D54" w:rsidR="00AB272C" w:rsidRDefault="00E505CC">
          <w:pPr>
            <w:pStyle w:val="13"/>
            <w:rPr>
              <w:noProof/>
            </w:rPr>
          </w:pPr>
          <w:hyperlink w:anchor="_Toc84176676" w:history="1">
            <w:r w:rsidR="00AB272C" w:rsidRPr="00BC7447">
              <w:rPr>
                <w:rStyle w:val="af6"/>
                <w:rFonts w:ascii="Times New Roman" w:eastAsia="Times New Roman" w:hAnsi="Times New Roman"/>
                <w:b/>
                <w:noProof/>
                <w:lang w:eastAsia="en-US"/>
              </w:rPr>
              <w:t>Перечень компетенций с указанием этапов их формирования в процессе освоения образовательной программы</w:t>
            </w:r>
            <w:r w:rsidR="00AB272C">
              <w:rPr>
                <w:noProof/>
                <w:webHidden/>
              </w:rPr>
              <w:tab/>
            </w:r>
            <w:r w:rsidR="00AB272C">
              <w:rPr>
                <w:noProof/>
                <w:webHidden/>
              </w:rPr>
              <w:fldChar w:fldCharType="begin"/>
            </w:r>
            <w:r w:rsidR="00AB272C">
              <w:rPr>
                <w:noProof/>
                <w:webHidden/>
              </w:rPr>
              <w:instrText xml:space="preserve"> PAGEREF _Toc84176676 \h </w:instrText>
            </w:r>
            <w:r w:rsidR="00AB272C">
              <w:rPr>
                <w:noProof/>
                <w:webHidden/>
              </w:rPr>
            </w:r>
            <w:r w:rsidR="00AB272C">
              <w:rPr>
                <w:noProof/>
                <w:webHidden/>
              </w:rPr>
              <w:fldChar w:fldCharType="separate"/>
            </w:r>
            <w:r w:rsidR="00AB272C">
              <w:rPr>
                <w:noProof/>
                <w:webHidden/>
              </w:rPr>
              <w:t>15</w:t>
            </w:r>
            <w:r w:rsidR="00AB272C">
              <w:rPr>
                <w:noProof/>
                <w:webHidden/>
              </w:rPr>
              <w:fldChar w:fldCharType="end"/>
            </w:r>
          </w:hyperlink>
        </w:p>
        <w:p w14:paraId="22BA9608" w14:textId="6A23F09A" w:rsidR="00AB272C" w:rsidRDefault="00E505CC">
          <w:pPr>
            <w:pStyle w:val="13"/>
            <w:rPr>
              <w:noProof/>
            </w:rPr>
          </w:pPr>
          <w:hyperlink w:anchor="_Toc84176677" w:history="1">
            <w:r w:rsidR="00AB272C" w:rsidRPr="00BC7447">
              <w:rPr>
                <w:rStyle w:val="af6"/>
                <w:rFonts w:ascii="Times New Roman" w:eastAsia="Times New Roman" w:hAnsi="Times New Roman"/>
                <w:b/>
                <w:noProof/>
                <w:lang w:eastAsia="en-US"/>
              </w:rPr>
              <w:t>Типовые контрольные задания или иные материалы, необходимые для оценки знаний, умений, владений.</w:t>
            </w:r>
            <w:r w:rsidR="00AB272C">
              <w:rPr>
                <w:noProof/>
                <w:webHidden/>
              </w:rPr>
              <w:tab/>
            </w:r>
            <w:r w:rsidR="00AB272C">
              <w:rPr>
                <w:noProof/>
                <w:webHidden/>
              </w:rPr>
              <w:fldChar w:fldCharType="begin"/>
            </w:r>
            <w:r w:rsidR="00AB272C">
              <w:rPr>
                <w:noProof/>
                <w:webHidden/>
              </w:rPr>
              <w:instrText xml:space="preserve"> PAGEREF _Toc84176677 \h </w:instrText>
            </w:r>
            <w:r w:rsidR="00AB272C">
              <w:rPr>
                <w:noProof/>
                <w:webHidden/>
              </w:rPr>
            </w:r>
            <w:r w:rsidR="00AB272C">
              <w:rPr>
                <w:noProof/>
                <w:webHidden/>
              </w:rPr>
              <w:fldChar w:fldCharType="separate"/>
            </w:r>
            <w:r w:rsidR="00AB272C">
              <w:rPr>
                <w:noProof/>
                <w:webHidden/>
              </w:rPr>
              <w:t>15</w:t>
            </w:r>
            <w:r w:rsidR="00AB272C">
              <w:rPr>
                <w:noProof/>
                <w:webHidden/>
              </w:rPr>
              <w:fldChar w:fldCharType="end"/>
            </w:r>
          </w:hyperlink>
        </w:p>
        <w:p w14:paraId="712A7702" w14:textId="53963CB8" w:rsidR="00AB272C" w:rsidRDefault="00E505CC">
          <w:pPr>
            <w:pStyle w:val="13"/>
            <w:rPr>
              <w:noProof/>
            </w:rPr>
          </w:pPr>
          <w:hyperlink w:anchor="_Toc84176679" w:history="1">
            <w:r w:rsidR="00AB272C" w:rsidRPr="00BC7447">
              <w:rPr>
                <w:rStyle w:val="af6"/>
                <w:rFonts w:eastAsia="Times New Roman"/>
                <w:noProof/>
                <w:lang w:eastAsia="en-US"/>
              </w:rPr>
              <w:t>8.</w:t>
            </w:r>
            <w:r w:rsidR="00AB272C">
              <w:rPr>
                <w:noProof/>
              </w:rPr>
              <w:tab/>
            </w:r>
            <w:r w:rsidR="00AB272C" w:rsidRPr="00BC7447">
              <w:rPr>
                <w:rStyle w:val="af6"/>
                <w:rFonts w:eastAsia="Times New Roman"/>
                <w:noProof/>
                <w:lang w:eastAsia="en-US"/>
              </w:rPr>
              <w:t>Перечень основной и дополнительной учебной литературы, необходимой для освоения дисциплины:</w:t>
            </w:r>
            <w:r w:rsidR="00AB272C">
              <w:rPr>
                <w:noProof/>
                <w:webHidden/>
              </w:rPr>
              <w:tab/>
            </w:r>
            <w:r w:rsidR="00AB272C">
              <w:rPr>
                <w:noProof/>
                <w:webHidden/>
              </w:rPr>
              <w:fldChar w:fldCharType="begin"/>
            </w:r>
            <w:r w:rsidR="00AB272C">
              <w:rPr>
                <w:noProof/>
                <w:webHidden/>
              </w:rPr>
              <w:instrText xml:space="preserve"> PAGEREF _Toc84176679 \h </w:instrText>
            </w:r>
            <w:r w:rsidR="00AB272C">
              <w:rPr>
                <w:noProof/>
                <w:webHidden/>
              </w:rPr>
            </w:r>
            <w:r w:rsidR="00AB272C">
              <w:rPr>
                <w:noProof/>
                <w:webHidden/>
              </w:rPr>
              <w:fldChar w:fldCharType="separate"/>
            </w:r>
            <w:r w:rsidR="00AB272C">
              <w:rPr>
                <w:noProof/>
                <w:webHidden/>
              </w:rPr>
              <w:t>21</w:t>
            </w:r>
            <w:r w:rsidR="00AB272C">
              <w:rPr>
                <w:noProof/>
                <w:webHidden/>
              </w:rPr>
              <w:fldChar w:fldCharType="end"/>
            </w:r>
          </w:hyperlink>
        </w:p>
        <w:p w14:paraId="0524823D" w14:textId="58D41F38" w:rsidR="00AB272C" w:rsidRDefault="00E505CC">
          <w:pPr>
            <w:pStyle w:val="13"/>
            <w:rPr>
              <w:noProof/>
            </w:rPr>
          </w:pPr>
          <w:hyperlink w:anchor="_Toc84176680" w:history="1">
            <w:r w:rsidR="00AB272C" w:rsidRPr="00BC7447">
              <w:rPr>
                <w:rStyle w:val="af6"/>
                <w:noProof/>
              </w:rPr>
              <w:t>9. Перечень ресурсов информационно-телекоммуникационной сети «Интернет», необходимых для освоения дисциплины:</w:t>
            </w:r>
            <w:r w:rsidR="00AB272C">
              <w:rPr>
                <w:noProof/>
                <w:webHidden/>
              </w:rPr>
              <w:tab/>
            </w:r>
            <w:r w:rsidR="00AB272C">
              <w:rPr>
                <w:noProof/>
                <w:webHidden/>
              </w:rPr>
              <w:fldChar w:fldCharType="begin"/>
            </w:r>
            <w:r w:rsidR="00AB272C">
              <w:rPr>
                <w:noProof/>
                <w:webHidden/>
              </w:rPr>
              <w:instrText xml:space="preserve"> PAGEREF _Toc84176680 \h </w:instrText>
            </w:r>
            <w:r w:rsidR="00AB272C">
              <w:rPr>
                <w:noProof/>
                <w:webHidden/>
              </w:rPr>
            </w:r>
            <w:r w:rsidR="00AB272C">
              <w:rPr>
                <w:noProof/>
                <w:webHidden/>
              </w:rPr>
              <w:fldChar w:fldCharType="separate"/>
            </w:r>
            <w:r w:rsidR="00AB272C">
              <w:rPr>
                <w:noProof/>
                <w:webHidden/>
              </w:rPr>
              <w:t>22</w:t>
            </w:r>
            <w:r w:rsidR="00AB272C">
              <w:rPr>
                <w:noProof/>
                <w:webHidden/>
              </w:rPr>
              <w:fldChar w:fldCharType="end"/>
            </w:r>
          </w:hyperlink>
        </w:p>
        <w:p w14:paraId="64A51109" w14:textId="497F77B7" w:rsidR="00AB272C" w:rsidRDefault="00E505CC">
          <w:pPr>
            <w:pStyle w:val="13"/>
            <w:rPr>
              <w:noProof/>
            </w:rPr>
          </w:pPr>
          <w:hyperlink w:anchor="_Toc84176681" w:history="1">
            <w:r w:rsidR="00AB272C" w:rsidRPr="00BC7447">
              <w:rPr>
                <w:rStyle w:val="af6"/>
                <w:rFonts w:ascii="Times New Roman" w:hAnsi="Times New Roman"/>
                <w:noProof/>
              </w:rPr>
              <w:t>10. Методические указания для обучающихся по освоению дисциплины</w:t>
            </w:r>
            <w:r w:rsidR="00AB272C">
              <w:rPr>
                <w:noProof/>
                <w:webHidden/>
              </w:rPr>
              <w:tab/>
            </w:r>
            <w:r w:rsidR="00AB272C">
              <w:rPr>
                <w:noProof/>
                <w:webHidden/>
              </w:rPr>
              <w:fldChar w:fldCharType="begin"/>
            </w:r>
            <w:r w:rsidR="00AB272C">
              <w:rPr>
                <w:noProof/>
                <w:webHidden/>
              </w:rPr>
              <w:instrText xml:space="preserve"> PAGEREF _Toc84176681 \h </w:instrText>
            </w:r>
            <w:r w:rsidR="00AB272C">
              <w:rPr>
                <w:noProof/>
                <w:webHidden/>
              </w:rPr>
            </w:r>
            <w:r w:rsidR="00AB272C">
              <w:rPr>
                <w:noProof/>
                <w:webHidden/>
              </w:rPr>
              <w:fldChar w:fldCharType="separate"/>
            </w:r>
            <w:r w:rsidR="00AB272C">
              <w:rPr>
                <w:noProof/>
                <w:webHidden/>
              </w:rPr>
              <w:t>22</w:t>
            </w:r>
            <w:r w:rsidR="00AB272C">
              <w:rPr>
                <w:noProof/>
                <w:webHidden/>
              </w:rPr>
              <w:fldChar w:fldCharType="end"/>
            </w:r>
          </w:hyperlink>
        </w:p>
        <w:p w14:paraId="2B8B6CEC" w14:textId="63AD6AFC" w:rsidR="00AB272C" w:rsidRDefault="00E505CC">
          <w:pPr>
            <w:pStyle w:val="13"/>
            <w:rPr>
              <w:noProof/>
            </w:rPr>
          </w:pPr>
          <w:hyperlink w:anchor="_Toc84176682" w:history="1">
            <w:r w:rsidR="00AB272C" w:rsidRPr="00BC7447">
              <w:rPr>
                <w:rStyle w:val="af6"/>
                <w:rFonts w:ascii="Times New Roman" w:eastAsia="Times New Roman" w:hAnsi="Times New Roman"/>
                <w:b/>
                <w:noProof/>
              </w:rPr>
              <w:t>11.</w:t>
            </w:r>
            <w:r w:rsidR="00AB272C">
              <w:rPr>
                <w:noProof/>
              </w:rPr>
              <w:tab/>
            </w:r>
            <w:r w:rsidR="00AB272C" w:rsidRPr="00BC7447">
              <w:rPr>
                <w:rStyle w:val="af6"/>
                <w:rFonts w:ascii="Times New Roman" w:eastAsia="Times New Roman" w:hAnsi="Times New Roman"/>
                <w:b/>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B272C">
              <w:rPr>
                <w:noProof/>
                <w:webHidden/>
              </w:rPr>
              <w:tab/>
            </w:r>
            <w:r w:rsidR="00AB272C">
              <w:rPr>
                <w:noProof/>
                <w:webHidden/>
              </w:rPr>
              <w:fldChar w:fldCharType="begin"/>
            </w:r>
            <w:r w:rsidR="00AB272C">
              <w:rPr>
                <w:noProof/>
                <w:webHidden/>
              </w:rPr>
              <w:instrText xml:space="preserve"> PAGEREF _Toc84176682 \h </w:instrText>
            </w:r>
            <w:r w:rsidR="00AB272C">
              <w:rPr>
                <w:noProof/>
                <w:webHidden/>
              </w:rPr>
            </w:r>
            <w:r w:rsidR="00AB272C">
              <w:rPr>
                <w:noProof/>
                <w:webHidden/>
              </w:rPr>
              <w:fldChar w:fldCharType="separate"/>
            </w:r>
            <w:r w:rsidR="00AB272C">
              <w:rPr>
                <w:noProof/>
                <w:webHidden/>
              </w:rPr>
              <w:t>24</w:t>
            </w:r>
            <w:r w:rsidR="00AB272C">
              <w:rPr>
                <w:noProof/>
                <w:webHidden/>
              </w:rPr>
              <w:fldChar w:fldCharType="end"/>
            </w:r>
          </w:hyperlink>
        </w:p>
        <w:p w14:paraId="1EDE6DBB" w14:textId="4026B40F" w:rsidR="00AB272C" w:rsidRDefault="00E505CC">
          <w:pPr>
            <w:pStyle w:val="13"/>
            <w:rPr>
              <w:noProof/>
            </w:rPr>
          </w:pPr>
          <w:hyperlink w:anchor="_Toc84176683" w:history="1">
            <w:r w:rsidR="00AB272C" w:rsidRPr="00BC7447">
              <w:rPr>
                <w:rStyle w:val="af6"/>
                <w:rFonts w:ascii="Times New Roman" w:eastAsia="Calibri" w:hAnsi="Times New Roman"/>
                <w:b/>
                <w:bCs/>
                <w:noProof/>
                <w:kern w:val="32"/>
              </w:rPr>
              <w:t>11. 1. Комплект лицензионного программного обеспечения:</w:t>
            </w:r>
            <w:r w:rsidR="00AB272C">
              <w:rPr>
                <w:noProof/>
                <w:webHidden/>
              </w:rPr>
              <w:tab/>
            </w:r>
            <w:r w:rsidR="00AB272C">
              <w:rPr>
                <w:noProof/>
                <w:webHidden/>
              </w:rPr>
              <w:fldChar w:fldCharType="begin"/>
            </w:r>
            <w:r w:rsidR="00AB272C">
              <w:rPr>
                <w:noProof/>
                <w:webHidden/>
              </w:rPr>
              <w:instrText xml:space="preserve"> PAGEREF _Toc84176683 \h </w:instrText>
            </w:r>
            <w:r w:rsidR="00AB272C">
              <w:rPr>
                <w:noProof/>
                <w:webHidden/>
              </w:rPr>
            </w:r>
            <w:r w:rsidR="00AB272C">
              <w:rPr>
                <w:noProof/>
                <w:webHidden/>
              </w:rPr>
              <w:fldChar w:fldCharType="separate"/>
            </w:r>
            <w:r w:rsidR="00AB272C">
              <w:rPr>
                <w:noProof/>
                <w:webHidden/>
              </w:rPr>
              <w:t>24</w:t>
            </w:r>
            <w:r w:rsidR="00AB272C">
              <w:rPr>
                <w:noProof/>
                <w:webHidden/>
              </w:rPr>
              <w:fldChar w:fldCharType="end"/>
            </w:r>
          </w:hyperlink>
        </w:p>
        <w:p w14:paraId="5FB8E5A7" w14:textId="6A00CE5F" w:rsidR="00AB272C" w:rsidRDefault="00E505CC">
          <w:pPr>
            <w:pStyle w:val="13"/>
            <w:rPr>
              <w:noProof/>
            </w:rPr>
          </w:pPr>
          <w:hyperlink w:anchor="_Toc84176686" w:history="1">
            <w:r w:rsidR="00AB272C" w:rsidRPr="00BC7447">
              <w:rPr>
                <w:rStyle w:val="af6"/>
                <w:rFonts w:ascii="Times New Roman" w:eastAsia="Calibri" w:hAnsi="Times New Roman"/>
                <w:b/>
                <w:bCs/>
                <w:noProof/>
                <w:kern w:val="32"/>
              </w:rPr>
              <w:t>11.2. Современные профессиональные базы данных и информационные справочные системы</w:t>
            </w:r>
            <w:r w:rsidR="00AB272C">
              <w:rPr>
                <w:noProof/>
                <w:webHidden/>
              </w:rPr>
              <w:tab/>
            </w:r>
            <w:r w:rsidR="00AB272C">
              <w:rPr>
                <w:noProof/>
                <w:webHidden/>
              </w:rPr>
              <w:fldChar w:fldCharType="begin"/>
            </w:r>
            <w:r w:rsidR="00AB272C">
              <w:rPr>
                <w:noProof/>
                <w:webHidden/>
              </w:rPr>
              <w:instrText xml:space="preserve"> PAGEREF _Toc84176686 \h </w:instrText>
            </w:r>
            <w:r w:rsidR="00AB272C">
              <w:rPr>
                <w:noProof/>
                <w:webHidden/>
              </w:rPr>
            </w:r>
            <w:r w:rsidR="00AB272C">
              <w:rPr>
                <w:noProof/>
                <w:webHidden/>
              </w:rPr>
              <w:fldChar w:fldCharType="separate"/>
            </w:r>
            <w:r w:rsidR="00AB272C">
              <w:rPr>
                <w:noProof/>
                <w:webHidden/>
              </w:rPr>
              <w:t>24</w:t>
            </w:r>
            <w:r w:rsidR="00AB272C">
              <w:rPr>
                <w:noProof/>
                <w:webHidden/>
              </w:rPr>
              <w:fldChar w:fldCharType="end"/>
            </w:r>
          </w:hyperlink>
        </w:p>
        <w:p w14:paraId="534F2FED" w14:textId="2E08B3A2" w:rsidR="00AB272C" w:rsidRDefault="00E505CC">
          <w:pPr>
            <w:pStyle w:val="13"/>
            <w:rPr>
              <w:noProof/>
            </w:rPr>
          </w:pPr>
          <w:hyperlink w:anchor="_Toc84176687" w:history="1">
            <w:r w:rsidR="00AB272C" w:rsidRPr="00BC7447">
              <w:rPr>
                <w:rStyle w:val="af6"/>
                <w:rFonts w:ascii="Times New Roman" w:eastAsia="Times New Roman" w:hAnsi="Times New Roman"/>
                <w:b/>
                <w:bCs/>
                <w:noProof/>
                <w:kern w:val="32"/>
              </w:rPr>
              <w:t>11.3. Сертифицированные программные и аппаратные средства защиты информации</w:t>
            </w:r>
            <w:r w:rsidR="00AB272C">
              <w:rPr>
                <w:noProof/>
                <w:webHidden/>
              </w:rPr>
              <w:tab/>
            </w:r>
            <w:r w:rsidR="00AB272C">
              <w:rPr>
                <w:noProof/>
                <w:webHidden/>
              </w:rPr>
              <w:fldChar w:fldCharType="begin"/>
            </w:r>
            <w:r w:rsidR="00AB272C">
              <w:rPr>
                <w:noProof/>
                <w:webHidden/>
              </w:rPr>
              <w:instrText xml:space="preserve"> PAGEREF _Toc84176687 \h </w:instrText>
            </w:r>
            <w:r w:rsidR="00AB272C">
              <w:rPr>
                <w:noProof/>
                <w:webHidden/>
              </w:rPr>
            </w:r>
            <w:r w:rsidR="00AB272C">
              <w:rPr>
                <w:noProof/>
                <w:webHidden/>
              </w:rPr>
              <w:fldChar w:fldCharType="separate"/>
            </w:r>
            <w:r w:rsidR="00AB272C">
              <w:rPr>
                <w:noProof/>
                <w:webHidden/>
              </w:rPr>
              <w:t>24</w:t>
            </w:r>
            <w:r w:rsidR="00AB272C">
              <w:rPr>
                <w:noProof/>
                <w:webHidden/>
              </w:rPr>
              <w:fldChar w:fldCharType="end"/>
            </w:r>
          </w:hyperlink>
        </w:p>
        <w:p w14:paraId="1FEE8565" w14:textId="66EB4E6B" w:rsidR="00AB272C" w:rsidRDefault="00E505CC">
          <w:pPr>
            <w:pStyle w:val="13"/>
            <w:rPr>
              <w:noProof/>
            </w:rPr>
          </w:pPr>
          <w:hyperlink w:anchor="_Toc84176688" w:history="1">
            <w:r w:rsidR="00AB272C" w:rsidRPr="00BC7447">
              <w:rPr>
                <w:rStyle w:val="af6"/>
                <w:rFonts w:ascii="Times New Roman" w:eastAsia="Calibri" w:hAnsi="Times New Roman"/>
                <w:b/>
                <w:noProof/>
              </w:rPr>
              <w:t>12.</w:t>
            </w:r>
            <w:r w:rsidR="00AB272C">
              <w:rPr>
                <w:noProof/>
              </w:rPr>
              <w:tab/>
            </w:r>
            <w:r w:rsidR="00AB272C" w:rsidRPr="00BC7447">
              <w:rPr>
                <w:rStyle w:val="af6"/>
                <w:rFonts w:ascii="Times New Roman" w:eastAsia="Calibri" w:hAnsi="Times New Roman"/>
                <w:b/>
                <w:noProof/>
              </w:rPr>
              <w:t>Описание материально-технической базы, необходимой для осуществления образовательного процесса по дисциплине</w:t>
            </w:r>
            <w:r w:rsidR="00AB272C">
              <w:rPr>
                <w:noProof/>
                <w:webHidden/>
              </w:rPr>
              <w:tab/>
            </w:r>
            <w:r w:rsidR="00AB272C">
              <w:rPr>
                <w:noProof/>
                <w:webHidden/>
              </w:rPr>
              <w:fldChar w:fldCharType="begin"/>
            </w:r>
            <w:r w:rsidR="00AB272C">
              <w:rPr>
                <w:noProof/>
                <w:webHidden/>
              </w:rPr>
              <w:instrText xml:space="preserve"> PAGEREF _Toc84176688 \h </w:instrText>
            </w:r>
            <w:r w:rsidR="00AB272C">
              <w:rPr>
                <w:noProof/>
                <w:webHidden/>
              </w:rPr>
            </w:r>
            <w:r w:rsidR="00AB272C">
              <w:rPr>
                <w:noProof/>
                <w:webHidden/>
              </w:rPr>
              <w:fldChar w:fldCharType="separate"/>
            </w:r>
            <w:r w:rsidR="00AB272C">
              <w:rPr>
                <w:noProof/>
                <w:webHidden/>
              </w:rPr>
              <w:t>24</w:t>
            </w:r>
            <w:r w:rsidR="00AB272C">
              <w:rPr>
                <w:noProof/>
                <w:webHidden/>
              </w:rPr>
              <w:fldChar w:fldCharType="end"/>
            </w:r>
          </w:hyperlink>
        </w:p>
        <w:p w14:paraId="29C09DF6" w14:textId="6C2C4D2A" w:rsidR="00AB272C" w:rsidRDefault="00AB272C">
          <w:r>
            <w:rPr>
              <w:b/>
              <w:bCs/>
            </w:rPr>
            <w:fldChar w:fldCharType="end"/>
          </w:r>
        </w:p>
      </w:sdtContent>
    </w:sdt>
    <w:p w14:paraId="19BF9754" w14:textId="77777777" w:rsidR="00CA4FB7" w:rsidRPr="008A287E" w:rsidRDefault="00CA4FB7" w:rsidP="00E425D3">
      <w:pPr>
        <w:pStyle w:val="1"/>
        <w:keepNext w:val="0"/>
        <w:keepLines w:val="0"/>
        <w:numPr>
          <w:ilvl w:val="0"/>
          <w:numId w:val="2"/>
        </w:numPr>
        <w:suppressAutoHyphens/>
        <w:spacing w:before="0" w:line="360" w:lineRule="auto"/>
        <w:ind w:left="0" w:firstLine="0"/>
        <w:jc w:val="center"/>
        <w:rPr>
          <w:rFonts w:ascii="Times New Roman" w:hAnsi="Times New Roman" w:cs="Times New Roman"/>
          <w:color w:val="auto"/>
        </w:rPr>
      </w:pPr>
      <w:r w:rsidRPr="008A287E">
        <w:rPr>
          <w:rFonts w:ascii="Times New Roman" w:hAnsi="Times New Roman" w:cs="Times New Roman"/>
          <w:color w:val="auto"/>
        </w:rPr>
        <w:br w:type="page"/>
      </w:r>
      <w:bookmarkStart w:id="1" w:name="_Toc485836342"/>
      <w:bookmarkStart w:id="2" w:name="_Toc84176663"/>
      <w:r w:rsidR="005C3A10" w:rsidRPr="008A287E">
        <w:rPr>
          <w:rFonts w:ascii="Times New Roman" w:hAnsi="Times New Roman" w:cs="Times New Roman"/>
          <w:color w:val="auto"/>
        </w:rPr>
        <w:lastRenderedPageBreak/>
        <w:t>Наименование дисциплины</w:t>
      </w:r>
      <w:bookmarkEnd w:id="1"/>
      <w:bookmarkEnd w:id="2"/>
    </w:p>
    <w:p w14:paraId="661D346D" w14:textId="77777777" w:rsidR="00CA4FB7" w:rsidRPr="008A287E" w:rsidRDefault="005C3A10" w:rsidP="00E425D3">
      <w:pPr>
        <w:spacing w:after="0" w:line="360" w:lineRule="auto"/>
        <w:ind w:firstLine="709"/>
        <w:jc w:val="both"/>
        <w:rPr>
          <w:rFonts w:ascii="Times New Roman" w:hAnsi="Times New Roman"/>
          <w:sz w:val="28"/>
          <w:szCs w:val="28"/>
        </w:rPr>
      </w:pPr>
      <w:r w:rsidRPr="008A287E">
        <w:rPr>
          <w:rFonts w:ascii="Times New Roman" w:hAnsi="Times New Roman"/>
          <w:sz w:val="28"/>
          <w:szCs w:val="28"/>
        </w:rPr>
        <w:t>Дисциплина «</w:t>
      </w:r>
      <w:r w:rsidR="00794400" w:rsidRPr="008A287E">
        <w:rPr>
          <w:rFonts w:ascii="Times New Roman" w:hAnsi="Times New Roman"/>
          <w:sz w:val="26"/>
          <w:szCs w:val="26"/>
        </w:rPr>
        <w:tab/>
      </w:r>
      <w:r w:rsidR="004E3B5D" w:rsidRPr="008A287E">
        <w:rPr>
          <w:rFonts w:ascii="Times New Roman" w:eastAsia="Times New Roman" w:hAnsi="Times New Roman" w:cs="Times New Roman"/>
          <w:sz w:val="26"/>
          <w:szCs w:val="26"/>
        </w:rPr>
        <w:t>Математические</w:t>
      </w:r>
      <w:r w:rsidR="00794400" w:rsidRPr="008A287E">
        <w:rPr>
          <w:rFonts w:ascii="Times New Roman" w:eastAsia="Times New Roman" w:hAnsi="Times New Roman" w:cs="Times New Roman"/>
          <w:sz w:val="28"/>
          <w:szCs w:val="28"/>
        </w:rPr>
        <w:t xml:space="preserve"> методы в гуманитарных науках</w:t>
      </w:r>
      <w:r w:rsidRPr="008A287E">
        <w:rPr>
          <w:rFonts w:ascii="Times New Roman" w:hAnsi="Times New Roman"/>
          <w:sz w:val="28"/>
          <w:szCs w:val="28"/>
        </w:rPr>
        <w:t>».</w:t>
      </w:r>
    </w:p>
    <w:p w14:paraId="09711B4F" w14:textId="4E750ECB" w:rsidR="005C3A10" w:rsidRPr="008A287E" w:rsidRDefault="005C3A10" w:rsidP="00E425D3">
      <w:pPr>
        <w:pStyle w:val="1"/>
        <w:numPr>
          <w:ilvl w:val="0"/>
          <w:numId w:val="2"/>
        </w:numPr>
        <w:spacing w:before="0" w:line="360" w:lineRule="auto"/>
        <w:ind w:left="0" w:firstLine="0"/>
        <w:jc w:val="both"/>
        <w:rPr>
          <w:rFonts w:ascii="Times New Roman" w:hAnsi="Times New Roman" w:cs="Times New Roman"/>
          <w:color w:val="auto"/>
        </w:rPr>
      </w:pPr>
      <w:bookmarkStart w:id="3" w:name="_Toc485307210"/>
      <w:bookmarkStart w:id="4" w:name="_Toc485836343"/>
      <w:bookmarkStart w:id="5" w:name="_Toc84176664"/>
      <w:r w:rsidRPr="008A287E">
        <w:rPr>
          <w:rFonts w:ascii="Times New Roman" w:hAnsi="Times New Roman" w:cs="Times New Roman"/>
          <w:color w:val="auto"/>
        </w:rPr>
        <w:t xml:space="preserve">Перечень планируемых результатов </w:t>
      </w:r>
      <w:r w:rsidR="001E4EB5" w:rsidRPr="008A287E">
        <w:rPr>
          <w:rFonts w:ascii="Times New Roman" w:hAnsi="Times New Roman" w:cs="Times New Roman"/>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bookmarkEnd w:id="5"/>
    </w:p>
    <w:p w14:paraId="533153C7" w14:textId="2A3BE344" w:rsidR="00AA40BB" w:rsidRDefault="00AA40BB" w:rsidP="00E425D3">
      <w:pPr>
        <w:tabs>
          <w:tab w:val="left" w:pos="0"/>
        </w:tabs>
        <w:suppressAutoHyphens/>
        <w:spacing w:after="0" w:line="360" w:lineRule="auto"/>
        <w:ind w:firstLine="709"/>
        <w:jc w:val="both"/>
        <w:rPr>
          <w:rFonts w:ascii="Times New Roman" w:hAnsi="Times New Roman"/>
          <w:sz w:val="28"/>
          <w:szCs w:val="28"/>
        </w:rPr>
      </w:pPr>
      <w:r w:rsidRPr="008A287E">
        <w:rPr>
          <w:rFonts w:ascii="Times New Roman" w:hAnsi="Times New Roman"/>
          <w:sz w:val="28"/>
          <w:szCs w:val="28"/>
        </w:rPr>
        <w:t>Дисциплина «</w:t>
      </w:r>
      <w:r w:rsidR="004E3B5D" w:rsidRPr="008A287E">
        <w:rPr>
          <w:rFonts w:ascii="Times New Roman" w:hAnsi="Times New Roman"/>
          <w:sz w:val="26"/>
          <w:szCs w:val="26"/>
        </w:rPr>
        <w:tab/>
      </w:r>
      <w:r w:rsidR="004E3B5D" w:rsidRPr="008A287E">
        <w:rPr>
          <w:rFonts w:ascii="Times New Roman" w:eastAsia="Times New Roman" w:hAnsi="Times New Roman" w:cs="Times New Roman"/>
          <w:sz w:val="26"/>
          <w:szCs w:val="26"/>
        </w:rPr>
        <w:t>Математические</w:t>
      </w:r>
      <w:r w:rsidR="00794400" w:rsidRPr="008A287E">
        <w:rPr>
          <w:rFonts w:ascii="Times New Roman" w:eastAsia="Times New Roman" w:hAnsi="Times New Roman" w:cs="Times New Roman"/>
          <w:sz w:val="28"/>
          <w:szCs w:val="28"/>
        </w:rPr>
        <w:t xml:space="preserve"> методы в гуманитарных науках</w:t>
      </w:r>
      <w:r w:rsidRPr="008A287E">
        <w:rPr>
          <w:rFonts w:ascii="Times New Roman" w:hAnsi="Times New Roman"/>
          <w:sz w:val="28"/>
          <w:szCs w:val="28"/>
        </w:rPr>
        <w:t xml:space="preserve">» обеспечивает инструментарий формирования следующих </w:t>
      </w:r>
      <w:r w:rsidR="000A2B0B" w:rsidRPr="008A287E">
        <w:rPr>
          <w:rFonts w:ascii="Times New Roman" w:hAnsi="Times New Roman"/>
          <w:sz w:val="28"/>
          <w:szCs w:val="28"/>
        </w:rPr>
        <w:t>компетенций.</w:t>
      </w:r>
    </w:p>
    <w:p w14:paraId="568A6F2F" w14:textId="440F532A" w:rsidR="00C41A56" w:rsidRPr="00C41A56" w:rsidRDefault="00C41A56" w:rsidP="00C41A56">
      <w:pPr>
        <w:tabs>
          <w:tab w:val="left" w:pos="0"/>
        </w:tabs>
        <w:suppressAutoHyphens/>
        <w:spacing w:after="0" w:line="360" w:lineRule="auto"/>
        <w:ind w:firstLine="709"/>
        <w:jc w:val="right"/>
        <w:rPr>
          <w:rFonts w:ascii="Times New Roman" w:hAnsi="Times New Roman"/>
          <w:sz w:val="24"/>
          <w:szCs w:val="24"/>
        </w:rPr>
      </w:pPr>
      <w:r>
        <w:rPr>
          <w:rFonts w:ascii="Times New Roman" w:hAnsi="Times New Roman"/>
          <w:sz w:val="24"/>
          <w:szCs w:val="24"/>
        </w:rPr>
        <w:t>Таблица 1</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674"/>
        <w:gridCol w:w="2712"/>
        <w:gridCol w:w="3686"/>
      </w:tblGrid>
      <w:tr w:rsidR="008A287E" w:rsidRPr="008A287E" w14:paraId="43780C21" w14:textId="77777777" w:rsidTr="00E425D3">
        <w:trPr>
          <w:tblHeader/>
        </w:trPr>
        <w:tc>
          <w:tcPr>
            <w:tcW w:w="1135" w:type="dxa"/>
          </w:tcPr>
          <w:p w14:paraId="1DB11C2B" w14:textId="77777777" w:rsidR="001A4A68" w:rsidRPr="008A287E" w:rsidRDefault="001A4A68" w:rsidP="00E425D3">
            <w:pPr>
              <w:rPr>
                <w:rFonts w:ascii="Times New Roman" w:eastAsia="Times New Roman" w:hAnsi="Times New Roman" w:cs="Times New Roman"/>
                <w:sz w:val="24"/>
                <w:szCs w:val="24"/>
              </w:rPr>
            </w:pPr>
            <w:r w:rsidRPr="008A287E">
              <w:rPr>
                <w:rFonts w:ascii="Times New Roman" w:eastAsia="Times New Roman" w:hAnsi="Times New Roman" w:cs="Times New Roman"/>
                <w:sz w:val="24"/>
                <w:szCs w:val="24"/>
              </w:rPr>
              <w:t>Код компетенции</w:t>
            </w:r>
          </w:p>
        </w:tc>
        <w:tc>
          <w:tcPr>
            <w:tcW w:w="2674" w:type="dxa"/>
          </w:tcPr>
          <w:p w14:paraId="2E925239" w14:textId="77777777" w:rsidR="001A4A68" w:rsidRPr="008A287E" w:rsidRDefault="001A4A68" w:rsidP="00E425D3">
            <w:pPr>
              <w:rPr>
                <w:rFonts w:ascii="Times New Roman" w:eastAsia="Times New Roman" w:hAnsi="Times New Roman" w:cs="Times New Roman"/>
                <w:sz w:val="24"/>
                <w:szCs w:val="24"/>
              </w:rPr>
            </w:pPr>
            <w:r w:rsidRPr="008A287E">
              <w:rPr>
                <w:rFonts w:ascii="Times New Roman" w:eastAsia="Times New Roman" w:hAnsi="Times New Roman" w:cs="Times New Roman"/>
                <w:sz w:val="24"/>
                <w:szCs w:val="24"/>
              </w:rPr>
              <w:t>Наименование компетенции</w:t>
            </w:r>
          </w:p>
        </w:tc>
        <w:tc>
          <w:tcPr>
            <w:tcW w:w="2712" w:type="dxa"/>
          </w:tcPr>
          <w:p w14:paraId="3E691BD0" w14:textId="77777777" w:rsidR="001A4A68" w:rsidRPr="008A287E" w:rsidRDefault="001A4A68" w:rsidP="00E425D3">
            <w:pPr>
              <w:rPr>
                <w:rFonts w:ascii="Times New Roman" w:eastAsia="Times New Roman" w:hAnsi="Times New Roman" w:cs="Times New Roman"/>
                <w:sz w:val="24"/>
                <w:szCs w:val="24"/>
              </w:rPr>
            </w:pPr>
            <w:r w:rsidRPr="008A287E">
              <w:rPr>
                <w:rFonts w:ascii="Times New Roman" w:eastAsia="Times New Roman" w:hAnsi="Times New Roman" w:cs="Times New Roman"/>
                <w:sz w:val="24"/>
                <w:szCs w:val="24"/>
              </w:rPr>
              <w:t>Индикаторы достижения компетенции</w:t>
            </w:r>
          </w:p>
        </w:tc>
        <w:tc>
          <w:tcPr>
            <w:tcW w:w="3686" w:type="dxa"/>
          </w:tcPr>
          <w:p w14:paraId="615CE2DC" w14:textId="65C56C2B" w:rsidR="001A4A68" w:rsidRPr="008A287E" w:rsidRDefault="001A4A68" w:rsidP="00BF2F10">
            <w:pPr>
              <w:rPr>
                <w:rFonts w:ascii="Times New Roman" w:eastAsia="Times New Roman" w:hAnsi="Times New Roman" w:cs="Times New Roman"/>
                <w:sz w:val="24"/>
                <w:szCs w:val="24"/>
              </w:rPr>
            </w:pPr>
            <w:r w:rsidRPr="008A287E">
              <w:rPr>
                <w:rFonts w:ascii="Times New Roman" w:eastAsia="Times New Roman" w:hAnsi="Times New Roman" w:cs="Times New Roman"/>
                <w:sz w:val="24"/>
                <w:szCs w:val="24"/>
              </w:rPr>
              <w:t>Результаты обучения (умения и знания), соотнесенные с компетенциями / индикаторами достижения компетенции</w:t>
            </w:r>
          </w:p>
        </w:tc>
      </w:tr>
      <w:tr w:rsidR="00FC4335" w:rsidRPr="008A287E" w14:paraId="50AB3A07" w14:textId="77777777" w:rsidTr="00E425D3">
        <w:trPr>
          <w:trHeight w:val="5536"/>
        </w:trPr>
        <w:tc>
          <w:tcPr>
            <w:tcW w:w="1135" w:type="dxa"/>
          </w:tcPr>
          <w:p w14:paraId="6F7631A4" w14:textId="77777777" w:rsidR="00FC4335" w:rsidRPr="008A287E" w:rsidRDefault="00FC4335" w:rsidP="00FC4335">
            <w:pPr>
              <w:rPr>
                <w:rFonts w:ascii="Times New Roman" w:eastAsia="Times New Roman" w:hAnsi="Times New Roman" w:cs="Times New Roman"/>
                <w:sz w:val="24"/>
                <w:szCs w:val="24"/>
              </w:rPr>
            </w:pPr>
            <w:r w:rsidRPr="008A287E">
              <w:rPr>
                <w:rFonts w:ascii="Times New Roman" w:eastAsia="Times New Roman" w:hAnsi="Times New Roman" w:cs="Times New Roman"/>
                <w:sz w:val="24"/>
                <w:szCs w:val="24"/>
              </w:rPr>
              <w:t>УК-1</w:t>
            </w:r>
          </w:p>
        </w:tc>
        <w:tc>
          <w:tcPr>
            <w:tcW w:w="2674" w:type="dxa"/>
          </w:tcPr>
          <w:p w14:paraId="245B50BF" w14:textId="1B2EF43A" w:rsidR="00FC4335" w:rsidRPr="008A287E" w:rsidRDefault="00FC4335" w:rsidP="00FC4335">
            <w:pPr>
              <w:spacing w:line="240" w:lineRule="auto"/>
              <w:rPr>
                <w:rFonts w:ascii="Times New Roman" w:eastAsia="Times New Roman" w:hAnsi="Times New Roman" w:cs="Times New Roman"/>
                <w:sz w:val="24"/>
                <w:szCs w:val="24"/>
              </w:rPr>
            </w:pPr>
            <w:r w:rsidRPr="001317AA">
              <w:rPr>
                <w:rFonts w:ascii="Times New Roman" w:hAnsi="Times New Roman" w:cs="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712" w:type="dxa"/>
          </w:tcPr>
          <w:p w14:paraId="32C14F85" w14:textId="59C00716" w:rsidR="00FC4335" w:rsidRPr="001317AA" w:rsidRDefault="00BF2F10" w:rsidP="00FC4335">
            <w:pPr>
              <w:pStyle w:val="afff4"/>
              <w:spacing w:after="0" w:line="100" w:lineRule="atLeast"/>
              <w:jc w:val="both"/>
              <w:rPr>
                <w:rFonts w:ascii="Times New Roman" w:hAnsi="Times New Roman" w:cs="Times New Roman"/>
                <w:sz w:val="24"/>
                <w:szCs w:val="24"/>
              </w:rPr>
            </w:pPr>
            <w:r>
              <w:rPr>
                <w:rFonts w:ascii="Times New Roman" w:hAnsi="Times New Roman" w:cs="Times New Roman"/>
                <w:sz w:val="24"/>
                <w:szCs w:val="24"/>
              </w:rPr>
              <w:t>1.</w:t>
            </w:r>
            <w:r w:rsidR="00FC4335" w:rsidRPr="001317AA">
              <w:rPr>
                <w:rFonts w:ascii="Times New Roman" w:hAnsi="Times New Roman" w:cs="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0CF75633" w14:textId="77777777" w:rsidR="00BF2F10" w:rsidRDefault="00BF2F10" w:rsidP="00FC4335">
            <w:pPr>
              <w:pStyle w:val="afff4"/>
              <w:spacing w:after="0" w:line="100" w:lineRule="atLeast"/>
              <w:jc w:val="both"/>
              <w:rPr>
                <w:rFonts w:ascii="Times New Roman" w:hAnsi="Times New Roman" w:cs="Times New Roman"/>
                <w:sz w:val="24"/>
                <w:szCs w:val="24"/>
              </w:rPr>
            </w:pPr>
          </w:p>
          <w:p w14:paraId="5957BC10" w14:textId="77777777" w:rsidR="00BF2F10" w:rsidRDefault="00BF2F10" w:rsidP="00FC4335">
            <w:pPr>
              <w:pStyle w:val="afff4"/>
              <w:spacing w:after="0" w:line="100" w:lineRule="atLeast"/>
              <w:jc w:val="both"/>
              <w:rPr>
                <w:rFonts w:ascii="Times New Roman" w:hAnsi="Times New Roman" w:cs="Times New Roman"/>
                <w:sz w:val="24"/>
                <w:szCs w:val="24"/>
              </w:rPr>
            </w:pPr>
          </w:p>
          <w:p w14:paraId="3D147191" w14:textId="719AC3D5" w:rsidR="00FC4335" w:rsidRPr="001317AA" w:rsidRDefault="00BF2F10" w:rsidP="00FC4335">
            <w:pPr>
              <w:pStyle w:val="afff4"/>
              <w:spacing w:after="0" w:line="100" w:lineRule="atLeast"/>
              <w:jc w:val="both"/>
              <w:rPr>
                <w:rFonts w:ascii="Times New Roman" w:hAnsi="Times New Roman" w:cs="Times New Roman"/>
                <w:sz w:val="24"/>
                <w:szCs w:val="24"/>
              </w:rPr>
            </w:pPr>
            <w:r>
              <w:rPr>
                <w:rFonts w:ascii="Times New Roman" w:hAnsi="Times New Roman" w:cs="Times New Roman"/>
                <w:sz w:val="24"/>
                <w:szCs w:val="24"/>
              </w:rPr>
              <w:t>2.</w:t>
            </w:r>
            <w:r w:rsidR="00FC4335" w:rsidRPr="001317AA">
              <w:rPr>
                <w:rFonts w:ascii="Times New Roman" w:hAnsi="Times New Roman" w:cs="Times New Roman"/>
                <w:sz w:val="24"/>
                <w:szCs w:val="24"/>
              </w:rPr>
              <w:t>Обосновывает сущность происходящего, выявляет закономерности, понимает природу вариабельности</w:t>
            </w:r>
          </w:p>
          <w:p w14:paraId="4F5C87D4" w14:textId="77777777" w:rsidR="00BF2F10" w:rsidRDefault="00BF2F10" w:rsidP="00FC4335">
            <w:pPr>
              <w:pStyle w:val="afff4"/>
              <w:spacing w:after="0" w:line="100" w:lineRule="atLeast"/>
              <w:jc w:val="both"/>
              <w:rPr>
                <w:rFonts w:ascii="Times New Roman" w:hAnsi="Times New Roman" w:cs="Times New Roman"/>
                <w:sz w:val="24"/>
                <w:szCs w:val="24"/>
              </w:rPr>
            </w:pPr>
          </w:p>
          <w:p w14:paraId="54558FC2" w14:textId="620E082D" w:rsidR="00FC4335" w:rsidRPr="001317AA" w:rsidRDefault="00FC4335" w:rsidP="00FC4335">
            <w:pPr>
              <w:pStyle w:val="afff4"/>
              <w:spacing w:after="0" w:line="100" w:lineRule="atLeast"/>
              <w:jc w:val="both"/>
              <w:rPr>
                <w:rFonts w:ascii="Times New Roman" w:hAnsi="Times New Roman" w:cs="Times New Roman"/>
                <w:sz w:val="24"/>
                <w:szCs w:val="24"/>
              </w:rPr>
            </w:pPr>
            <w:r w:rsidRPr="001317AA">
              <w:rPr>
                <w:rFonts w:ascii="Times New Roman" w:hAnsi="Times New Roman" w:cs="Times New Roman"/>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w:t>
            </w:r>
            <w:r w:rsidRPr="001317AA">
              <w:rPr>
                <w:rFonts w:ascii="Times New Roman" w:hAnsi="Times New Roman" w:cs="Times New Roman"/>
                <w:sz w:val="24"/>
                <w:szCs w:val="24"/>
              </w:rPr>
              <w:lastRenderedPageBreak/>
              <w:t>классификационных групп.</w:t>
            </w:r>
          </w:p>
          <w:p w14:paraId="7178D546" w14:textId="77777777" w:rsidR="00FC4335" w:rsidRPr="001317AA" w:rsidRDefault="00FC4335" w:rsidP="00FC4335">
            <w:pPr>
              <w:pStyle w:val="afff4"/>
              <w:spacing w:after="0" w:line="100" w:lineRule="atLeast"/>
              <w:jc w:val="both"/>
              <w:rPr>
                <w:rFonts w:ascii="Times New Roman" w:hAnsi="Times New Roman" w:cs="Times New Roman"/>
                <w:sz w:val="24"/>
                <w:szCs w:val="24"/>
              </w:rPr>
            </w:pPr>
            <w:r w:rsidRPr="001317AA">
              <w:rPr>
                <w:rFonts w:ascii="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22A5C20" w14:textId="77777777" w:rsidR="00BF2F10" w:rsidRDefault="00BF2F10" w:rsidP="00FC4335">
            <w:pPr>
              <w:spacing w:after="0" w:line="240" w:lineRule="auto"/>
              <w:ind w:left="-57" w:firstLine="57"/>
              <w:contextualSpacing/>
              <w:rPr>
                <w:rFonts w:ascii="Times New Roman" w:hAnsi="Times New Roman" w:cs="Times New Roman"/>
                <w:sz w:val="24"/>
                <w:szCs w:val="24"/>
              </w:rPr>
            </w:pPr>
          </w:p>
          <w:p w14:paraId="5E665BD6" w14:textId="77777777" w:rsidR="00C41A56" w:rsidRDefault="00C41A56" w:rsidP="00FC4335">
            <w:pPr>
              <w:spacing w:after="0" w:line="240" w:lineRule="auto"/>
              <w:ind w:left="-57" w:firstLine="57"/>
              <w:contextualSpacing/>
              <w:rPr>
                <w:rFonts w:ascii="Times New Roman" w:hAnsi="Times New Roman" w:cs="Times New Roman"/>
                <w:sz w:val="24"/>
                <w:szCs w:val="24"/>
              </w:rPr>
            </w:pPr>
          </w:p>
          <w:p w14:paraId="40E5BE01" w14:textId="4EF66AA7" w:rsidR="00FC4335" w:rsidRPr="00D3413D" w:rsidRDefault="00FC4335" w:rsidP="00FC4335">
            <w:pPr>
              <w:spacing w:after="0" w:line="240" w:lineRule="auto"/>
              <w:ind w:left="-57" w:firstLine="57"/>
              <w:contextualSpacing/>
              <w:rPr>
                <w:rFonts w:ascii="Times New Roman" w:eastAsia="Times New Roman" w:hAnsi="Times New Roman" w:cs="Times New Roman"/>
                <w:sz w:val="24"/>
                <w:szCs w:val="24"/>
                <w:highlight w:val="yellow"/>
              </w:rPr>
            </w:pPr>
            <w:r w:rsidRPr="001317AA">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686" w:type="dxa"/>
          </w:tcPr>
          <w:p w14:paraId="48B71137" w14:textId="2ECC9DF2" w:rsidR="00FC4335" w:rsidRPr="008A287E" w:rsidRDefault="00FC4335" w:rsidP="00FC4335">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lastRenderedPageBreak/>
              <w:t>Знание</w:t>
            </w:r>
            <w:r w:rsidRPr="008A287E">
              <w:rPr>
                <w:rFonts w:ascii="Times New Roman" w:eastAsia="Times New Roman" w:hAnsi="Times New Roman" w:cs="Times New Roman"/>
                <w:sz w:val="24"/>
                <w:szCs w:val="24"/>
              </w:rPr>
              <w:t xml:space="preserve"> основ теории множеств, комбинаторики, математической логики, теории вероятностей и математической статистики.</w:t>
            </w:r>
          </w:p>
          <w:p w14:paraId="321C578E" w14:textId="37F5885F" w:rsidR="00FC4335" w:rsidRPr="008A287E" w:rsidRDefault="00FC4335" w:rsidP="00FC4335">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t>Умение</w:t>
            </w:r>
            <w:r w:rsidRPr="008A287E">
              <w:rPr>
                <w:rFonts w:ascii="Times New Roman" w:eastAsia="Times New Roman" w:hAnsi="Times New Roman" w:cs="Times New Roman"/>
                <w:sz w:val="24"/>
                <w:szCs w:val="24"/>
              </w:rPr>
              <w:t xml:space="preserve"> решать типовые задачи из указанных разделов математики.</w:t>
            </w:r>
          </w:p>
          <w:p w14:paraId="0CF972F0" w14:textId="77777777" w:rsidR="00BF2F10" w:rsidRDefault="00BF2F10" w:rsidP="00FC4335">
            <w:pPr>
              <w:spacing w:after="0" w:line="240" w:lineRule="auto"/>
              <w:rPr>
                <w:rFonts w:ascii="Times New Roman" w:eastAsia="Times New Roman" w:hAnsi="Times New Roman" w:cs="Times New Roman"/>
                <w:b/>
                <w:sz w:val="24"/>
                <w:szCs w:val="24"/>
              </w:rPr>
            </w:pPr>
          </w:p>
          <w:p w14:paraId="5338C19C" w14:textId="77777777" w:rsidR="00BF2F10" w:rsidRDefault="00BF2F10" w:rsidP="00FC4335">
            <w:pPr>
              <w:spacing w:after="0" w:line="240" w:lineRule="auto"/>
              <w:rPr>
                <w:rFonts w:ascii="Times New Roman" w:eastAsia="Times New Roman" w:hAnsi="Times New Roman" w:cs="Times New Roman"/>
                <w:b/>
                <w:sz w:val="24"/>
                <w:szCs w:val="24"/>
              </w:rPr>
            </w:pPr>
          </w:p>
          <w:p w14:paraId="04579DA2" w14:textId="7E3BB26B" w:rsidR="00FC4335" w:rsidRPr="008A287E" w:rsidRDefault="00FC4335" w:rsidP="00FC4335">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t xml:space="preserve"> Знания</w:t>
            </w:r>
            <w:r w:rsidRPr="008A287E">
              <w:rPr>
                <w:rFonts w:ascii="Times New Roman" w:eastAsia="Times New Roman" w:hAnsi="Times New Roman" w:cs="Times New Roman"/>
                <w:sz w:val="24"/>
                <w:szCs w:val="24"/>
              </w:rPr>
              <w:t xml:space="preserve"> систем программирования, позволяющ</w:t>
            </w:r>
            <w:r w:rsidR="00BF2F10">
              <w:rPr>
                <w:rFonts w:ascii="Times New Roman" w:eastAsia="Times New Roman" w:hAnsi="Times New Roman" w:cs="Times New Roman"/>
                <w:sz w:val="24"/>
                <w:szCs w:val="24"/>
              </w:rPr>
              <w:t>их решать математические задачи</w:t>
            </w:r>
            <w:r w:rsidRPr="008A287E">
              <w:rPr>
                <w:rFonts w:ascii="Times New Roman" w:eastAsia="Times New Roman" w:hAnsi="Times New Roman" w:cs="Times New Roman"/>
                <w:sz w:val="24"/>
                <w:szCs w:val="24"/>
              </w:rPr>
              <w:t>.</w:t>
            </w:r>
          </w:p>
          <w:p w14:paraId="3047086C" w14:textId="2F374592" w:rsidR="00FC4335" w:rsidRPr="008A287E" w:rsidRDefault="00FC4335" w:rsidP="00FC4335">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t>Умение</w:t>
            </w:r>
            <w:r w:rsidRPr="008A287E">
              <w:rPr>
                <w:rFonts w:ascii="Times New Roman" w:eastAsia="Times New Roman" w:hAnsi="Times New Roman" w:cs="Times New Roman"/>
                <w:sz w:val="24"/>
                <w:szCs w:val="24"/>
              </w:rPr>
              <w:t xml:space="preserve"> реализовать решение математических задачи средствами </w:t>
            </w:r>
            <w:r w:rsidRPr="008A287E">
              <w:rPr>
                <w:rFonts w:ascii="Times New Roman" w:eastAsia="Times New Roman" w:hAnsi="Times New Roman" w:cs="Times New Roman"/>
                <w:sz w:val="24"/>
                <w:szCs w:val="24"/>
                <w:lang w:val="en-US"/>
              </w:rPr>
              <w:t>EXCEL</w:t>
            </w:r>
            <w:r w:rsidRPr="008A287E">
              <w:rPr>
                <w:rFonts w:ascii="Times New Roman" w:eastAsia="Times New Roman" w:hAnsi="Times New Roman" w:cs="Times New Roman"/>
                <w:sz w:val="24"/>
                <w:szCs w:val="24"/>
              </w:rPr>
              <w:t xml:space="preserve"> и </w:t>
            </w:r>
            <w:r w:rsidRPr="008A287E">
              <w:rPr>
                <w:rFonts w:ascii="Times New Roman" w:eastAsia="Times New Roman" w:hAnsi="Times New Roman" w:cs="Times New Roman"/>
                <w:sz w:val="24"/>
                <w:szCs w:val="24"/>
                <w:lang w:val="en-US"/>
              </w:rPr>
              <w:t>R</w:t>
            </w:r>
            <w:r w:rsidRPr="008A287E">
              <w:rPr>
                <w:rFonts w:ascii="Times New Roman" w:eastAsia="Times New Roman" w:hAnsi="Times New Roman" w:cs="Times New Roman"/>
                <w:sz w:val="24"/>
                <w:szCs w:val="24"/>
              </w:rPr>
              <w:t>.</w:t>
            </w:r>
          </w:p>
          <w:p w14:paraId="191A8414" w14:textId="77777777" w:rsidR="00BF2F10" w:rsidRDefault="00BF2F10" w:rsidP="00FC4335">
            <w:pPr>
              <w:spacing w:after="0" w:line="240" w:lineRule="auto"/>
              <w:rPr>
                <w:rFonts w:ascii="Times New Roman" w:eastAsia="Times New Roman" w:hAnsi="Times New Roman" w:cs="Times New Roman"/>
                <w:sz w:val="24"/>
                <w:szCs w:val="24"/>
              </w:rPr>
            </w:pPr>
          </w:p>
          <w:p w14:paraId="301AF665" w14:textId="6F656586" w:rsidR="00FC4335" w:rsidRPr="008A287E" w:rsidRDefault="00FC4335" w:rsidP="00FC4335">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t xml:space="preserve">Знание </w:t>
            </w:r>
            <w:r w:rsidRPr="008A287E">
              <w:rPr>
                <w:rFonts w:ascii="Times New Roman" w:eastAsia="Times New Roman" w:hAnsi="Times New Roman" w:cs="Times New Roman"/>
                <w:sz w:val="24"/>
                <w:szCs w:val="24"/>
              </w:rPr>
              <w:t xml:space="preserve">особенностей современного этапа развития когнитивной лингвистики и представлять возможности решения соответствующих задач с использованием математического аппарата с возможностью привлечения программных средств </w:t>
            </w:r>
            <w:r w:rsidRPr="008A287E">
              <w:rPr>
                <w:rFonts w:ascii="Times New Roman" w:eastAsia="Times New Roman" w:hAnsi="Times New Roman" w:cs="Times New Roman"/>
                <w:sz w:val="24"/>
                <w:szCs w:val="24"/>
                <w:lang w:val="en-US"/>
              </w:rPr>
              <w:t>EXCEL</w:t>
            </w:r>
            <w:r w:rsidRPr="008A287E">
              <w:rPr>
                <w:rFonts w:ascii="Times New Roman" w:eastAsia="Times New Roman" w:hAnsi="Times New Roman" w:cs="Times New Roman"/>
                <w:sz w:val="24"/>
                <w:szCs w:val="24"/>
              </w:rPr>
              <w:t xml:space="preserve"> и </w:t>
            </w:r>
            <w:r w:rsidRPr="008A287E">
              <w:rPr>
                <w:rFonts w:ascii="Times New Roman" w:eastAsia="Times New Roman" w:hAnsi="Times New Roman" w:cs="Times New Roman"/>
                <w:sz w:val="24"/>
                <w:szCs w:val="24"/>
                <w:lang w:val="en-US"/>
              </w:rPr>
              <w:t>R</w:t>
            </w:r>
            <w:r w:rsidRPr="008A287E">
              <w:rPr>
                <w:rFonts w:ascii="Times New Roman" w:eastAsia="Times New Roman" w:hAnsi="Times New Roman" w:cs="Times New Roman"/>
                <w:sz w:val="24"/>
                <w:szCs w:val="24"/>
              </w:rPr>
              <w:t>.</w:t>
            </w:r>
          </w:p>
          <w:p w14:paraId="21A5061E" w14:textId="77777777" w:rsidR="00FC4335" w:rsidRDefault="00FC4335" w:rsidP="00FC4335">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t xml:space="preserve">Умение </w:t>
            </w:r>
            <w:r w:rsidRPr="008A287E">
              <w:rPr>
                <w:rFonts w:ascii="Times New Roman" w:eastAsia="Times New Roman" w:hAnsi="Times New Roman" w:cs="Times New Roman"/>
                <w:sz w:val="24"/>
                <w:szCs w:val="24"/>
              </w:rPr>
              <w:t xml:space="preserve">решать задачи, возникающие в процессе лингвистических исследований, средствами </w:t>
            </w:r>
            <w:r w:rsidRPr="008A287E">
              <w:rPr>
                <w:rFonts w:ascii="Times New Roman" w:eastAsia="Times New Roman" w:hAnsi="Times New Roman" w:cs="Times New Roman"/>
                <w:sz w:val="24"/>
                <w:szCs w:val="24"/>
                <w:lang w:val="en-US"/>
              </w:rPr>
              <w:t>EXCEL</w:t>
            </w:r>
            <w:r w:rsidRPr="008A287E">
              <w:rPr>
                <w:rFonts w:ascii="Times New Roman" w:eastAsia="Times New Roman" w:hAnsi="Times New Roman" w:cs="Times New Roman"/>
                <w:sz w:val="24"/>
                <w:szCs w:val="24"/>
              </w:rPr>
              <w:t xml:space="preserve"> и </w:t>
            </w:r>
            <w:r w:rsidRPr="008A287E">
              <w:rPr>
                <w:rFonts w:ascii="Times New Roman" w:eastAsia="Times New Roman" w:hAnsi="Times New Roman" w:cs="Times New Roman"/>
                <w:sz w:val="24"/>
                <w:szCs w:val="24"/>
                <w:lang w:val="en-US"/>
              </w:rPr>
              <w:t>R</w:t>
            </w:r>
            <w:r w:rsidRPr="008A287E">
              <w:rPr>
                <w:rFonts w:ascii="Times New Roman" w:eastAsia="Times New Roman" w:hAnsi="Times New Roman" w:cs="Times New Roman"/>
                <w:sz w:val="24"/>
                <w:szCs w:val="24"/>
              </w:rPr>
              <w:t>.</w:t>
            </w:r>
          </w:p>
          <w:p w14:paraId="6951C13B" w14:textId="77777777" w:rsidR="00BF2F10" w:rsidRDefault="00BF2F10" w:rsidP="00FC4335">
            <w:pPr>
              <w:spacing w:after="0" w:line="240" w:lineRule="auto"/>
              <w:rPr>
                <w:rFonts w:ascii="Times New Roman" w:eastAsia="Times New Roman" w:hAnsi="Times New Roman" w:cs="Times New Roman"/>
                <w:sz w:val="24"/>
                <w:szCs w:val="24"/>
              </w:rPr>
            </w:pPr>
          </w:p>
          <w:p w14:paraId="72AF7929" w14:textId="77777777" w:rsidR="00EE34C3" w:rsidRDefault="00EE34C3" w:rsidP="00BF2F10">
            <w:pPr>
              <w:spacing w:after="0" w:line="240" w:lineRule="auto"/>
              <w:rPr>
                <w:rFonts w:ascii="Times New Roman" w:eastAsia="Times New Roman" w:hAnsi="Times New Roman" w:cs="Times New Roman"/>
                <w:b/>
                <w:bCs/>
                <w:sz w:val="24"/>
                <w:szCs w:val="24"/>
              </w:rPr>
            </w:pPr>
          </w:p>
          <w:p w14:paraId="5DAD03D3" w14:textId="53AB6E33" w:rsidR="00F21EDF" w:rsidRDefault="00F21EDF" w:rsidP="00BF2F10">
            <w:pPr>
              <w:spacing w:after="0" w:line="240" w:lineRule="auto"/>
              <w:rPr>
                <w:rFonts w:ascii="Times New Roman" w:eastAsia="Times New Roman" w:hAnsi="Times New Roman" w:cs="Times New Roman"/>
                <w:sz w:val="24"/>
                <w:szCs w:val="24"/>
              </w:rPr>
            </w:pPr>
            <w:r w:rsidRPr="00F21EDF">
              <w:rPr>
                <w:rFonts w:ascii="Times New Roman" w:eastAsia="Times New Roman" w:hAnsi="Times New Roman" w:cs="Times New Roman"/>
                <w:b/>
                <w:bCs/>
                <w:sz w:val="24"/>
                <w:szCs w:val="24"/>
              </w:rPr>
              <w:t>Знание</w:t>
            </w:r>
            <w:r w:rsidR="00AA5471">
              <w:rPr>
                <w:rFonts w:ascii="Times New Roman" w:eastAsia="Times New Roman" w:hAnsi="Times New Roman" w:cs="Times New Roman"/>
                <w:b/>
                <w:bCs/>
                <w:sz w:val="24"/>
                <w:szCs w:val="24"/>
              </w:rPr>
              <w:t xml:space="preserve"> </w:t>
            </w:r>
            <w:r w:rsidR="00AA5471">
              <w:rPr>
                <w:rFonts w:ascii="Times New Roman" w:eastAsia="Times New Roman" w:hAnsi="Times New Roman" w:cs="Times New Roman"/>
                <w:sz w:val="24"/>
                <w:szCs w:val="24"/>
              </w:rPr>
              <w:t>м</w:t>
            </w:r>
            <w:r>
              <w:rPr>
                <w:rFonts w:ascii="Times New Roman" w:eastAsia="Times New Roman" w:hAnsi="Times New Roman" w:cs="Times New Roman"/>
                <w:sz w:val="24"/>
                <w:szCs w:val="24"/>
              </w:rPr>
              <w:t xml:space="preserve">етодов статистической проверки статистических гипотез, а также реализации этих методов в </w:t>
            </w:r>
            <w:r w:rsidRPr="008A287E">
              <w:rPr>
                <w:rFonts w:ascii="Times New Roman" w:eastAsia="Times New Roman" w:hAnsi="Times New Roman" w:cs="Times New Roman"/>
                <w:sz w:val="24"/>
                <w:szCs w:val="24"/>
                <w:lang w:val="en-US"/>
              </w:rPr>
              <w:t>EXCEL</w:t>
            </w:r>
            <w:r w:rsidRPr="008A287E">
              <w:rPr>
                <w:rFonts w:ascii="Times New Roman" w:eastAsia="Times New Roman" w:hAnsi="Times New Roman" w:cs="Times New Roman"/>
                <w:sz w:val="24"/>
                <w:szCs w:val="24"/>
              </w:rPr>
              <w:t xml:space="preserve"> и </w:t>
            </w:r>
            <w:r w:rsidRPr="008A287E">
              <w:rPr>
                <w:rFonts w:ascii="Times New Roman" w:eastAsia="Times New Roman" w:hAnsi="Times New Roman" w:cs="Times New Roman"/>
                <w:sz w:val="24"/>
                <w:szCs w:val="24"/>
                <w:lang w:val="en-US"/>
              </w:rPr>
              <w:t>R</w:t>
            </w:r>
            <w:r w:rsidRPr="008A287E">
              <w:rPr>
                <w:rFonts w:ascii="Times New Roman" w:eastAsia="Times New Roman" w:hAnsi="Times New Roman" w:cs="Times New Roman"/>
                <w:sz w:val="24"/>
                <w:szCs w:val="24"/>
              </w:rPr>
              <w:t>.</w:t>
            </w:r>
          </w:p>
          <w:p w14:paraId="1AA11560" w14:textId="77777777" w:rsidR="00F21EDF" w:rsidRDefault="00F21EDF" w:rsidP="00BF2F10">
            <w:pPr>
              <w:spacing w:after="0" w:line="240" w:lineRule="auto"/>
              <w:rPr>
                <w:rFonts w:ascii="Times New Roman" w:eastAsia="Times New Roman" w:hAnsi="Times New Roman" w:cs="Times New Roman"/>
                <w:sz w:val="24"/>
                <w:szCs w:val="24"/>
              </w:rPr>
            </w:pPr>
          </w:p>
          <w:p w14:paraId="1BF02030" w14:textId="751104A9" w:rsidR="00F21EDF" w:rsidRDefault="00BF2F10" w:rsidP="00BF2F10">
            <w:pPr>
              <w:spacing w:after="0" w:line="240" w:lineRule="auto"/>
              <w:rPr>
                <w:rFonts w:ascii="Times New Roman" w:eastAsia="Times New Roman" w:hAnsi="Times New Roman" w:cs="Times New Roman"/>
                <w:sz w:val="24"/>
                <w:szCs w:val="24"/>
              </w:rPr>
            </w:pPr>
            <w:r w:rsidRPr="00F21EDF">
              <w:rPr>
                <w:rFonts w:ascii="Times New Roman" w:eastAsia="Times New Roman" w:hAnsi="Times New Roman" w:cs="Times New Roman"/>
                <w:sz w:val="24"/>
                <w:szCs w:val="24"/>
              </w:rPr>
              <w:t xml:space="preserve"> </w:t>
            </w:r>
            <w:r w:rsidR="00F21EDF" w:rsidRPr="00F21EDF">
              <w:rPr>
                <w:rFonts w:ascii="Times New Roman" w:eastAsia="Times New Roman" w:hAnsi="Times New Roman" w:cs="Times New Roman"/>
                <w:b/>
                <w:bCs/>
                <w:sz w:val="24"/>
                <w:szCs w:val="24"/>
              </w:rPr>
              <w:t>Умение</w:t>
            </w:r>
            <w:r w:rsidR="00AA5471">
              <w:rPr>
                <w:rFonts w:ascii="Times New Roman" w:eastAsia="Times New Roman" w:hAnsi="Times New Roman" w:cs="Times New Roman"/>
                <w:b/>
                <w:bCs/>
                <w:sz w:val="24"/>
                <w:szCs w:val="24"/>
              </w:rPr>
              <w:t xml:space="preserve"> с</w:t>
            </w:r>
            <w:r w:rsidR="00AA5471">
              <w:rPr>
                <w:rFonts w:ascii="Times New Roman" w:eastAsia="Times New Roman" w:hAnsi="Times New Roman" w:cs="Times New Roman"/>
                <w:sz w:val="24"/>
                <w:szCs w:val="24"/>
              </w:rPr>
              <w:t xml:space="preserve">водить задачи когнитивной лингвистики к соответствующим задачам математической статистики. После чего решать указанные задачи с помощью </w:t>
            </w:r>
            <w:r w:rsidR="00AA5471" w:rsidRPr="008A287E">
              <w:rPr>
                <w:rFonts w:ascii="Times New Roman" w:eastAsia="Times New Roman" w:hAnsi="Times New Roman" w:cs="Times New Roman"/>
                <w:sz w:val="24"/>
                <w:szCs w:val="24"/>
                <w:lang w:val="en-US"/>
              </w:rPr>
              <w:t>EXCEL</w:t>
            </w:r>
            <w:r w:rsidR="00AA5471" w:rsidRPr="008A287E">
              <w:rPr>
                <w:rFonts w:ascii="Times New Roman" w:eastAsia="Times New Roman" w:hAnsi="Times New Roman" w:cs="Times New Roman"/>
                <w:sz w:val="24"/>
                <w:szCs w:val="24"/>
              </w:rPr>
              <w:t xml:space="preserve"> и </w:t>
            </w:r>
            <w:r w:rsidR="00AA5471" w:rsidRPr="008A287E">
              <w:rPr>
                <w:rFonts w:ascii="Times New Roman" w:eastAsia="Times New Roman" w:hAnsi="Times New Roman" w:cs="Times New Roman"/>
                <w:sz w:val="24"/>
                <w:szCs w:val="24"/>
                <w:lang w:val="en-US"/>
              </w:rPr>
              <w:t>R</w:t>
            </w:r>
            <w:r w:rsidR="00AA5471" w:rsidRPr="008A287E">
              <w:rPr>
                <w:rFonts w:ascii="Times New Roman" w:eastAsia="Times New Roman" w:hAnsi="Times New Roman" w:cs="Times New Roman"/>
                <w:sz w:val="24"/>
                <w:szCs w:val="24"/>
              </w:rPr>
              <w:t>.</w:t>
            </w:r>
          </w:p>
          <w:p w14:paraId="4732A7F7" w14:textId="77777777" w:rsidR="00F21EDF" w:rsidRDefault="00F21EDF" w:rsidP="00BF2F10">
            <w:pPr>
              <w:spacing w:after="0" w:line="240" w:lineRule="auto"/>
              <w:rPr>
                <w:rFonts w:ascii="Times New Roman" w:eastAsia="Times New Roman" w:hAnsi="Times New Roman" w:cs="Times New Roman"/>
                <w:sz w:val="24"/>
                <w:szCs w:val="24"/>
              </w:rPr>
            </w:pPr>
          </w:p>
          <w:p w14:paraId="20EC818F" w14:textId="052E38AF" w:rsidR="00F21EDF" w:rsidRPr="00AA5471" w:rsidRDefault="00F21EDF" w:rsidP="00F21EDF">
            <w:pPr>
              <w:spacing w:after="0" w:line="240" w:lineRule="auto"/>
              <w:rPr>
                <w:rFonts w:ascii="Times New Roman" w:eastAsia="Times New Roman" w:hAnsi="Times New Roman" w:cs="Times New Roman"/>
                <w:sz w:val="24"/>
                <w:szCs w:val="24"/>
              </w:rPr>
            </w:pPr>
            <w:r w:rsidRPr="00F21EDF">
              <w:rPr>
                <w:rFonts w:ascii="Times New Roman" w:eastAsia="Times New Roman" w:hAnsi="Times New Roman" w:cs="Times New Roman"/>
                <w:b/>
                <w:bCs/>
                <w:sz w:val="24"/>
                <w:szCs w:val="24"/>
              </w:rPr>
              <w:t>Знание</w:t>
            </w:r>
            <w:r w:rsidR="00AA5471">
              <w:rPr>
                <w:rFonts w:ascii="Times New Roman" w:eastAsia="Times New Roman" w:hAnsi="Times New Roman" w:cs="Times New Roman"/>
                <w:b/>
                <w:bCs/>
                <w:sz w:val="24"/>
                <w:szCs w:val="24"/>
              </w:rPr>
              <w:t xml:space="preserve"> </w:t>
            </w:r>
            <w:r w:rsidR="00AA5471">
              <w:rPr>
                <w:rFonts w:ascii="Times New Roman" w:eastAsia="Times New Roman" w:hAnsi="Times New Roman" w:cs="Times New Roman"/>
                <w:sz w:val="24"/>
                <w:szCs w:val="24"/>
              </w:rPr>
              <w:t xml:space="preserve">методологии повышения надежности статистических выводов путем использования не </w:t>
            </w:r>
            <w:proofErr w:type="gramStart"/>
            <w:r w:rsidR="00AA5471">
              <w:rPr>
                <w:rFonts w:ascii="Times New Roman" w:eastAsia="Times New Roman" w:hAnsi="Times New Roman" w:cs="Times New Roman"/>
                <w:sz w:val="24"/>
                <w:szCs w:val="24"/>
              </w:rPr>
              <w:t>одного</w:t>
            </w:r>
            <w:proofErr w:type="gramEnd"/>
            <w:r w:rsidR="00AA5471">
              <w:rPr>
                <w:rFonts w:ascii="Times New Roman" w:eastAsia="Times New Roman" w:hAnsi="Times New Roman" w:cs="Times New Roman"/>
                <w:sz w:val="24"/>
                <w:szCs w:val="24"/>
              </w:rPr>
              <w:t xml:space="preserve"> а нескольких критериев проверки гипотез.</w:t>
            </w:r>
          </w:p>
          <w:p w14:paraId="156B4E65" w14:textId="6570FDEE" w:rsidR="00F21EDF" w:rsidRPr="008A287E" w:rsidRDefault="00F21EDF" w:rsidP="00BF2F10">
            <w:pPr>
              <w:spacing w:after="0" w:line="240" w:lineRule="auto"/>
              <w:rPr>
                <w:rFonts w:ascii="Times New Roman" w:eastAsia="Times New Roman" w:hAnsi="Times New Roman" w:cs="Times New Roman"/>
                <w:sz w:val="24"/>
                <w:szCs w:val="24"/>
              </w:rPr>
            </w:pPr>
            <w:r w:rsidRPr="00F21EDF">
              <w:rPr>
                <w:rFonts w:ascii="Times New Roman" w:eastAsia="Times New Roman" w:hAnsi="Times New Roman" w:cs="Times New Roman"/>
                <w:sz w:val="24"/>
                <w:szCs w:val="24"/>
              </w:rPr>
              <w:t xml:space="preserve"> </w:t>
            </w:r>
            <w:r w:rsidRPr="00F21EDF">
              <w:rPr>
                <w:rFonts w:ascii="Times New Roman" w:eastAsia="Times New Roman" w:hAnsi="Times New Roman" w:cs="Times New Roman"/>
                <w:b/>
                <w:bCs/>
                <w:sz w:val="24"/>
                <w:szCs w:val="24"/>
              </w:rPr>
              <w:t>Умение</w:t>
            </w:r>
            <w:r w:rsidR="00AA5471">
              <w:rPr>
                <w:rFonts w:ascii="Times New Roman" w:eastAsia="Times New Roman" w:hAnsi="Times New Roman" w:cs="Times New Roman"/>
                <w:b/>
                <w:bCs/>
                <w:sz w:val="24"/>
                <w:szCs w:val="24"/>
              </w:rPr>
              <w:t xml:space="preserve"> </w:t>
            </w:r>
            <w:r w:rsidR="00AA5471">
              <w:rPr>
                <w:rFonts w:ascii="Times New Roman" w:eastAsia="Times New Roman" w:hAnsi="Times New Roman" w:cs="Times New Roman"/>
                <w:sz w:val="24"/>
                <w:szCs w:val="24"/>
              </w:rPr>
              <w:t>использовать различные методы проверки гипотез.</w:t>
            </w:r>
          </w:p>
        </w:tc>
      </w:tr>
      <w:tr w:rsidR="001A4A68" w:rsidRPr="008A287E" w14:paraId="6398E9AC" w14:textId="77777777" w:rsidTr="00E425D3">
        <w:trPr>
          <w:trHeight w:val="1912"/>
        </w:trPr>
        <w:tc>
          <w:tcPr>
            <w:tcW w:w="1135" w:type="dxa"/>
          </w:tcPr>
          <w:p w14:paraId="53DE075E" w14:textId="77777777" w:rsidR="001A4A68" w:rsidRPr="008A287E" w:rsidRDefault="001A4A68" w:rsidP="00E425D3">
            <w:pPr>
              <w:spacing w:after="0" w:line="240" w:lineRule="auto"/>
              <w:rPr>
                <w:rFonts w:ascii="Times New Roman" w:eastAsia="Times New Roman" w:hAnsi="Times New Roman" w:cs="Times New Roman"/>
                <w:sz w:val="24"/>
                <w:szCs w:val="24"/>
              </w:rPr>
            </w:pPr>
            <w:r w:rsidRPr="008A287E">
              <w:rPr>
                <w:rFonts w:ascii="Times New Roman" w:hAnsi="Times New Roman"/>
                <w:sz w:val="24"/>
                <w:szCs w:val="24"/>
              </w:rPr>
              <w:lastRenderedPageBreak/>
              <w:t>ОПК-5</w:t>
            </w:r>
          </w:p>
        </w:tc>
        <w:tc>
          <w:tcPr>
            <w:tcW w:w="2674" w:type="dxa"/>
          </w:tcPr>
          <w:p w14:paraId="07CD7F69" w14:textId="77777777" w:rsidR="001A4A68" w:rsidRPr="008A287E" w:rsidRDefault="001A4A68" w:rsidP="00E425D3">
            <w:pPr>
              <w:spacing w:after="0" w:line="240" w:lineRule="auto"/>
              <w:rPr>
                <w:rFonts w:ascii="Times New Roman" w:eastAsia="Times New Roman" w:hAnsi="Times New Roman" w:cs="Times New Roman"/>
                <w:sz w:val="24"/>
                <w:szCs w:val="24"/>
              </w:rPr>
            </w:pPr>
            <w:r w:rsidRPr="008A287E">
              <w:rPr>
                <w:rFonts w:ascii="Times New Roman" w:hAnsi="Times New Roman"/>
                <w:sz w:val="24"/>
                <w:szCs w:val="24"/>
              </w:rPr>
              <w:t>Способность работать с компьютером как средством получения, обработки и управления информацией для решения профессиональных задач</w:t>
            </w:r>
          </w:p>
        </w:tc>
        <w:tc>
          <w:tcPr>
            <w:tcW w:w="2712" w:type="dxa"/>
          </w:tcPr>
          <w:p w14:paraId="0CB428F2" w14:textId="25339D05" w:rsidR="00FC4335" w:rsidRPr="001317AA" w:rsidRDefault="00FC4335" w:rsidP="00FC4335">
            <w:pPr>
              <w:pStyle w:val="afff4"/>
              <w:spacing w:after="0" w:line="100" w:lineRule="atLeast"/>
              <w:jc w:val="both"/>
              <w:rPr>
                <w:sz w:val="24"/>
                <w:szCs w:val="24"/>
              </w:rPr>
            </w:pPr>
            <w:r w:rsidRPr="001317AA">
              <w:rPr>
                <w:rFonts w:ascii="Times New Roman" w:hAnsi="Times New Roman"/>
                <w:sz w:val="24"/>
                <w:szCs w:val="24"/>
                <w:lang w:eastAsia="ru-RU"/>
              </w:rPr>
              <w:t>1.</w:t>
            </w:r>
            <w:r w:rsidRPr="001317AA">
              <w:rPr>
                <w:rFonts w:ascii="Times New Roman" w:eastAsia="Times New Roman" w:hAnsi="Times New Roman"/>
                <w:sz w:val="24"/>
                <w:szCs w:val="24"/>
                <w:lang w:eastAsia="ru-RU"/>
              </w:rPr>
              <w:t>Корректно использует профильные информационные ресурсы информационно</w:t>
            </w:r>
            <w:r>
              <w:rPr>
                <w:rFonts w:ascii="Times New Roman" w:eastAsia="Times New Roman" w:hAnsi="Times New Roman"/>
                <w:sz w:val="24"/>
                <w:szCs w:val="24"/>
                <w:lang w:eastAsia="ru-RU"/>
              </w:rPr>
              <w:t>-</w:t>
            </w:r>
            <w:r w:rsidRPr="001317AA">
              <w:rPr>
                <w:rFonts w:ascii="Times New Roman" w:eastAsia="Times New Roman" w:hAnsi="Times New Roman"/>
                <w:sz w:val="24"/>
                <w:szCs w:val="24"/>
                <w:lang w:eastAsia="ru-RU"/>
              </w:rPr>
              <w:t>телекоммуникационной сети «Интернет».</w:t>
            </w:r>
          </w:p>
          <w:p w14:paraId="0BC5EE95" w14:textId="77777777" w:rsidR="00BF2F10" w:rsidRDefault="00BF2F10" w:rsidP="00FC4335">
            <w:pPr>
              <w:pStyle w:val="afff4"/>
              <w:spacing w:after="0" w:line="100" w:lineRule="atLeast"/>
              <w:jc w:val="both"/>
              <w:rPr>
                <w:rFonts w:ascii="Times New Roman" w:eastAsia="Times New Roman" w:hAnsi="Times New Roman"/>
                <w:sz w:val="24"/>
                <w:szCs w:val="24"/>
                <w:lang w:eastAsia="ru-RU"/>
              </w:rPr>
            </w:pPr>
          </w:p>
          <w:p w14:paraId="70A78CAC" w14:textId="77777777" w:rsidR="00BF2F10" w:rsidRDefault="00BF2F10" w:rsidP="00FC4335">
            <w:pPr>
              <w:pStyle w:val="afff4"/>
              <w:spacing w:after="0" w:line="100" w:lineRule="atLeast"/>
              <w:jc w:val="both"/>
              <w:rPr>
                <w:rFonts w:ascii="Times New Roman" w:eastAsia="Times New Roman" w:hAnsi="Times New Roman"/>
                <w:sz w:val="24"/>
                <w:szCs w:val="24"/>
                <w:lang w:eastAsia="ru-RU"/>
              </w:rPr>
            </w:pPr>
          </w:p>
          <w:p w14:paraId="4D884F2B" w14:textId="77777777" w:rsidR="00BF2F10" w:rsidRDefault="00BF2F10" w:rsidP="00FC4335">
            <w:pPr>
              <w:pStyle w:val="afff4"/>
              <w:spacing w:after="0" w:line="100" w:lineRule="atLeast"/>
              <w:jc w:val="both"/>
              <w:rPr>
                <w:rFonts w:ascii="Times New Roman" w:eastAsia="Times New Roman" w:hAnsi="Times New Roman"/>
                <w:sz w:val="24"/>
                <w:szCs w:val="24"/>
                <w:lang w:eastAsia="ru-RU"/>
              </w:rPr>
            </w:pPr>
          </w:p>
          <w:p w14:paraId="769388FA" w14:textId="286533FE" w:rsidR="00FC4335" w:rsidRPr="001317AA" w:rsidRDefault="00BF2F10" w:rsidP="00FC4335">
            <w:pPr>
              <w:pStyle w:val="afff4"/>
              <w:spacing w:after="0" w:line="100" w:lineRule="atLeast"/>
              <w:jc w:val="both"/>
              <w:rPr>
                <w:sz w:val="24"/>
                <w:szCs w:val="24"/>
              </w:rPr>
            </w:pPr>
            <w:r>
              <w:rPr>
                <w:rFonts w:ascii="Times New Roman" w:eastAsia="Times New Roman" w:hAnsi="Times New Roman"/>
                <w:sz w:val="24"/>
                <w:szCs w:val="24"/>
                <w:lang w:eastAsia="ru-RU"/>
              </w:rPr>
              <w:t>2.</w:t>
            </w:r>
            <w:r w:rsidR="00FC4335" w:rsidRPr="001317AA">
              <w:rPr>
                <w:rFonts w:ascii="Times New Roman" w:eastAsia="Times New Roman" w:hAnsi="Times New Roman"/>
                <w:sz w:val="24"/>
                <w:szCs w:val="24"/>
                <w:lang w:eastAsia="ru-RU"/>
              </w:rPr>
              <w:t>Использует рациональные приемы поиска и применения программных продуктов лингвистического профиля.</w:t>
            </w:r>
          </w:p>
          <w:p w14:paraId="32C03EB6" w14:textId="77777777" w:rsidR="00BF2F10" w:rsidRDefault="00BF2F10" w:rsidP="00FC4335">
            <w:pPr>
              <w:pStyle w:val="afff4"/>
              <w:spacing w:after="0" w:line="100" w:lineRule="atLeast"/>
              <w:jc w:val="both"/>
              <w:rPr>
                <w:rFonts w:ascii="Times New Roman" w:eastAsia="Times New Roman" w:hAnsi="Times New Roman"/>
                <w:sz w:val="24"/>
                <w:szCs w:val="24"/>
                <w:lang w:eastAsia="ru-RU"/>
              </w:rPr>
            </w:pPr>
          </w:p>
          <w:p w14:paraId="14FAE073" w14:textId="54ED681F" w:rsidR="00FC4335" w:rsidRPr="001317AA" w:rsidRDefault="00FC4335" w:rsidP="00FC4335">
            <w:pPr>
              <w:pStyle w:val="afff4"/>
              <w:spacing w:after="0" w:line="100" w:lineRule="atLeast"/>
              <w:jc w:val="both"/>
              <w:rPr>
                <w:sz w:val="24"/>
                <w:szCs w:val="24"/>
              </w:rPr>
            </w:pPr>
            <w:r w:rsidRPr="001317AA">
              <w:rPr>
                <w:rFonts w:ascii="Times New Roman" w:eastAsia="Times New Roman" w:hAnsi="Times New Roman"/>
                <w:sz w:val="24"/>
                <w:szCs w:val="24"/>
                <w:lang w:eastAsia="ru-RU"/>
              </w:rPr>
              <w:t xml:space="preserve">3. Осуществляет поиск и обработку необходимой информации, содержащейся в </w:t>
            </w:r>
            <w:r w:rsidRPr="001317AA">
              <w:rPr>
                <w:rFonts w:ascii="Times New Roman" w:eastAsia="Times New Roman" w:hAnsi="Times New Roman"/>
                <w:sz w:val="24"/>
                <w:szCs w:val="24"/>
                <w:lang w:eastAsia="ru-RU"/>
              </w:rPr>
              <w:lastRenderedPageBreak/>
              <w:t>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p w14:paraId="3726378C" w14:textId="77777777" w:rsidR="009243F2" w:rsidRDefault="009243F2" w:rsidP="00FC4335">
            <w:pPr>
              <w:spacing w:after="0" w:line="240" w:lineRule="auto"/>
              <w:contextualSpacing/>
              <w:rPr>
                <w:rFonts w:ascii="Times New Roman" w:eastAsia="Times New Roman" w:hAnsi="Times New Roman"/>
                <w:sz w:val="24"/>
                <w:szCs w:val="24"/>
              </w:rPr>
            </w:pPr>
          </w:p>
          <w:p w14:paraId="017008B7" w14:textId="59694919" w:rsidR="001A4A68" w:rsidRPr="008A287E" w:rsidRDefault="00FC4335" w:rsidP="00FC4335">
            <w:pPr>
              <w:spacing w:after="0" w:line="240" w:lineRule="auto"/>
              <w:contextualSpacing/>
              <w:rPr>
                <w:rFonts w:ascii="Times New Roman" w:eastAsia="Calibri" w:hAnsi="Times New Roman" w:cs="Times New Roman"/>
                <w:sz w:val="24"/>
                <w:szCs w:val="24"/>
              </w:rPr>
            </w:pPr>
            <w:r w:rsidRPr="001317AA">
              <w:rPr>
                <w:rFonts w:ascii="Times New Roman" w:eastAsia="Times New Roman" w:hAnsi="Times New Roman"/>
                <w:sz w:val="24"/>
                <w:szCs w:val="24"/>
              </w:rPr>
              <w:t>4. Соблюдает правила составления и оформления ссылок и библиографии, принятые в научном дискурсе.</w:t>
            </w:r>
          </w:p>
        </w:tc>
        <w:tc>
          <w:tcPr>
            <w:tcW w:w="3686" w:type="dxa"/>
          </w:tcPr>
          <w:p w14:paraId="420AFB12" w14:textId="7266670C" w:rsidR="001A4A68" w:rsidRPr="008A287E" w:rsidRDefault="001A4A68" w:rsidP="00E425D3">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lastRenderedPageBreak/>
              <w:t xml:space="preserve">Знание </w:t>
            </w:r>
            <w:r w:rsidRPr="008A287E">
              <w:rPr>
                <w:rFonts w:ascii="Times New Roman" w:eastAsia="Times New Roman" w:hAnsi="Times New Roman" w:cs="Times New Roman"/>
                <w:sz w:val="24"/>
                <w:szCs w:val="24"/>
              </w:rPr>
              <w:t xml:space="preserve">основных программных средств поиска и получения научной и технической информации из внешних источников. </w:t>
            </w:r>
          </w:p>
          <w:p w14:paraId="3A4EA9EC" w14:textId="678DA407" w:rsidR="001A4A68" w:rsidRPr="008A287E" w:rsidRDefault="001A4A68" w:rsidP="00E425D3">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t>Умение</w:t>
            </w:r>
            <w:r w:rsidRPr="008A287E">
              <w:rPr>
                <w:rFonts w:ascii="Times New Roman" w:eastAsia="Times New Roman" w:hAnsi="Times New Roman" w:cs="Times New Roman"/>
                <w:sz w:val="24"/>
                <w:szCs w:val="24"/>
              </w:rPr>
              <w:t xml:space="preserve"> находить</w:t>
            </w:r>
            <w:r w:rsidR="009A227F" w:rsidRPr="008A287E">
              <w:rPr>
                <w:rFonts w:ascii="Times New Roman" w:eastAsia="Times New Roman" w:hAnsi="Times New Roman" w:cs="Times New Roman"/>
                <w:sz w:val="24"/>
                <w:szCs w:val="24"/>
              </w:rPr>
              <w:t xml:space="preserve"> </w:t>
            </w:r>
            <w:r w:rsidRPr="008A287E">
              <w:rPr>
                <w:rFonts w:ascii="Times New Roman" w:eastAsia="Times New Roman" w:hAnsi="Times New Roman" w:cs="Times New Roman"/>
                <w:sz w:val="24"/>
                <w:szCs w:val="24"/>
              </w:rPr>
              <w:t>информацию</w:t>
            </w:r>
            <w:r w:rsidR="009A227F" w:rsidRPr="008A287E">
              <w:rPr>
                <w:rFonts w:ascii="Times New Roman" w:eastAsia="Times New Roman" w:hAnsi="Times New Roman" w:cs="Times New Roman"/>
                <w:sz w:val="24"/>
                <w:szCs w:val="24"/>
              </w:rPr>
              <w:t xml:space="preserve"> необходимую для решения поставленных задач,</w:t>
            </w:r>
            <w:r w:rsidRPr="008A287E">
              <w:rPr>
                <w:rFonts w:ascii="Times New Roman" w:eastAsia="Times New Roman" w:hAnsi="Times New Roman" w:cs="Times New Roman"/>
                <w:sz w:val="24"/>
                <w:szCs w:val="24"/>
              </w:rPr>
              <w:t xml:space="preserve"> из внешних источников.</w:t>
            </w:r>
          </w:p>
          <w:p w14:paraId="3AE07260" w14:textId="77777777" w:rsidR="00BF2F10" w:rsidRDefault="00BF2F10" w:rsidP="00E425D3">
            <w:pPr>
              <w:spacing w:after="0" w:line="240" w:lineRule="auto"/>
              <w:rPr>
                <w:rFonts w:ascii="Times New Roman" w:eastAsia="Times New Roman" w:hAnsi="Times New Roman" w:cs="Times New Roman"/>
                <w:sz w:val="24"/>
                <w:szCs w:val="24"/>
              </w:rPr>
            </w:pPr>
          </w:p>
          <w:p w14:paraId="76D99381" w14:textId="6B97D558" w:rsidR="001A4A68" w:rsidRPr="008A287E" w:rsidRDefault="001A4A68" w:rsidP="00E425D3">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t>Знание</w:t>
            </w:r>
            <w:r w:rsidRPr="008A287E">
              <w:rPr>
                <w:rFonts w:ascii="Times New Roman" w:eastAsia="Times New Roman" w:hAnsi="Times New Roman" w:cs="Times New Roman"/>
                <w:bCs/>
                <w:sz w:val="24"/>
                <w:szCs w:val="24"/>
              </w:rPr>
              <w:t xml:space="preserve"> о</w:t>
            </w:r>
            <w:r w:rsidRPr="008A287E">
              <w:rPr>
                <w:rFonts w:ascii="Times New Roman" w:eastAsia="Times New Roman" w:hAnsi="Times New Roman" w:cs="Times New Roman"/>
                <w:sz w:val="24"/>
                <w:szCs w:val="24"/>
              </w:rPr>
              <w:t xml:space="preserve">сновных возможностей </w:t>
            </w:r>
            <w:r w:rsidR="009A227F" w:rsidRPr="008A287E">
              <w:rPr>
                <w:rFonts w:ascii="Times New Roman" w:eastAsia="Times New Roman" w:hAnsi="Times New Roman" w:cs="Times New Roman"/>
                <w:sz w:val="24"/>
                <w:szCs w:val="24"/>
              </w:rPr>
              <w:t xml:space="preserve">обработки текстов </w:t>
            </w:r>
            <w:r w:rsidRPr="008A287E">
              <w:rPr>
                <w:rFonts w:ascii="Times New Roman" w:eastAsia="Times New Roman" w:hAnsi="Times New Roman" w:cs="Times New Roman"/>
                <w:sz w:val="24"/>
                <w:szCs w:val="24"/>
              </w:rPr>
              <w:t xml:space="preserve">на </w:t>
            </w:r>
            <w:r w:rsidR="009A227F" w:rsidRPr="008A287E">
              <w:rPr>
                <w:rFonts w:ascii="Times New Roman" w:eastAsia="Times New Roman" w:hAnsi="Times New Roman" w:cs="Times New Roman"/>
                <w:sz w:val="24"/>
                <w:szCs w:val="24"/>
              </w:rPr>
              <w:t xml:space="preserve">языке </w:t>
            </w:r>
            <w:r w:rsidR="009A227F" w:rsidRPr="008A287E">
              <w:rPr>
                <w:rFonts w:ascii="Times New Roman" w:eastAsia="Times New Roman" w:hAnsi="Times New Roman" w:cs="Times New Roman"/>
                <w:sz w:val="24"/>
                <w:szCs w:val="24"/>
                <w:lang w:val="en-US"/>
              </w:rPr>
              <w:t>R</w:t>
            </w:r>
            <w:r w:rsidRPr="008A287E">
              <w:rPr>
                <w:rFonts w:ascii="Times New Roman" w:eastAsia="Times New Roman" w:hAnsi="Times New Roman" w:cs="Times New Roman"/>
                <w:sz w:val="24"/>
                <w:szCs w:val="24"/>
              </w:rPr>
              <w:t>.</w:t>
            </w:r>
          </w:p>
          <w:p w14:paraId="13FCB4BA" w14:textId="2DE1F269" w:rsidR="001A4A68" w:rsidRPr="008A287E" w:rsidRDefault="001A4A68" w:rsidP="00E425D3">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t>Уметь</w:t>
            </w:r>
            <w:r w:rsidRPr="008A287E">
              <w:rPr>
                <w:rFonts w:ascii="Times New Roman" w:eastAsia="Times New Roman" w:hAnsi="Times New Roman" w:cs="Times New Roman"/>
                <w:sz w:val="24"/>
                <w:szCs w:val="24"/>
              </w:rPr>
              <w:t xml:space="preserve"> </w:t>
            </w:r>
            <w:r w:rsidR="009A227F" w:rsidRPr="008A287E">
              <w:rPr>
                <w:rFonts w:ascii="Times New Roman" w:eastAsia="Times New Roman" w:hAnsi="Times New Roman" w:cs="Times New Roman"/>
                <w:sz w:val="24"/>
                <w:szCs w:val="24"/>
              </w:rPr>
              <w:t xml:space="preserve">программировать на языке </w:t>
            </w:r>
            <w:r w:rsidR="009A227F" w:rsidRPr="008A287E">
              <w:rPr>
                <w:rFonts w:ascii="Times New Roman" w:eastAsia="Times New Roman" w:hAnsi="Times New Roman" w:cs="Times New Roman"/>
                <w:sz w:val="24"/>
                <w:szCs w:val="24"/>
                <w:lang w:val="en-US"/>
              </w:rPr>
              <w:t>R</w:t>
            </w:r>
            <w:r w:rsidR="009A227F" w:rsidRPr="008A287E">
              <w:rPr>
                <w:rFonts w:ascii="Times New Roman" w:eastAsia="Times New Roman" w:hAnsi="Times New Roman" w:cs="Times New Roman"/>
                <w:sz w:val="24"/>
                <w:szCs w:val="24"/>
              </w:rPr>
              <w:t xml:space="preserve"> алгоритмы обработки текстов</w:t>
            </w:r>
            <w:r w:rsidRPr="008A287E">
              <w:rPr>
                <w:rFonts w:ascii="Times New Roman" w:eastAsia="Times New Roman" w:hAnsi="Times New Roman" w:cs="Times New Roman"/>
                <w:sz w:val="24"/>
                <w:szCs w:val="24"/>
              </w:rPr>
              <w:t>.</w:t>
            </w:r>
          </w:p>
          <w:p w14:paraId="2418B1FD" w14:textId="77777777" w:rsidR="001A4A68" w:rsidRDefault="001A4A68" w:rsidP="009A227F">
            <w:pPr>
              <w:spacing w:after="0" w:line="240" w:lineRule="auto"/>
              <w:rPr>
                <w:rFonts w:ascii="Times New Roman" w:eastAsia="Times New Roman" w:hAnsi="Times New Roman" w:cs="Times New Roman"/>
                <w:sz w:val="24"/>
                <w:szCs w:val="24"/>
              </w:rPr>
            </w:pPr>
          </w:p>
          <w:p w14:paraId="4A66A1AD" w14:textId="77777777" w:rsidR="00BF2F10" w:rsidRDefault="00BF2F10" w:rsidP="009A227F">
            <w:pPr>
              <w:spacing w:after="0" w:line="240" w:lineRule="auto"/>
              <w:rPr>
                <w:rFonts w:ascii="Times New Roman" w:eastAsia="Times New Roman" w:hAnsi="Times New Roman" w:cs="Times New Roman"/>
                <w:sz w:val="24"/>
                <w:szCs w:val="24"/>
              </w:rPr>
            </w:pPr>
          </w:p>
          <w:p w14:paraId="6821F967" w14:textId="77777777" w:rsidR="00BF2F10" w:rsidRDefault="00BF2F10" w:rsidP="009A227F">
            <w:pPr>
              <w:spacing w:after="0" w:line="240" w:lineRule="auto"/>
              <w:rPr>
                <w:rFonts w:ascii="Times New Roman" w:eastAsia="Times New Roman" w:hAnsi="Times New Roman" w:cs="Times New Roman"/>
                <w:sz w:val="24"/>
                <w:szCs w:val="24"/>
              </w:rPr>
            </w:pPr>
          </w:p>
          <w:p w14:paraId="2715CB5F" w14:textId="22F8C185" w:rsidR="00AA5471" w:rsidRPr="008A287E" w:rsidRDefault="00AA5471" w:rsidP="00AA5471">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t>Знание</w:t>
            </w:r>
            <w:r w:rsidRPr="008A287E">
              <w:rPr>
                <w:rFonts w:ascii="Times New Roman" w:eastAsia="Times New Roman" w:hAnsi="Times New Roman" w:cs="Times New Roman"/>
                <w:bCs/>
                <w:sz w:val="24"/>
                <w:szCs w:val="24"/>
              </w:rPr>
              <w:t xml:space="preserve"> о</w:t>
            </w:r>
            <w:r w:rsidRPr="008A287E">
              <w:rPr>
                <w:rFonts w:ascii="Times New Roman" w:eastAsia="Times New Roman" w:hAnsi="Times New Roman" w:cs="Times New Roman"/>
                <w:sz w:val="24"/>
                <w:szCs w:val="24"/>
              </w:rPr>
              <w:t xml:space="preserve">сновных возможностей </w:t>
            </w:r>
            <w:r w:rsidR="004935D8">
              <w:rPr>
                <w:rFonts w:ascii="Times New Roman" w:eastAsia="Times New Roman" w:hAnsi="Times New Roman" w:cs="Times New Roman"/>
                <w:sz w:val="24"/>
                <w:szCs w:val="24"/>
              </w:rPr>
              <w:t xml:space="preserve">поиска необходимых источников информации в сети </w:t>
            </w:r>
            <w:r w:rsidR="004935D8">
              <w:rPr>
                <w:rFonts w:ascii="Times New Roman" w:eastAsia="Times New Roman" w:hAnsi="Times New Roman" w:cs="Times New Roman"/>
                <w:sz w:val="24"/>
                <w:szCs w:val="24"/>
                <w:lang w:val="en-US"/>
              </w:rPr>
              <w:t>Internet</w:t>
            </w:r>
            <w:r w:rsidR="004935D8">
              <w:rPr>
                <w:rFonts w:ascii="Times New Roman" w:eastAsia="Times New Roman" w:hAnsi="Times New Roman" w:cs="Times New Roman"/>
                <w:sz w:val="24"/>
                <w:szCs w:val="24"/>
              </w:rPr>
              <w:t>, в том числе средствами</w:t>
            </w:r>
            <w:r w:rsidRPr="008A287E">
              <w:rPr>
                <w:rFonts w:ascii="Times New Roman" w:eastAsia="Times New Roman" w:hAnsi="Times New Roman" w:cs="Times New Roman"/>
                <w:sz w:val="24"/>
                <w:szCs w:val="24"/>
              </w:rPr>
              <w:t xml:space="preserve"> язык</w:t>
            </w:r>
            <w:r w:rsidR="004935D8">
              <w:rPr>
                <w:rFonts w:ascii="Times New Roman" w:eastAsia="Times New Roman" w:hAnsi="Times New Roman" w:cs="Times New Roman"/>
                <w:sz w:val="24"/>
                <w:szCs w:val="24"/>
              </w:rPr>
              <w:t>а</w:t>
            </w:r>
            <w:r w:rsidRPr="008A287E">
              <w:rPr>
                <w:rFonts w:ascii="Times New Roman" w:eastAsia="Times New Roman" w:hAnsi="Times New Roman" w:cs="Times New Roman"/>
                <w:sz w:val="24"/>
                <w:szCs w:val="24"/>
              </w:rPr>
              <w:t xml:space="preserve"> </w:t>
            </w:r>
            <w:r w:rsidRPr="008A287E">
              <w:rPr>
                <w:rFonts w:ascii="Times New Roman" w:eastAsia="Times New Roman" w:hAnsi="Times New Roman" w:cs="Times New Roman"/>
                <w:sz w:val="24"/>
                <w:szCs w:val="24"/>
                <w:lang w:val="en-US"/>
              </w:rPr>
              <w:t>R</w:t>
            </w:r>
            <w:r w:rsidRPr="008A287E">
              <w:rPr>
                <w:rFonts w:ascii="Times New Roman" w:eastAsia="Times New Roman" w:hAnsi="Times New Roman" w:cs="Times New Roman"/>
                <w:sz w:val="24"/>
                <w:szCs w:val="24"/>
              </w:rPr>
              <w:t>.</w:t>
            </w:r>
          </w:p>
          <w:p w14:paraId="0A27B6A2" w14:textId="0E6107F5" w:rsidR="00AA5471" w:rsidRPr="008A287E" w:rsidRDefault="00AA5471" w:rsidP="00AA5471">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lastRenderedPageBreak/>
              <w:t>Уметь</w:t>
            </w:r>
            <w:r w:rsidRPr="008A287E">
              <w:rPr>
                <w:rFonts w:ascii="Times New Roman" w:eastAsia="Times New Roman" w:hAnsi="Times New Roman" w:cs="Times New Roman"/>
                <w:sz w:val="24"/>
                <w:szCs w:val="24"/>
              </w:rPr>
              <w:t xml:space="preserve"> программировать на языке </w:t>
            </w:r>
            <w:r w:rsidRPr="008A287E">
              <w:rPr>
                <w:rFonts w:ascii="Times New Roman" w:eastAsia="Times New Roman" w:hAnsi="Times New Roman" w:cs="Times New Roman"/>
                <w:sz w:val="24"/>
                <w:szCs w:val="24"/>
                <w:lang w:val="en-US"/>
              </w:rPr>
              <w:t>R</w:t>
            </w:r>
            <w:r w:rsidRPr="008A287E">
              <w:rPr>
                <w:rFonts w:ascii="Times New Roman" w:eastAsia="Times New Roman" w:hAnsi="Times New Roman" w:cs="Times New Roman"/>
                <w:sz w:val="24"/>
                <w:szCs w:val="24"/>
              </w:rPr>
              <w:t xml:space="preserve"> алгоритмы </w:t>
            </w:r>
            <w:r w:rsidR="004935D8">
              <w:rPr>
                <w:rFonts w:ascii="Times New Roman" w:eastAsia="Times New Roman" w:hAnsi="Times New Roman" w:cs="Times New Roman"/>
                <w:sz w:val="24"/>
                <w:szCs w:val="24"/>
              </w:rPr>
              <w:t>получения необходимой информации из внешних источников</w:t>
            </w:r>
            <w:r w:rsidRPr="008A287E">
              <w:rPr>
                <w:rFonts w:ascii="Times New Roman" w:eastAsia="Times New Roman" w:hAnsi="Times New Roman" w:cs="Times New Roman"/>
                <w:sz w:val="24"/>
                <w:szCs w:val="24"/>
              </w:rPr>
              <w:t>.</w:t>
            </w:r>
          </w:p>
          <w:p w14:paraId="0AFEEB5F" w14:textId="77777777" w:rsidR="00BF2F10" w:rsidRDefault="00BF2F10" w:rsidP="00BF2F10">
            <w:pPr>
              <w:spacing w:after="0" w:line="240" w:lineRule="auto"/>
              <w:rPr>
                <w:rFonts w:ascii="Times New Roman" w:eastAsia="Times New Roman" w:hAnsi="Times New Roman" w:cs="Times New Roman"/>
                <w:sz w:val="24"/>
                <w:szCs w:val="24"/>
              </w:rPr>
            </w:pPr>
          </w:p>
          <w:p w14:paraId="1C57C5E3" w14:textId="77777777" w:rsidR="00AA5471" w:rsidRDefault="00AA5471" w:rsidP="00BF2F10">
            <w:pPr>
              <w:spacing w:after="0" w:line="240" w:lineRule="auto"/>
              <w:rPr>
                <w:rFonts w:ascii="Times New Roman" w:eastAsia="Times New Roman" w:hAnsi="Times New Roman" w:cs="Times New Roman"/>
                <w:sz w:val="24"/>
                <w:szCs w:val="24"/>
              </w:rPr>
            </w:pPr>
          </w:p>
          <w:p w14:paraId="7DEA2931" w14:textId="77777777" w:rsidR="00AA5471" w:rsidRDefault="00AA5471" w:rsidP="00BF2F10">
            <w:pPr>
              <w:spacing w:after="0" w:line="240" w:lineRule="auto"/>
              <w:rPr>
                <w:rFonts w:ascii="Times New Roman" w:eastAsia="Times New Roman" w:hAnsi="Times New Roman" w:cs="Times New Roman"/>
                <w:sz w:val="24"/>
                <w:szCs w:val="24"/>
              </w:rPr>
            </w:pPr>
          </w:p>
          <w:p w14:paraId="485E5B2E" w14:textId="77777777" w:rsidR="00AA5471" w:rsidRDefault="00AA5471" w:rsidP="00BF2F10">
            <w:pPr>
              <w:spacing w:after="0" w:line="240" w:lineRule="auto"/>
              <w:rPr>
                <w:rFonts w:ascii="Times New Roman" w:eastAsia="Times New Roman" w:hAnsi="Times New Roman" w:cs="Times New Roman"/>
                <w:sz w:val="24"/>
                <w:szCs w:val="24"/>
              </w:rPr>
            </w:pPr>
          </w:p>
          <w:p w14:paraId="3F730FA5" w14:textId="77777777" w:rsidR="00AA5471" w:rsidRDefault="00AA5471" w:rsidP="00BF2F10">
            <w:pPr>
              <w:spacing w:after="0" w:line="240" w:lineRule="auto"/>
              <w:rPr>
                <w:rFonts w:ascii="Times New Roman" w:eastAsia="Times New Roman" w:hAnsi="Times New Roman" w:cs="Times New Roman"/>
                <w:sz w:val="24"/>
                <w:szCs w:val="24"/>
              </w:rPr>
            </w:pPr>
          </w:p>
          <w:p w14:paraId="00A5517A" w14:textId="77777777" w:rsidR="00AA5471" w:rsidRDefault="00AA5471" w:rsidP="00BF2F10">
            <w:pPr>
              <w:spacing w:after="0" w:line="240" w:lineRule="auto"/>
              <w:rPr>
                <w:rFonts w:ascii="Times New Roman" w:eastAsia="Times New Roman" w:hAnsi="Times New Roman" w:cs="Times New Roman"/>
                <w:sz w:val="24"/>
                <w:szCs w:val="24"/>
              </w:rPr>
            </w:pPr>
          </w:p>
          <w:p w14:paraId="49ECC26A" w14:textId="77777777" w:rsidR="00AA5471" w:rsidRDefault="00AA5471" w:rsidP="00BF2F10">
            <w:pPr>
              <w:spacing w:after="0" w:line="240" w:lineRule="auto"/>
              <w:rPr>
                <w:rFonts w:ascii="Times New Roman" w:eastAsia="Times New Roman" w:hAnsi="Times New Roman" w:cs="Times New Roman"/>
                <w:sz w:val="24"/>
                <w:szCs w:val="24"/>
              </w:rPr>
            </w:pPr>
          </w:p>
          <w:p w14:paraId="1AEB433D" w14:textId="42CEE6F3" w:rsidR="00AA5471" w:rsidRPr="008A287E" w:rsidRDefault="00AA5471" w:rsidP="00AA5471">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t>Знание</w:t>
            </w:r>
            <w:r w:rsidRPr="008A287E">
              <w:rPr>
                <w:rFonts w:ascii="Times New Roman" w:eastAsia="Times New Roman" w:hAnsi="Times New Roman" w:cs="Times New Roman"/>
                <w:bCs/>
                <w:sz w:val="24"/>
                <w:szCs w:val="24"/>
              </w:rPr>
              <w:t xml:space="preserve"> </w:t>
            </w:r>
            <w:r w:rsidR="00CD5ABD">
              <w:rPr>
                <w:rFonts w:ascii="Times New Roman" w:eastAsia="Times New Roman" w:hAnsi="Times New Roman" w:cs="Times New Roman"/>
                <w:bCs/>
                <w:sz w:val="24"/>
                <w:szCs w:val="24"/>
              </w:rPr>
              <w:t xml:space="preserve">программных средств </w:t>
            </w:r>
            <w:r w:rsidR="00CD5ABD" w:rsidRPr="001317AA">
              <w:rPr>
                <w:rFonts w:ascii="Times New Roman" w:eastAsia="Times New Roman" w:hAnsi="Times New Roman"/>
                <w:sz w:val="24"/>
                <w:szCs w:val="24"/>
              </w:rPr>
              <w:t>оформления ссылок и библиографии</w:t>
            </w:r>
            <w:r w:rsidRPr="008A287E">
              <w:rPr>
                <w:rFonts w:ascii="Times New Roman" w:eastAsia="Times New Roman" w:hAnsi="Times New Roman" w:cs="Times New Roman"/>
                <w:sz w:val="24"/>
                <w:szCs w:val="24"/>
              </w:rPr>
              <w:t>.</w:t>
            </w:r>
          </w:p>
          <w:p w14:paraId="6C7BC747" w14:textId="62BB9589" w:rsidR="00AA5471" w:rsidRPr="008A287E" w:rsidRDefault="00AA5471" w:rsidP="00CD5ABD">
            <w:pPr>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b/>
                <w:sz w:val="24"/>
                <w:szCs w:val="24"/>
              </w:rPr>
              <w:t>Уметь</w:t>
            </w:r>
            <w:r w:rsidRPr="008A287E">
              <w:rPr>
                <w:rFonts w:ascii="Times New Roman" w:eastAsia="Times New Roman" w:hAnsi="Times New Roman" w:cs="Times New Roman"/>
                <w:sz w:val="24"/>
                <w:szCs w:val="24"/>
              </w:rPr>
              <w:t xml:space="preserve"> </w:t>
            </w:r>
            <w:r w:rsidR="00CD5ABD">
              <w:rPr>
                <w:rFonts w:ascii="Times New Roman" w:eastAsia="Times New Roman" w:hAnsi="Times New Roman" w:cs="Times New Roman"/>
                <w:sz w:val="24"/>
                <w:szCs w:val="24"/>
              </w:rPr>
              <w:t>грамотно и корректно оформлять ссылки.</w:t>
            </w:r>
          </w:p>
        </w:tc>
      </w:tr>
    </w:tbl>
    <w:p w14:paraId="7C49677D" w14:textId="77777777" w:rsidR="001A4A68" w:rsidRPr="008A287E" w:rsidRDefault="001A4A68" w:rsidP="00D3413D">
      <w:pPr>
        <w:tabs>
          <w:tab w:val="left" w:pos="0"/>
        </w:tabs>
        <w:suppressAutoHyphens/>
        <w:spacing w:after="0" w:line="240" w:lineRule="auto"/>
        <w:ind w:firstLine="709"/>
        <w:jc w:val="both"/>
        <w:rPr>
          <w:rFonts w:ascii="Times New Roman" w:hAnsi="Times New Roman"/>
          <w:sz w:val="28"/>
          <w:szCs w:val="28"/>
        </w:rPr>
      </w:pPr>
    </w:p>
    <w:p w14:paraId="7DA7D337" w14:textId="6FF29147" w:rsidR="00CA4FB7" w:rsidRPr="008A287E" w:rsidRDefault="00CA4FB7" w:rsidP="00D3413D">
      <w:pPr>
        <w:pStyle w:val="1"/>
        <w:keepNext w:val="0"/>
        <w:keepLines w:val="0"/>
        <w:numPr>
          <w:ilvl w:val="0"/>
          <w:numId w:val="2"/>
        </w:numPr>
        <w:suppressAutoHyphens/>
        <w:spacing w:before="0" w:line="360" w:lineRule="auto"/>
        <w:ind w:left="0" w:firstLine="0"/>
        <w:jc w:val="center"/>
        <w:rPr>
          <w:rFonts w:ascii="Times New Roman" w:hAnsi="Times New Roman" w:cs="Times New Roman"/>
          <w:color w:val="auto"/>
        </w:rPr>
      </w:pPr>
      <w:bookmarkStart w:id="6" w:name="_Toc485836344"/>
      <w:bookmarkStart w:id="7" w:name="_Toc84176665"/>
      <w:r w:rsidRPr="008A287E">
        <w:rPr>
          <w:rFonts w:ascii="Times New Roman" w:hAnsi="Times New Roman" w:cs="Times New Roman"/>
          <w:color w:val="auto"/>
        </w:rPr>
        <w:t>Место</w:t>
      </w:r>
      <w:r w:rsidR="002D17D5" w:rsidRPr="008A287E">
        <w:rPr>
          <w:rFonts w:ascii="Times New Roman" w:hAnsi="Times New Roman" w:cs="Times New Roman"/>
          <w:color w:val="auto"/>
        </w:rPr>
        <w:t xml:space="preserve"> дисциплины в структуре </w:t>
      </w:r>
      <w:r w:rsidRPr="008A287E">
        <w:rPr>
          <w:rFonts w:ascii="Times New Roman" w:hAnsi="Times New Roman" w:cs="Times New Roman"/>
          <w:color w:val="auto"/>
        </w:rPr>
        <w:t>образовательной программы</w:t>
      </w:r>
      <w:bookmarkEnd w:id="6"/>
      <w:bookmarkEnd w:id="7"/>
    </w:p>
    <w:p w14:paraId="2A5EF226" w14:textId="77777777" w:rsidR="00CA4FB7" w:rsidRPr="008A287E" w:rsidRDefault="00CA4FB7" w:rsidP="00D3413D">
      <w:pPr>
        <w:suppressAutoHyphens/>
        <w:spacing w:after="0" w:line="360" w:lineRule="auto"/>
        <w:ind w:firstLine="709"/>
        <w:jc w:val="both"/>
        <w:rPr>
          <w:rFonts w:ascii="Times New Roman" w:hAnsi="Times New Roman"/>
          <w:sz w:val="28"/>
          <w:szCs w:val="28"/>
        </w:rPr>
      </w:pPr>
      <w:r w:rsidRPr="008A287E">
        <w:rPr>
          <w:rFonts w:ascii="Times New Roman" w:hAnsi="Times New Roman"/>
          <w:sz w:val="28"/>
          <w:szCs w:val="28"/>
        </w:rPr>
        <w:t>Дисциплина «</w:t>
      </w:r>
      <w:r w:rsidR="00AF5189" w:rsidRPr="008A287E">
        <w:rPr>
          <w:rFonts w:ascii="Times New Roman" w:hAnsi="Times New Roman"/>
          <w:sz w:val="26"/>
          <w:szCs w:val="26"/>
        </w:rPr>
        <w:tab/>
      </w:r>
      <w:r w:rsidR="00AF5189" w:rsidRPr="008A287E">
        <w:rPr>
          <w:rFonts w:ascii="Times New Roman" w:eastAsia="Times New Roman" w:hAnsi="Times New Roman" w:cs="Times New Roman"/>
          <w:sz w:val="28"/>
          <w:szCs w:val="28"/>
        </w:rPr>
        <w:t>Математические</w:t>
      </w:r>
      <w:r w:rsidR="00631E18" w:rsidRPr="008A287E">
        <w:rPr>
          <w:rFonts w:ascii="Times New Roman" w:eastAsia="Times New Roman" w:hAnsi="Times New Roman" w:cs="Times New Roman"/>
          <w:sz w:val="28"/>
          <w:szCs w:val="28"/>
        </w:rPr>
        <w:t xml:space="preserve"> методы в гуманитарных науках</w:t>
      </w:r>
      <w:r w:rsidRPr="008A287E">
        <w:rPr>
          <w:rFonts w:ascii="Times New Roman" w:hAnsi="Times New Roman"/>
          <w:sz w:val="28"/>
          <w:szCs w:val="28"/>
        </w:rPr>
        <w:t xml:space="preserve">» </w:t>
      </w:r>
      <w:r w:rsidR="002F136C" w:rsidRPr="008A287E">
        <w:rPr>
          <w:rFonts w:ascii="Times New Roman" w:hAnsi="Times New Roman"/>
          <w:sz w:val="28"/>
          <w:szCs w:val="28"/>
        </w:rPr>
        <w:t xml:space="preserve">является </w:t>
      </w:r>
      <w:r w:rsidR="002D17D5" w:rsidRPr="008A287E">
        <w:rPr>
          <w:rFonts w:ascii="Times New Roman" w:hAnsi="Times New Roman"/>
          <w:sz w:val="28"/>
          <w:szCs w:val="28"/>
        </w:rPr>
        <w:t xml:space="preserve">обязательной </w:t>
      </w:r>
      <w:r w:rsidR="002F136C" w:rsidRPr="008A287E">
        <w:rPr>
          <w:rFonts w:ascii="Times New Roman" w:hAnsi="Times New Roman"/>
          <w:sz w:val="28"/>
          <w:szCs w:val="28"/>
        </w:rPr>
        <w:t xml:space="preserve">дисциплиной </w:t>
      </w:r>
      <w:r w:rsidR="002D17D5" w:rsidRPr="008A287E">
        <w:rPr>
          <w:rFonts w:ascii="Times New Roman" w:hAnsi="Times New Roman"/>
          <w:sz w:val="28"/>
          <w:szCs w:val="28"/>
        </w:rPr>
        <w:t xml:space="preserve">цикла математики и информатики для студентов, обучающихся по направлению </w:t>
      </w:r>
      <w:r w:rsidR="002D17D5" w:rsidRPr="008A287E">
        <w:rPr>
          <w:rFonts w:ascii="Times New Roman" w:eastAsia="Times New Roman" w:hAnsi="Times New Roman" w:cs="Times New Roman"/>
          <w:sz w:val="28"/>
          <w:szCs w:val="28"/>
        </w:rPr>
        <w:t>подготовки 45.03.02 Лингвистика, профиль «Когнитивная лингвистика и межкультурная коммуникация»</w:t>
      </w:r>
    </w:p>
    <w:p w14:paraId="31F24A6C" w14:textId="77777777" w:rsidR="008A68AA" w:rsidRPr="008A287E" w:rsidRDefault="008A68AA" w:rsidP="00D3413D">
      <w:pPr>
        <w:pStyle w:val="1"/>
        <w:spacing w:before="0" w:line="360" w:lineRule="auto"/>
        <w:rPr>
          <w:rFonts w:ascii="Times New Roman" w:eastAsia="Times New Roman" w:hAnsi="Times New Roman" w:cs="Times New Roman"/>
          <w:color w:val="auto"/>
          <w:sz w:val="24"/>
          <w:szCs w:val="20"/>
          <w:lang w:eastAsia="en-US"/>
        </w:rPr>
      </w:pPr>
      <w:bookmarkStart w:id="8" w:name="_Toc3995501"/>
      <w:bookmarkStart w:id="9" w:name="_Toc84176666"/>
      <w:r w:rsidRPr="008A287E">
        <w:rPr>
          <w:rFonts w:ascii="Times New Roman" w:eastAsia="Times New Roman" w:hAnsi="Times New Roman" w:cs="Times New Roman"/>
          <w:color w:val="auto"/>
          <w:lang w:eastAsia="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bookmarkEnd w:id="9"/>
    </w:p>
    <w:p w14:paraId="1830C0DD" w14:textId="06DB2ED9" w:rsidR="00BB2251" w:rsidRPr="008A287E" w:rsidRDefault="008A68AA" w:rsidP="00D3413D">
      <w:pPr>
        <w:keepNext/>
        <w:suppressAutoHyphens/>
        <w:autoSpaceDE w:val="0"/>
        <w:autoSpaceDN w:val="0"/>
        <w:adjustRightInd w:val="0"/>
        <w:spacing w:after="0" w:line="240" w:lineRule="auto"/>
        <w:ind w:firstLine="567"/>
        <w:jc w:val="right"/>
        <w:rPr>
          <w:rFonts w:ascii="Times New Roman" w:hAnsi="Times New Roman"/>
          <w:sz w:val="28"/>
          <w:szCs w:val="28"/>
        </w:rPr>
      </w:pPr>
      <w:r w:rsidRPr="008A287E">
        <w:rPr>
          <w:rFonts w:ascii="Times New Roman" w:hAnsi="Times New Roman"/>
          <w:sz w:val="28"/>
          <w:szCs w:val="28"/>
        </w:rPr>
        <w:t xml:space="preserve">Таблица </w:t>
      </w:r>
      <w:r w:rsidR="00C41A56">
        <w:rPr>
          <w:rFonts w:ascii="Times New Roman" w:hAnsi="Times New Roman"/>
          <w:sz w:val="28"/>
          <w:szCs w:val="28"/>
        </w:rPr>
        <w:t>2</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3"/>
        <w:gridCol w:w="2039"/>
        <w:gridCol w:w="2195"/>
      </w:tblGrid>
      <w:tr w:rsidR="008A287E" w:rsidRPr="008A287E" w14:paraId="7A36DA01" w14:textId="77777777" w:rsidTr="002D17D5">
        <w:tc>
          <w:tcPr>
            <w:tcW w:w="2801" w:type="pct"/>
            <w:tcBorders>
              <w:top w:val="single" w:sz="4" w:space="0" w:color="auto"/>
              <w:left w:val="single" w:sz="4" w:space="0" w:color="auto"/>
              <w:bottom w:val="single" w:sz="4" w:space="0" w:color="auto"/>
              <w:right w:val="single" w:sz="4" w:space="0" w:color="auto"/>
            </w:tcBorders>
            <w:vAlign w:val="center"/>
            <w:hideMark/>
          </w:tcPr>
          <w:p w14:paraId="2163A099" w14:textId="77777777" w:rsidR="00DE3133" w:rsidRPr="008A287E" w:rsidRDefault="00DE3133" w:rsidP="00D3413D">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sz w:val="24"/>
                <w:szCs w:val="24"/>
              </w:rPr>
              <w:br w:type="page"/>
            </w:r>
            <w:r w:rsidRPr="008A287E">
              <w:rPr>
                <w:rFonts w:ascii="Times New Roman" w:hAnsi="Times New Roman" w:cs="Times New Roman"/>
                <w:b/>
                <w:sz w:val="24"/>
                <w:szCs w:val="24"/>
              </w:rPr>
              <w:t>Вид учебной работы по дисциплине</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614DDE9" w14:textId="77777777" w:rsidR="00DE3133" w:rsidRPr="008A287E" w:rsidRDefault="00DE3133" w:rsidP="00D3413D">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 xml:space="preserve">Всего </w:t>
            </w:r>
          </w:p>
          <w:p w14:paraId="6991DC54" w14:textId="77777777" w:rsidR="00DE3133" w:rsidRPr="008A287E" w:rsidRDefault="00DE3133" w:rsidP="00D3413D">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(в з/е и часах)</w:t>
            </w:r>
          </w:p>
        </w:tc>
        <w:tc>
          <w:tcPr>
            <w:tcW w:w="1140" w:type="pct"/>
            <w:tcBorders>
              <w:top w:val="single" w:sz="4" w:space="0" w:color="auto"/>
              <w:left w:val="single" w:sz="4" w:space="0" w:color="auto"/>
              <w:bottom w:val="single" w:sz="4" w:space="0" w:color="auto"/>
              <w:right w:val="single" w:sz="4" w:space="0" w:color="auto"/>
            </w:tcBorders>
            <w:vAlign w:val="center"/>
            <w:hideMark/>
          </w:tcPr>
          <w:p w14:paraId="1BBE748F" w14:textId="77777777" w:rsidR="00DE3133" w:rsidRPr="008A287E" w:rsidRDefault="0031579F" w:rsidP="00D3413D">
            <w:pPr>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3</w:t>
            </w:r>
            <w:r w:rsidR="00DE3133" w:rsidRPr="008A287E">
              <w:rPr>
                <w:rFonts w:ascii="Times New Roman" w:hAnsi="Times New Roman" w:cs="Times New Roman"/>
                <w:b/>
                <w:sz w:val="24"/>
                <w:szCs w:val="24"/>
              </w:rPr>
              <w:t>-й семестр</w:t>
            </w:r>
          </w:p>
          <w:p w14:paraId="748A56F5" w14:textId="77777777" w:rsidR="00DE3133" w:rsidRPr="008A287E" w:rsidRDefault="00DE3133" w:rsidP="00D3413D">
            <w:pPr>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(в часах)</w:t>
            </w:r>
          </w:p>
        </w:tc>
      </w:tr>
      <w:tr w:rsidR="008A287E" w:rsidRPr="008A287E" w14:paraId="57A713FA" w14:textId="77777777" w:rsidTr="002D17D5">
        <w:tc>
          <w:tcPr>
            <w:tcW w:w="280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55652DF" w14:textId="77777777" w:rsidR="00DE3133" w:rsidRPr="008A287E" w:rsidRDefault="00DE3133" w:rsidP="00D3413D">
            <w:pPr>
              <w:suppressAutoHyphens/>
              <w:spacing w:after="0" w:line="240" w:lineRule="auto"/>
              <w:rPr>
                <w:rFonts w:ascii="Times New Roman" w:hAnsi="Times New Roman" w:cs="Times New Roman"/>
                <w:b/>
                <w:sz w:val="24"/>
                <w:szCs w:val="24"/>
              </w:rPr>
            </w:pPr>
            <w:r w:rsidRPr="008A287E">
              <w:rPr>
                <w:rFonts w:ascii="Times New Roman" w:hAnsi="Times New Roman" w:cs="Times New Roman"/>
                <w:b/>
                <w:sz w:val="24"/>
                <w:szCs w:val="24"/>
              </w:rPr>
              <w:t>Общая трудоёмкость дисциплины</w:t>
            </w:r>
          </w:p>
        </w:tc>
        <w:tc>
          <w:tcPr>
            <w:tcW w:w="10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BB60E3F" w14:textId="77777777" w:rsidR="00DE3133" w:rsidRPr="008A287E" w:rsidRDefault="00DE3133" w:rsidP="00D3413D">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 xml:space="preserve">3 </w:t>
            </w:r>
            <w:proofErr w:type="spellStart"/>
            <w:r w:rsidRPr="008A287E">
              <w:rPr>
                <w:rFonts w:ascii="Times New Roman" w:hAnsi="Times New Roman" w:cs="Times New Roman"/>
                <w:b/>
                <w:sz w:val="24"/>
                <w:szCs w:val="24"/>
              </w:rPr>
              <w:t>з.е</w:t>
            </w:r>
            <w:proofErr w:type="spellEnd"/>
            <w:r w:rsidRPr="008A287E">
              <w:rPr>
                <w:rFonts w:ascii="Times New Roman" w:hAnsi="Times New Roman" w:cs="Times New Roman"/>
                <w:b/>
                <w:sz w:val="24"/>
                <w:szCs w:val="24"/>
              </w:rPr>
              <w:t>.</w:t>
            </w:r>
          </w:p>
          <w:p w14:paraId="124D93E8" w14:textId="77777777" w:rsidR="00DE3133" w:rsidRPr="008A287E" w:rsidRDefault="00C8284D" w:rsidP="00D3413D">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1</w:t>
            </w:r>
            <w:r w:rsidR="007A2EAF" w:rsidRPr="008A287E">
              <w:rPr>
                <w:rFonts w:ascii="Times New Roman" w:hAnsi="Times New Roman" w:cs="Times New Roman"/>
                <w:b/>
                <w:sz w:val="24"/>
                <w:szCs w:val="24"/>
              </w:rPr>
              <w:t>08</w:t>
            </w:r>
          </w:p>
        </w:tc>
        <w:tc>
          <w:tcPr>
            <w:tcW w:w="114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52FD910" w14:textId="77777777" w:rsidR="00DE3133" w:rsidRPr="008A287E" w:rsidRDefault="00DE3133" w:rsidP="00D3413D">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1</w:t>
            </w:r>
            <w:r w:rsidR="007A2EAF" w:rsidRPr="008A287E">
              <w:rPr>
                <w:rFonts w:ascii="Times New Roman" w:hAnsi="Times New Roman" w:cs="Times New Roman"/>
                <w:b/>
                <w:sz w:val="24"/>
                <w:szCs w:val="24"/>
              </w:rPr>
              <w:t>08</w:t>
            </w:r>
          </w:p>
        </w:tc>
      </w:tr>
      <w:tr w:rsidR="008A287E" w:rsidRPr="008A287E" w14:paraId="3DC3C9B8" w14:textId="77777777" w:rsidTr="002D17D5">
        <w:tc>
          <w:tcPr>
            <w:tcW w:w="28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FB63D81" w14:textId="77777777" w:rsidR="0031579F" w:rsidRPr="008A287E" w:rsidRDefault="0031579F" w:rsidP="0031579F">
            <w:pPr>
              <w:suppressAutoHyphens/>
              <w:spacing w:after="0" w:line="240" w:lineRule="auto"/>
              <w:rPr>
                <w:rFonts w:ascii="Times New Roman" w:hAnsi="Times New Roman" w:cs="Times New Roman"/>
                <w:b/>
                <w:i/>
                <w:sz w:val="24"/>
                <w:szCs w:val="24"/>
              </w:rPr>
            </w:pPr>
            <w:r w:rsidRPr="008A287E">
              <w:rPr>
                <w:rFonts w:ascii="Times New Roman" w:hAnsi="Times New Roman" w:cs="Times New Roman"/>
                <w:b/>
                <w:i/>
                <w:sz w:val="24"/>
                <w:szCs w:val="24"/>
              </w:rPr>
              <w:t>Контактная работа - Аудиторные занятия</w:t>
            </w:r>
          </w:p>
        </w:tc>
        <w:tc>
          <w:tcPr>
            <w:tcW w:w="1059" w:type="pct"/>
            <w:tcBorders>
              <w:top w:val="single" w:sz="4" w:space="0" w:color="auto"/>
              <w:left w:val="single" w:sz="4" w:space="0" w:color="auto"/>
              <w:bottom w:val="single" w:sz="4" w:space="0" w:color="auto"/>
              <w:right w:val="single" w:sz="4" w:space="0" w:color="auto"/>
            </w:tcBorders>
            <w:shd w:val="clear" w:color="auto" w:fill="CCFFFF"/>
            <w:vAlign w:val="center"/>
          </w:tcPr>
          <w:p w14:paraId="4D6255FA" w14:textId="1663CB9F" w:rsidR="0031579F" w:rsidRPr="009243F2" w:rsidRDefault="009243F2" w:rsidP="0031579F">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1140" w:type="pct"/>
            <w:tcBorders>
              <w:top w:val="single" w:sz="4" w:space="0" w:color="auto"/>
              <w:left w:val="single" w:sz="4" w:space="0" w:color="auto"/>
              <w:bottom w:val="single" w:sz="4" w:space="0" w:color="auto"/>
              <w:right w:val="single" w:sz="4" w:space="0" w:color="auto"/>
            </w:tcBorders>
            <w:shd w:val="clear" w:color="auto" w:fill="CCFFFF"/>
            <w:vAlign w:val="center"/>
          </w:tcPr>
          <w:p w14:paraId="50894909" w14:textId="6730C625" w:rsidR="0031579F" w:rsidRPr="009243F2" w:rsidRDefault="009243F2" w:rsidP="0031579F">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r>
      <w:tr w:rsidR="008A287E" w:rsidRPr="008A287E" w14:paraId="13569559" w14:textId="77777777" w:rsidTr="002D17D5">
        <w:tc>
          <w:tcPr>
            <w:tcW w:w="2801" w:type="pct"/>
            <w:tcBorders>
              <w:top w:val="single" w:sz="4" w:space="0" w:color="auto"/>
              <w:left w:val="single" w:sz="4" w:space="0" w:color="auto"/>
              <w:bottom w:val="single" w:sz="4" w:space="0" w:color="auto"/>
              <w:right w:val="single" w:sz="4" w:space="0" w:color="auto"/>
            </w:tcBorders>
            <w:vAlign w:val="center"/>
            <w:hideMark/>
          </w:tcPr>
          <w:p w14:paraId="1B1E5D74" w14:textId="77777777" w:rsidR="0031579F" w:rsidRPr="008A287E" w:rsidRDefault="0031579F" w:rsidP="0031579F">
            <w:pPr>
              <w:suppressAutoHyphens/>
              <w:spacing w:after="0" w:line="240" w:lineRule="auto"/>
              <w:rPr>
                <w:rFonts w:ascii="Times New Roman" w:hAnsi="Times New Roman" w:cs="Times New Roman"/>
                <w:i/>
                <w:sz w:val="24"/>
                <w:szCs w:val="24"/>
              </w:rPr>
            </w:pPr>
            <w:r w:rsidRPr="008A287E">
              <w:rPr>
                <w:rFonts w:ascii="Times New Roman" w:hAnsi="Times New Roman" w:cs="Times New Roman"/>
                <w:i/>
                <w:sz w:val="24"/>
                <w:szCs w:val="24"/>
              </w:rPr>
              <w:t xml:space="preserve">Лекции </w:t>
            </w:r>
          </w:p>
        </w:tc>
        <w:tc>
          <w:tcPr>
            <w:tcW w:w="1059" w:type="pct"/>
            <w:tcBorders>
              <w:top w:val="single" w:sz="4" w:space="0" w:color="auto"/>
              <w:left w:val="single" w:sz="4" w:space="0" w:color="auto"/>
              <w:bottom w:val="single" w:sz="4" w:space="0" w:color="auto"/>
              <w:right w:val="single" w:sz="4" w:space="0" w:color="auto"/>
            </w:tcBorders>
            <w:vAlign w:val="center"/>
          </w:tcPr>
          <w:p w14:paraId="76F3FB29" w14:textId="77777777" w:rsidR="0031579F" w:rsidRPr="008A287E" w:rsidRDefault="0031579F" w:rsidP="0031579F">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16</w:t>
            </w:r>
          </w:p>
        </w:tc>
        <w:tc>
          <w:tcPr>
            <w:tcW w:w="1140" w:type="pct"/>
            <w:tcBorders>
              <w:top w:val="single" w:sz="4" w:space="0" w:color="auto"/>
              <w:left w:val="single" w:sz="4" w:space="0" w:color="auto"/>
              <w:bottom w:val="single" w:sz="4" w:space="0" w:color="auto"/>
              <w:right w:val="single" w:sz="4" w:space="0" w:color="auto"/>
            </w:tcBorders>
            <w:vAlign w:val="center"/>
          </w:tcPr>
          <w:p w14:paraId="08F753CD" w14:textId="77777777" w:rsidR="0031579F" w:rsidRPr="008A287E" w:rsidRDefault="0031579F" w:rsidP="0031579F">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16</w:t>
            </w:r>
          </w:p>
        </w:tc>
      </w:tr>
      <w:tr w:rsidR="008A287E" w:rsidRPr="008A287E" w14:paraId="331FD7C4" w14:textId="77777777" w:rsidTr="002D17D5">
        <w:tc>
          <w:tcPr>
            <w:tcW w:w="2801" w:type="pct"/>
            <w:tcBorders>
              <w:top w:val="single" w:sz="4" w:space="0" w:color="auto"/>
              <w:left w:val="single" w:sz="4" w:space="0" w:color="auto"/>
              <w:bottom w:val="single" w:sz="4" w:space="0" w:color="auto"/>
              <w:right w:val="single" w:sz="4" w:space="0" w:color="auto"/>
            </w:tcBorders>
            <w:vAlign w:val="center"/>
            <w:hideMark/>
          </w:tcPr>
          <w:p w14:paraId="7BAC41CF" w14:textId="77777777" w:rsidR="0031579F" w:rsidRPr="008A287E" w:rsidRDefault="0031579F" w:rsidP="0031579F">
            <w:pPr>
              <w:suppressAutoHyphens/>
              <w:spacing w:after="0" w:line="240" w:lineRule="auto"/>
              <w:rPr>
                <w:rFonts w:ascii="Times New Roman" w:hAnsi="Times New Roman" w:cs="Times New Roman"/>
                <w:i/>
                <w:sz w:val="24"/>
                <w:szCs w:val="24"/>
              </w:rPr>
            </w:pPr>
            <w:r w:rsidRPr="008A287E">
              <w:rPr>
                <w:rFonts w:ascii="Times New Roman" w:hAnsi="Times New Roman" w:cs="Times New Roman"/>
                <w:i/>
                <w:sz w:val="24"/>
                <w:szCs w:val="24"/>
              </w:rPr>
              <w:t xml:space="preserve">Практические и семинарские занятия </w:t>
            </w:r>
          </w:p>
        </w:tc>
        <w:tc>
          <w:tcPr>
            <w:tcW w:w="1059" w:type="pct"/>
            <w:tcBorders>
              <w:top w:val="single" w:sz="4" w:space="0" w:color="auto"/>
              <w:left w:val="single" w:sz="4" w:space="0" w:color="auto"/>
              <w:bottom w:val="single" w:sz="4" w:space="0" w:color="auto"/>
              <w:right w:val="single" w:sz="4" w:space="0" w:color="auto"/>
            </w:tcBorders>
            <w:vAlign w:val="center"/>
          </w:tcPr>
          <w:p w14:paraId="1A65912C" w14:textId="4A632126" w:rsidR="0031579F" w:rsidRPr="008A287E" w:rsidRDefault="006127DC" w:rsidP="0031579F">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18</w:t>
            </w:r>
          </w:p>
        </w:tc>
        <w:tc>
          <w:tcPr>
            <w:tcW w:w="1140" w:type="pct"/>
            <w:tcBorders>
              <w:top w:val="single" w:sz="4" w:space="0" w:color="auto"/>
              <w:left w:val="single" w:sz="4" w:space="0" w:color="auto"/>
              <w:bottom w:val="single" w:sz="4" w:space="0" w:color="auto"/>
              <w:right w:val="single" w:sz="4" w:space="0" w:color="auto"/>
            </w:tcBorders>
            <w:vAlign w:val="center"/>
          </w:tcPr>
          <w:p w14:paraId="457EF8E9" w14:textId="7775FA0A" w:rsidR="0031579F" w:rsidRPr="008A287E" w:rsidRDefault="00EA1CA7" w:rsidP="0031579F">
            <w:pPr>
              <w:suppressAutoHyphens/>
              <w:spacing w:after="0" w:line="240" w:lineRule="auto"/>
              <w:jc w:val="center"/>
              <w:rPr>
                <w:rFonts w:ascii="Times New Roman" w:hAnsi="Times New Roman" w:cs="Times New Roman"/>
                <w:b/>
                <w:sz w:val="24"/>
                <w:szCs w:val="24"/>
                <w:lang w:val="en-US"/>
              </w:rPr>
            </w:pPr>
            <w:r w:rsidRPr="008A287E">
              <w:rPr>
                <w:rFonts w:ascii="Times New Roman" w:hAnsi="Times New Roman" w:cs="Times New Roman"/>
                <w:b/>
                <w:sz w:val="24"/>
                <w:szCs w:val="24"/>
                <w:lang w:val="en-US"/>
              </w:rPr>
              <w:t>18</w:t>
            </w:r>
          </w:p>
        </w:tc>
      </w:tr>
      <w:tr w:rsidR="008A287E" w:rsidRPr="008A287E" w14:paraId="7AF833AF" w14:textId="77777777" w:rsidTr="002D17D5">
        <w:tc>
          <w:tcPr>
            <w:tcW w:w="28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7A53ADD" w14:textId="77777777" w:rsidR="0031579F" w:rsidRPr="008A287E" w:rsidRDefault="0031579F" w:rsidP="0031579F">
            <w:pPr>
              <w:suppressAutoHyphens/>
              <w:spacing w:after="0" w:line="240" w:lineRule="auto"/>
              <w:rPr>
                <w:rFonts w:ascii="Times New Roman" w:hAnsi="Times New Roman" w:cs="Times New Roman"/>
                <w:b/>
                <w:i/>
                <w:sz w:val="24"/>
                <w:szCs w:val="24"/>
              </w:rPr>
            </w:pPr>
            <w:r w:rsidRPr="008A287E">
              <w:rPr>
                <w:rFonts w:ascii="Times New Roman" w:hAnsi="Times New Roman" w:cs="Times New Roman"/>
                <w:b/>
                <w:i/>
                <w:sz w:val="24"/>
                <w:szCs w:val="24"/>
              </w:rPr>
              <w:t>Самостоятельная работа</w:t>
            </w:r>
          </w:p>
        </w:tc>
        <w:tc>
          <w:tcPr>
            <w:tcW w:w="1059" w:type="pct"/>
            <w:tcBorders>
              <w:top w:val="single" w:sz="4" w:space="0" w:color="auto"/>
              <w:left w:val="single" w:sz="4" w:space="0" w:color="auto"/>
              <w:bottom w:val="single" w:sz="4" w:space="0" w:color="auto"/>
              <w:right w:val="single" w:sz="4" w:space="0" w:color="auto"/>
            </w:tcBorders>
            <w:shd w:val="clear" w:color="auto" w:fill="CCFFFF"/>
            <w:vAlign w:val="center"/>
          </w:tcPr>
          <w:p w14:paraId="48D0271F" w14:textId="77777777" w:rsidR="0031579F" w:rsidRPr="008A287E" w:rsidRDefault="0031579F" w:rsidP="0031579F">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74</w:t>
            </w:r>
          </w:p>
        </w:tc>
        <w:tc>
          <w:tcPr>
            <w:tcW w:w="1140" w:type="pct"/>
            <w:tcBorders>
              <w:top w:val="single" w:sz="4" w:space="0" w:color="auto"/>
              <w:left w:val="single" w:sz="4" w:space="0" w:color="auto"/>
              <w:bottom w:val="single" w:sz="4" w:space="0" w:color="auto"/>
              <w:right w:val="single" w:sz="4" w:space="0" w:color="auto"/>
            </w:tcBorders>
            <w:shd w:val="clear" w:color="auto" w:fill="CCFFFF"/>
            <w:vAlign w:val="center"/>
          </w:tcPr>
          <w:p w14:paraId="7479AD3F" w14:textId="77777777" w:rsidR="0031579F" w:rsidRPr="008A287E" w:rsidRDefault="0031579F" w:rsidP="0031579F">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74</w:t>
            </w:r>
          </w:p>
        </w:tc>
      </w:tr>
      <w:tr w:rsidR="008A287E" w:rsidRPr="008A287E" w14:paraId="11A2EB0A" w14:textId="77777777" w:rsidTr="002D17D5">
        <w:tc>
          <w:tcPr>
            <w:tcW w:w="2801" w:type="pct"/>
            <w:tcBorders>
              <w:top w:val="single" w:sz="4" w:space="0" w:color="auto"/>
              <w:left w:val="single" w:sz="4" w:space="0" w:color="auto"/>
              <w:bottom w:val="single" w:sz="4" w:space="0" w:color="auto"/>
              <w:right w:val="single" w:sz="4" w:space="0" w:color="auto"/>
            </w:tcBorders>
            <w:vAlign w:val="center"/>
            <w:hideMark/>
          </w:tcPr>
          <w:p w14:paraId="1EE3ACB3" w14:textId="77777777" w:rsidR="00DE3133" w:rsidRPr="008A287E" w:rsidRDefault="00DE3133" w:rsidP="00E0461C">
            <w:pPr>
              <w:suppressAutoHyphens/>
              <w:spacing w:after="0" w:line="240" w:lineRule="auto"/>
              <w:rPr>
                <w:rFonts w:ascii="Times New Roman" w:hAnsi="Times New Roman" w:cs="Times New Roman"/>
                <w:i/>
                <w:sz w:val="24"/>
                <w:szCs w:val="24"/>
              </w:rPr>
            </w:pPr>
            <w:r w:rsidRPr="008A287E">
              <w:rPr>
                <w:rFonts w:ascii="Times New Roman" w:hAnsi="Times New Roman" w:cs="Times New Roman"/>
                <w:sz w:val="24"/>
                <w:szCs w:val="24"/>
              </w:rPr>
              <w:t xml:space="preserve">Вид текущего контроля </w:t>
            </w:r>
          </w:p>
        </w:tc>
        <w:tc>
          <w:tcPr>
            <w:tcW w:w="1059" w:type="pct"/>
            <w:tcBorders>
              <w:top w:val="single" w:sz="4" w:space="0" w:color="auto"/>
              <w:left w:val="single" w:sz="4" w:space="0" w:color="auto"/>
              <w:bottom w:val="single" w:sz="4" w:space="0" w:color="auto"/>
              <w:right w:val="single" w:sz="4" w:space="0" w:color="auto"/>
            </w:tcBorders>
            <w:vAlign w:val="center"/>
          </w:tcPr>
          <w:p w14:paraId="1F6506B4" w14:textId="77777777" w:rsidR="00DE3133" w:rsidRPr="008A287E" w:rsidRDefault="00DE3133" w:rsidP="00E0461C">
            <w:pPr>
              <w:suppressAutoHyphens/>
              <w:spacing w:after="0" w:line="240" w:lineRule="auto"/>
              <w:jc w:val="center"/>
              <w:rPr>
                <w:rFonts w:ascii="Times New Roman" w:hAnsi="Times New Roman" w:cs="Times New Roman"/>
                <w:b/>
                <w:sz w:val="24"/>
                <w:szCs w:val="24"/>
              </w:rPr>
            </w:pPr>
          </w:p>
        </w:tc>
        <w:tc>
          <w:tcPr>
            <w:tcW w:w="1140" w:type="pct"/>
            <w:tcBorders>
              <w:top w:val="single" w:sz="4" w:space="0" w:color="auto"/>
              <w:left w:val="single" w:sz="4" w:space="0" w:color="auto"/>
              <w:bottom w:val="single" w:sz="4" w:space="0" w:color="auto"/>
              <w:right w:val="single" w:sz="4" w:space="0" w:color="auto"/>
            </w:tcBorders>
            <w:vAlign w:val="center"/>
          </w:tcPr>
          <w:p w14:paraId="01BED94C" w14:textId="77777777" w:rsidR="00DE3133" w:rsidRPr="008A287E" w:rsidRDefault="0031579F" w:rsidP="00E0461C">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 xml:space="preserve">Контрольная </w:t>
            </w:r>
            <w:r w:rsidR="00DE3133" w:rsidRPr="008A287E">
              <w:rPr>
                <w:rFonts w:ascii="Times New Roman" w:hAnsi="Times New Roman" w:cs="Times New Roman"/>
                <w:b/>
                <w:sz w:val="24"/>
                <w:szCs w:val="24"/>
              </w:rPr>
              <w:t xml:space="preserve"> работа</w:t>
            </w:r>
          </w:p>
        </w:tc>
      </w:tr>
      <w:tr w:rsidR="008A287E" w:rsidRPr="008A287E" w14:paraId="12B91BEE" w14:textId="77777777" w:rsidTr="002D17D5">
        <w:tc>
          <w:tcPr>
            <w:tcW w:w="2801" w:type="pct"/>
            <w:tcBorders>
              <w:top w:val="single" w:sz="4" w:space="0" w:color="auto"/>
              <w:left w:val="single" w:sz="4" w:space="0" w:color="auto"/>
              <w:bottom w:val="single" w:sz="4" w:space="0" w:color="auto"/>
              <w:right w:val="single" w:sz="4" w:space="0" w:color="auto"/>
            </w:tcBorders>
            <w:vAlign w:val="center"/>
            <w:hideMark/>
          </w:tcPr>
          <w:p w14:paraId="321F9B7A" w14:textId="77777777" w:rsidR="00DE3133" w:rsidRPr="008A287E" w:rsidRDefault="00DE3133" w:rsidP="00E0461C">
            <w:pPr>
              <w:suppressAutoHyphens/>
              <w:spacing w:after="0" w:line="240" w:lineRule="auto"/>
              <w:rPr>
                <w:rFonts w:ascii="Times New Roman" w:hAnsi="Times New Roman" w:cs="Times New Roman"/>
                <w:i/>
                <w:sz w:val="24"/>
                <w:szCs w:val="24"/>
              </w:rPr>
            </w:pPr>
            <w:r w:rsidRPr="008A287E">
              <w:rPr>
                <w:rFonts w:ascii="Times New Roman" w:hAnsi="Times New Roman" w:cs="Times New Roman"/>
                <w:sz w:val="24"/>
                <w:szCs w:val="24"/>
              </w:rPr>
              <w:t xml:space="preserve">Вид промежуточной аттестации </w:t>
            </w:r>
          </w:p>
        </w:tc>
        <w:tc>
          <w:tcPr>
            <w:tcW w:w="1059" w:type="pct"/>
            <w:tcBorders>
              <w:top w:val="single" w:sz="4" w:space="0" w:color="auto"/>
              <w:left w:val="single" w:sz="4" w:space="0" w:color="auto"/>
              <w:bottom w:val="single" w:sz="4" w:space="0" w:color="auto"/>
              <w:right w:val="single" w:sz="4" w:space="0" w:color="auto"/>
            </w:tcBorders>
            <w:vAlign w:val="center"/>
          </w:tcPr>
          <w:p w14:paraId="019C74AF" w14:textId="77777777" w:rsidR="00DE3133" w:rsidRPr="008A287E" w:rsidRDefault="00DE3133" w:rsidP="00E0461C">
            <w:pPr>
              <w:suppressAutoHyphens/>
              <w:spacing w:after="0" w:line="240" w:lineRule="auto"/>
              <w:jc w:val="center"/>
              <w:rPr>
                <w:rFonts w:ascii="Times New Roman" w:hAnsi="Times New Roman" w:cs="Times New Roman"/>
                <w:b/>
                <w:i/>
                <w:sz w:val="24"/>
                <w:szCs w:val="24"/>
              </w:rPr>
            </w:pPr>
          </w:p>
        </w:tc>
        <w:tc>
          <w:tcPr>
            <w:tcW w:w="1140" w:type="pct"/>
            <w:tcBorders>
              <w:top w:val="single" w:sz="4" w:space="0" w:color="auto"/>
              <w:left w:val="single" w:sz="4" w:space="0" w:color="auto"/>
              <w:bottom w:val="single" w:sz="4" w:space="0" w:color="auto"/>
              <w:right w:val="single" w:sz="4" w:space="0" w:color="auto"/>
            </w:tcBorders>
            <w:vAlign w:val="center"/>
          </w:tcPr>
          <w:p w14:paraId="6A351D7C" w14:textId="77777777" w:rsidR="00DE3133" w:rsidRPr="008A287E" w:rsidRDefault="0031579F" w:rsidP="00E0461C">
            <w:pPr>
              <w:suppressAutoHyphens/>
              <w:spacing w:after="0" w:line="240" w:lineRule="auto"/>
              <w:jc w:val="center"/>
              <w:rPr>
                <w:rFonts w:ascii="Times New Roman" w:hAnsi="Times New Roman" w:cs="Times New Roman"/>
                <w:b/>
                <w:i/>
                <w:sz w:val="24"/>
                <w:szCs w:val="24"/>
              </w:rPr>
            </w:pPr>
            <w:r w:rsidRPr="008A287E">
              <w:rPr>
                <w:rFonts w:ascii="Times New Roman" w:hAnsi="Times New Roman" w:cs="Times New Roman"/>
                <w:b/>
                <w:sz w:val="24"/>
                <w:szCs w:val="24"/>
              </w:rPr>
              <w:t>Зачет</w:t>
            </w:r>
          </w:p>
        </w:tc>
      </w:tr>
    </w:tbl>
    <w:p w14:paraId="62713E65" w14:textId="77777777" w:rsidR="00332E8F" w:rsidRPr="008A287E" w:rsidRDefault="00332E8F" w:rsidP="0063283C">
      <w:pPr>
        <w:suppressAutoHyphens/>
        <w:autoSpaceDE w:val="0"/>
        <w:autoSpaceDN w:val="0"/>
        <w:adjustRightInd w:val="0"/>
        <w:spacing w:after="0" w:line="240" w:lineRule="auto"/>
        <w:ind w:firstLine="567"/>
        <w:jc w:val="both"/>
        <w:rPr>
          <w:rFonts w:ascii="Times New Roman" w:hAnsi="Times New Roman"/>
          <w:sz w:val="20"/>
          <w:szCs w:val="20"/>
        </w:rPr>
      </w:pPr>
    </w:p>
    <w:p w14:paraId="75ABA87B" w14:textId="1879DD2E" w:rsidR="008A68AA" w:rsidRPr="008A287E" w:rsidRDefault="008A68AA" w:rsidP="008A287E">
      <w:pPr>
        <w:pStyle w:val="1"/>
        <w:rPr>
          <w:rFonts w:ascii="Times New Roman" w:hAnsi="Times New Roman" w:cs="Times New Roman"/>
          <w:color w:val="auto"/>
        </w:rPr>
      </w:pPr>
      <w:bookmarkStart w:id="10" w:name="_Toc84176667"/>
      <w:bookmarkStart w:id="11" w:name="_Toc485836347"/>
      <w:r w:rsidRPr="008A287E">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r w:rsidRPr="008A287E">
        <w:rPr>
          <w:rFonts w:ascii="Times New Roman" w:hAnsi="Times New Roman" w:cs="Times New Roman"/>
          <w:color w:val="auto"/>
        </w:rPr>
        <w:t xml:space="preserve"> </w:t>
      </w:r>
    </w:p>
    <w:p w14:paraId="2632939D" w14:textId="2F7D517B" w:rsidR="00CA4FB7" w:rsidRPr="008A287E" w:rsidRDefault="006B4D44" w:rsidP="00CB0ECF">
      <w:pPr>
        <w:pStyle w:val="2"/>
        <w:keepNext w:val="0"/>
        <w:keepLines w:val="0"/>
        <w:suppressAutoHyphens/>
        <w:jc w:val="center"/>
        <w:rPr>
          <w:rFonts w:ascii="Times New Roman" w:hAnsi="Times New Roman" w:cs="Times New Roman"/>
          <w:color w:val="auto"/>
          <w:sz w:val="28"/>
          <w:szCs w:val="28"/>
        </w:rPr>
      </w:pPr>
      <w:bookmarkStart w:id="12" w:name="_Toc84176668"/>
      <w:r w:rsidRPr="008A287E">
        <w:rPr>
          <w:rFonts w:ascii="Times New Roman" w:hAnsi="Times New Roman" w:cs="Times New Roman"/>
          <w:color w:val="auto"/>
          <w:sz w:val="28"/>
          <w:szCs w:val="28"/>
        </w:rPr>
        <w:t xml:space="preserve">5.1 </w:t>
      </w:r>
      <w:r w:rsidR="00CA4FB7" w:rsidRPr="008A287E">
        <w:rPr>
          <w:rFonts w:ascii="Times New Roman" w:hAnsi="Times New Roman" w:cs="Times New Roman"/>
          <w:color w:val="auto"/>
          <w:sz w:val="28"/>
          <w:szCs w:val="28"/>
        </w:rPr>
        <w:t>Содержание тем дисциплин</w:t>
      </w:r>
      <w:r w:rsidR="00A22CD2" w:rsidRPr="008A287E">
        <w:rPr>
          <w:rFonts w:ascii="Times New Roman" w:hAnsi="Times New Roman" w:cs="Times New Roman"/>
          <w:color w:val="auto"/>
          <w:sz w:val="28"/>
          <w:szCs w:val="28"/>
        </w:rPr>
        <w:t>ы</w:t>
      </w:r>
      <w:bookmarkEnd w:id="11"/>
      <w:bookmarkEnd w:id="12"/>
    </w:p>
    <w:p w14:paraId="7D55B464" w14:textId="28545CC0" w:rsidR="008F0B76" w:rsidRPr="008A287E" w:rsidRDefault="008F0B76" w:rsidP="00D3413D">
      <w:pPr>
        <w:pStyle w:val="21"/>
        <w:suppressAutoHyphens/>
        <w:spacing w:after="0" w:line="240" w:lineRule="auto"/>
        <w:rPr>
          <w:rFonts w:ascii="Times New Roman" w:hAnsi="Times New Roman"/>
          <w:i w:val="0"/>
          <w:iCs/>
        </w:rPr>
      </w:pPr>
      <w:bookmarkStart w:id="13" w:name="_Toc436997576"/>
      <w:r w:rsidRPr="008A287E">
        <w:rPr>
          <w:rFonts w:ascii="Times New Roman" w:hAnsi="Times New Roman"/>
          <w:i w:val="0"/>
          <w:iCs/>
        </w:rPr>
        <w:t xml:space="preserve">Тема 1. </w:t>
      </w:r>
      <w:r w:rsidR="001B1975" w:rsidRPr="001B1975">
        <w:rPr>
          <w:rFonts w:ascii="Times New Roman" w:hAnsi="Times New Roman"/>
          <w:bCs/>
          <w:i w:val="0"/>
          <w:iCs/>
          <w:szCs w:val="28"/>
        </w:rPr>
        <w:t xml:space="preserve">Основы теории </w:t>
      </w:r>
      <w:r w:rsidR="00C531E7">
        <w:rPr>
          <w:rFonts w:ascii="Times New Roman" w:hAnsi="Times New Roman"/>
          <w:bCs/>
          <w:i w:val="0"/>
          <w:iCs/>
          <w:szCs w:val="28"/>
        </w:rPr>
        <w:t>множеств</w:t>
      </w:r>
      <w:r w:rsidR="001B1975">
        <w:rPr>
          <w:rFonts w:ascii="Times New Roman" w:hAnsi="Times New Roman"/>
          <w:bCs/>
          <w:i w:val="0"/>
          <w:iCs/>
          <w:szCs w:val="28"/>
        </w:rPr>
        <w:t>.</w:t>
      </w:r>
    </w:p>
    <w:bookmarkEnd w:id="13"/>
    <w:p w14:paraId="03F9B46B" w14:textId="07964CFA" w:rsidR="008F0B76" w:rsidRPr="008A287E" w:rsidRDefault="00B81063" w:rsidP="00D3413D">
      <w:pPr>
        <w:suppressAutoHyphens/>
        <w:spacing w:after="0" w:line="240" w:lineRule="auto"/>
        <w:jc w:val="both"/>
        <w:rPr>
          <w:rFonts w:ascii="Times New Roman" w:hAnsi="Times New Roman"/>
          <w:sz w:val="28"/>
          <w:szCs w:val="28"/>
        </w:rPr>
      </w:pPr>
      <w:r w:rsidRPr="00B81063">
        <w:rPr>
          <w:rFonts w:ascii="Times New Roman" w:hAnsi="Times New Roman"/>
          <w:bCs/>
          <w:sz w:val="28"/>
          <w:szCs w:val="28"/>
        </w:rPr>
        <w:t>Операции над множествами.</w:t>
      </w:r>
      <w:r>
        <w:rPr>
          <w:rFonts w:ascii="Times New Roman" w:hAnsi="Times New Roman"/>
          <w:b/>
          <w:sz w:val="28"/>
          <w:szCs w:val="28"/>
        </w:rPr>
        <w:t xml:space="preserve"> </w:t>
      </w:r>
      <w:r>
        <w:rPr>
          <w:rFonts w:ascii="Times New Roman" w:hAnsi="Times New Roman"/>
          <w:sz w:val="28"/>
          <w:szCs w:val="28"/>
        </w:rPr>
        <w:t>Диаграммы Эйлера-Венна. Алгебра множеств. Основные прикладные задачи</w:t>
      </w:r>
      <w:r w:rsidR="008F0B76" w:rsidRPr="008A287E">
        <w:rPr>
          <w:rFonts w:ascii="Times New Roman" w:hAnsi="Times New Roman"/>
          <w:sz w:val="28"/>
          <w:szCs w:val="28"/>
        </w:rPr>
        <w:t>.</w:t>
      </w:r>
    </w:p>
    <w:p w14:paraId="1D8B2C1D" w14:textId="1BC0B0E3" w:rsidR="008F0B76" w:rsidRPr="008A287E" w:rsidRDefault="008F0B76" w:rsidP="00D3413D">
      <w:pPr>
        <w:pStyle w:val="21"/>
        <w:suppressAutoHyphens/>
        <w:spacing w:after="0" w:line="240" w:lineRule="auto"/>
        <w:rPr>
          <w:rFonts w:ascii="Times New Roman" w:hAnsi="Times New Roman"/>
          <w:i w:val="0"/>
        </w:rPr>
      </w:pPr>
      <w:r w:rsidRPr="008A287E">
        <w:rPr>
          <w:rFonts w:ascii="Times New Roman" w:hAnsi="Times New Roman"/>
          <w:i w:val="0"/>
          <w:iCs/>
        </w:rPr>
        <w:t xml:space="preserve">Тема 2. </w:t>
      </w:r>
      <w:r w:rsidR="001B1975" w:rsidRPr="001B1975">
        <w:rPr>
          <w:rFonts w:ascii="Times New Roman" w:hAnsi="Times New Roman" w:cs="Times New Roman"/>
          <w:i w:val="0"/>
          <w:iCs/>
          <w:szCs w:val="28"/>
        </w:rPr>
        <w:t>Комбинаторика</w:t>
      </w:r>
      <w:r w:rsidR="00477F68">
        <w:rPr>
          <w:rFonts w:ascii="Times New Roman" w:hAnsi="Times New Roman" w:cs="Times New Roman"/>
          <w:i w:val="0"/>
          <w:iCs/>
          <w:szCs w:val="28"/>
        </w:rPr>
        <w:t>.</w:t>
      </w:r>
    </w:p>
    <w:p w14:paraId="7F2813B2" w14:textId="0D5522D6" w:rsidR="008F0B76" w:rsidRPr="008A287E" w:rsidRDefault="008F0B76" w:rsidP="00D3413D">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 xml:space="preserve">Основы комбинаторики. </w:t>
      </w:r>
      <w:r w:rsidRPr="008A287E">
        <w:rPr>
          <w:rFonts w:ascii="Times New Roman" w:hAnsi="Times New Roman"/>
          <w:sz w:val="28"/>
          <w:szCs w:val="28"/>
        </w:rPr>
        <w:t xml:space="preserve">Правила суммы и произведения. Перестановки, размещения и сочетания без повторений. Перестановки, размещения и сочетания с повторениями. Формулы комбинаторики в </w:t>
      </w:r>
      <w:proofErr w:type="spellStart"/>
      <w:r w:rsidRPr="008A287E">
        <w:rPr>
          <w:rFonts w:ascii="Times New Roman" w:hAnsi="Times New Roman"/>
          <w:sz w:val="28"/>
          <w:szCs w:val="28"/>
        </w:rPr>
        <w:t>Microsoft</w:t>
      </w:r>
      <w:proofErr w:type="spellEnd"/>
      <w:r w:rsidRPr="008A287E">
        <w:rPr>
          <w:rFonts w:ascii="Times New Roman" w:hAnsi="Times New Roman"/>
          <w:sz w:val="28"/>
          <w:szCs w:val="28"/>
        </w:rPr>
        <w:t xml:space="preserve"> </w:t>
      </w:r>
      <w:proofErr w:type="spellStart"/>
      <w:r w:rsidRPr="008A287E">
        <w:rPr>
          <w:rFonts w:ascii="Times New Roman" w:hAnsi="Times New Roman"/>
          <w:sz w:val="28"/>
          <w:szCs w:val="28"/>
        </w:rPr>
        <w:t>Excel</w:t>
      </w:r>
      <w:proofErr w:type="spellEnd"/>
      <w:r w:rsidR="00280428">
        <w:rPr>
          <w:rFonts w:ascii="Times New Roman" w:hAnsi="Times New Roman"/>
          <w:sz w:val="28"/>
          <w:szCs w:val="28"/>
        </w:rPr>
        <w:t xml:space="preserve"> </w:t>
      </w:r>
      <w:r w:rsidR="00280428" w:rsidRPr="00B7636E">
        <w:rPr>
          <w:rFonts w:ascii="Times New Roman" w:eastAsia="Times New Roman" w:hAnsi="Times New Roman" w:cs="Times New Roman"/>
          <w:sz w:val="28"/>
          <w:szCs w:val="28"/>
        </w:rPr>
        <w:t xml:space="preserve">и </w:t>
      </w:r>
      <w:r w:rsidR="00280428" w:rsidRPr="00B7636E">
        <w:rPr>
          <w:rFonts w:ascii="Times New Roman" w:eastAsia="Times New Roman" w:hAnsi="Times New Roman" w:cs="Times New Roman"/>
          <w:sz w:val="28"/>
          <w:szCs w:val="28"/>
          <w:lang w:val="en-US"/>
        </w:rPr>
        <w:t>R</w:t>
      </w:r>
      <w:r w:rsidRPr="008A287E">
        <w:rPr>
          <w:rFonts w:ascii="Times New Roman" w:hAnsi="Times New Roman"/>
          <w:sz w:val="28"/>
          <w:szCs w:val="28"/>
        </w:rPr>
        <w:t>.</w:t>
      </w:r>
    </w:p>
    <w:p w14:paraId="3BAC1FA4" w14:textId="3FA37447" w:rsidR="008F0B76" w:rsidRPr="008A287E" w:rsidRDefault="008F0B76" w:rsidP="00D3413D">
      <w:pPr>
        <w:pStyle w:val="21"/>
        <w:suppressAutoHyphens/>
        <w:spacing w:after="0" w:line="240" w:lineRule="auto"/>
        <w:rPr>
          <w:rFonts w:ascii="Times New Roman" w:hAnsi="Times New Roman"/>
          <w:i w:val="0"/>
        </w:rPr>
      </w:pPr>
      <w:r w:rsidRPr="008A287E">
        <w:rPr>
          <w:rFonts w:ascii="Times New Roman" w:hAnsi="Times New Roman"/>
          <w:i w:val="0"/>
          <w:iCs/>
        </w:rPr>
        <w:t xml:space="preserve">Тема 3. </w:t>
      </w:r>
      <w:r w:rsidR="00477F68" w:rsidRPr="00477F68">
        <w:rPr>
          <w:rFonts w:ascii="Times New Roman" w:hAnsi="Times New Roman" w:cs="Times New Roman"/>
          <w:i w:val="0"/>
          <w:iCs/>
          <w:szCs w:val="28"/>
        </w:rPr>
        <w:t>Основы математической логики</w:t>
      </w:r>
      <w:r w:rsidR="00477F68">
        <w:rPr>
          <w:rFonts w:ascii="Times New Roman" w:hAnsi="Times New Roman" w:cs="Times New Roman"/>
          <w:i w:val="0"/>
          <w:iCs/>
          <w:szCs w:val="28"/>
        </w:rPr>
        <w:t>.</w:t>
      </w:r>
    </w:p>
    <w:p w14:paraId="5546B955" w14:textId="2C2ED5DF" w:rsidR="008F0B76" w:rsidRPr="008A287E" w:rsidRDefault="008F0B76" w:rsidP="00D3413D">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Определение случайной величины.</w:t>
      </w:r>
      <w:r w:rsidRPr="008A287E">
        <w:rPr>
          <w:rFonts w:ascii="Times New Roman" w:hAnsi="Times New Roman"/>
          <w:sz w:val="28"/>
          <w:szCs w:val="28"/>
        </w:rPr>
        <w:t xml:space="preserve"> 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w:t>
      </w:r>
    </w:p>
    <w:p w14:paraId="1540DB28" w14:textId="23BAC77C" w:rsidR="008F0B76" w:rsidRPr="008A287E" w:rsidRDefault="008F0B76" w:rsidP="00D3413D">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Дискретные случайные величины и их важнейшие числовые характеристики.</w:t>
      </w:r>
      <w:r w:rsidRPr="008A287E">
        <w:rPr>
          <w:rFonts w:ascii="Times New Roman" w:hAnsi="Times New Roman"/>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w:t>
      </w:r>
      <w:r w:rsidR="009243F2">
        <w:rPr>
          <w:rFonts w:ascii="Times New Roman" w:hAnsi="Times New Roman"/>
          <w:sz w:val="28"/>
          <w:szCs w:val="28"/>
        </w:rPr>
        <w:t xml:space="preserve">днее </w:t>
      </w:r>
      <w:proofErr w:type="spellStart"/>
      <w:r w:rsidR="009243F2">
        <w:rPr>
          <w:rFonts w:ascii="Times New Roman" w:hAnsi="Times New Roman"/>
          <w:sz w:val="28"/>
          <w:szCs w:val="28"/>
        </w:rPr>
        <w:t>квадратическое</w:t>
      </w:r>
      <w:proofErr w:type="spellEnd"/>
      <w:r w:rsidR="009243F2">
        <w:rPr>
          <w:rFonts w:ascii="Times New Roman" w:hAnsi="Times New Roman"/>
          <w:sz w:val="28"/>
          <w:szCs w:val="28"/>
        </w:rPr>
        <w:t xml:space="preserve"> отклонение </w:t>
      </w:r>
      <w:r w:rsidRPr="008A287E">
        <w:rPr>
          <w:rFonts w:ascii="Times New Roman" w:hAnsi="Times New Roman"/>
          <w:sz w:val="28"/>
          <w:szCs w:val="28"/>
        </w:rPr>
        <w:t>дискретной случайной величины.</w:t>
      </w:r>
    </w:p>
    <w:p w14:paraId="742448DF" w14:textId="50CA6A88" w:rsidR="008F0B76" w:rsidRPr="008A287E" w:rsidRDefault="008F0B76" w:rsidP="00D3413D">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 xml:space="preserve">Дискретные случайные величины, встречающиеся в </w:t>
      </w:r>
      <w:r w:rsidR="00872884" w:rsidRPr="008A287E">
        <w:rPr>
          <w:rFonts w:ascii="Times New Roman" w:hAnsi="Times New Roman"/>
          <w:b/>
          <w:sz w:val="28"/>
          <w:szCs w:val="28"/>
        </w:rPr>
        <w:t>лингвистике</w:t>
      </w:r>
      <w:r w:rsidRPr="008A287E">
        <w:rPr>
          <w:rFonts w:ascii="Times New Roman" w:hAnsi="Times New Roman"/>
          <w:b/>
          <w:sz w:val="28"/>
          <w:szCs w:val="28"/>
        </w:rPr>
        <w:t>.</w:t>
      </w:r>
      <w:r w:rsidRPr="008A287E">
        <w:rPr>
          <w:rFonts w:ascii="Times New Roman" w:hAnsi="Times New Roman"/>
          <w:sz w:val="28"/>
          <w:szCs w:val="28"/>
        </w:rPr>
        <w:t xml:space="preserve"> Биномиальный закон распределения. Геометрический закон распределения. Закон распределения Пуассона. Простейший поток событий. Гипергеометрический закон распределения. Реализация моделей дискретных случайных величин в пакете </w:t>
      </w:r>
      <w:proofErr w:type="spellStart"/>
      <w:r w:rsidRPr="008A287E">
        <w:rPr>
          <w:rFonts w:ascii="Times New Roman" w:hAnsi="Times New Roman"/>
          <w:sz w:val="28"/>
          <w:szCs w:val="28"/>
        </w:rPr>
        <w:t>Microsoft</w:t>
      </w:r>
      <w:proofErr w:type="spellEnd"/>
      <w:r w:rsidRPr="008A287E">
        <w:rPr>
          <w:rFonts w:ascii="Times New Roman" w:hAnsi="Times New Roman"/>
          <w:sz w:val="28"/>
          <w:szCs w:val="28"/>
        </w:rPr>
        <w:t xml:space="preserve"> </w:t>
      </w:r>
      <w:proofErr w:type="spellStart"/>
      <w:r w:rsidRPr="008A287E">
        <w:rPr>
          <w:rFonts w:ascii="Times New Roman" w:hAnsi="Times New Roman"/>
          <w:sz w:val="28"/>
          <w:szCs w:val="28"/>
        </w:rPr>
        <w:t>Excel</w:t>
      </w:r>
      <w:proofErr w:type="spellEnd"/>
      <w:r w:rsidR="00280428">
        <w:rPr>
          <w:rFonts w:ascii="Times New Roman" w:hAnsi="Times New Roman"/>
          <w:sz w:val="28"/>
          <w:szCs w:val="28"/>
        </w:rPr>
        <w:t xml:space="preserve"> </w:t>
      </w:r>
      <w:r w:rsidR="00280428" w:rsidRPr="00B7636E">
        <w:rPr>
          <w:rFonts w:ascii="Times New Roman" w:eastAsia="Times New Roman" w:hAnsi="Times New Roman" w:cs="Times New Roman"/>
          <w:sz w:val="28"/>
          <w:szCs w:val="28"/>
        </w:rPr>
        <w:t xml:space="preserve">и </w:t>
      </w:r>
      <w:r w:rsidR="00280428" w:rsidRPr="00B7636E">
        <w:rPr>
          <w:rFonts w:ascii="Times New Roman" w:eastAsia="Times New Roman" w:hAnsi="Times New Roman" w:cs="Times New Roman"/>
          <w:sz w:val="28"/>
          <w:szCs w:val="28"/>
          <w:lang w:val="en-US"/>
        </w:rPr>
        <w:t>R</w:t>
      </w:r>
      <w:r w:rsidRPr="008A287E">
        <w:rPr>
          <w:rFonts w:ascii="Times New Roman" w:hAnsi="Times New Roman"/>
          <w:sz w:val="28"/>
          <w:szCs w:val="28"/>
        </w:rPr>
        <w:t xml:space="preserve"> при решении </w:t>
      </w:r>
      <w:r w:rsidR="00872884" w:rsidRPr="008A287E">
        <w:rPr>
          <w:rFonts w:ascii="Times New Roman" w:hAnsi="Times New Roman"/>
          <w:sz w:val="28"/>
          <w:szCs w:val="28"/>
        </w:rPr>
        <w:t>прикладных</w:t>
      </w:r>
      <w:r w:rsidRPr="008A287E">
        <w:rPr>
          <w:rFonts w:ascii="Times New Roman" w:hAnsi="Times New Roman"/>
          <w:sz w:val="28"/>
          <w:szCs w:val="28"/>
        </w:rPr>
        <w:t xml:space="preserve"> задач. Сравнение случайных величин: отношение предпочтения, ожидаемая полезность, оптимальность по Парето.</w:t>
      </w:r>
    </w:p>
    <w:p w14:paraId="74A1D5CC" w14:textId="7A8F8726" w:rsidR="008F0B76" w:rsidRPr="008A287E" w:rsidRDefault="008F0B76" w:rsidP="00D3413D">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 xml:space="preserve">Моменты и критические границы случайной величины. </w:t>
      </w:r>
      <w:r w:rsidRPr="008A287E">
        <w:rPr>
          <w:rFonts w:ascii="Times New Roman" w:hAnsi="Times New Roman"/>
          <w:sz w:val="28"/>
          <w:szCs w:val="28"/>
        </w:rPr>
        <w:t>Начальные и центральные моменты случайной величины. Асимметрия и эксцесс случайной величин</w:t>
      </w:r>
      <w:r w:rsidR="009243F2">
        <w:rPr>
          <w:rFonts w:ascii="Times New Roman" w:hAnsi="Times New Roman"/>
          <w:sz w:val="28"/>
          <w:szCs w:val="28"/>
        </w:rPr>
        <w:t xml:space="preserve">ы. Квантили и процентные точки </w:t>
      </w:r>
      <w:r w:rsidRPr="008A287E">
        <w:rPr>
          <w:rFonts w:ascii="Times New Roman" w:hAnsi="Times New Roman"/>
          <w:sz w:val="28"/>
          <w:szCs w:val="28"/>
        </w:rPr>
        <w:t xml:space="preserve">случайной величины. Вычисление квантилей и процентных точек в </w:t>
      </w:r>
      <w:r w:rsidRPr="008A287E">
        <w:rPr>
          <w:rFonts w:ascii="Times New Roman" w:hAnsi="Times New Roman"/>
          <w:sz w:val="28"/>
          <w:szCs w:val="28"/>
          <w:lang w:val="en-US"/>
        </w:rPr>
        <w:t>Microsoft</w:t>
      </w:r>
      <w:r w:rsidRPr="008A287E">
        <w:rPr>
          <w:rFonts w:ascii="Times New Roman" w:hAnsi="Times New Roman"/>
          <w:sz w:val="28"/>
          <w:szCs w:val="28"/>
        </w:rPr>
        <w:t xml:space="preserve"> </w:t>
      </w:r>
      <w:r w:rsidRPr="008A287E">
        <w:rPr>
          <w:rFonts w:ascii="Times New Roman" w:hAnsi="Times New Roman"/>
          <w:sz w:val="28"/>
          <w:szCs w:val="28"/>
          <w:lang w:val="en-US"/>
        </w:rPr>
        <w:t>Excel</w:t>
      </w:r>
      <w:r w:rsidRPr="008A287E">
        <w:rPr>
          <w:rFonts w:ascii="Times New Roman" w:hAnsi="Times New Roman"/>
          <w:sz w:val="28"/>
          <w:szCs w:val="28"/>
        </w:rPr>
        <w:t xml:space="preserve">. Медиана и мода случайной величины. </w:t>
      </w:r>
    </w:p>
    <w:p w14:paraId="7F93EEF6" w14:textId="6A8819AB" w:rsidR="00E7514E" w:rsidRPr="008A287E" w:rsidRDefault="008F0B76" w:rsidP="00D3413D">
      <w:pPr>
        <w:suppressAutoHyphens/>
        <w:spacing w:after="0" w:line="240" w:lineRule="auto"/>
        <w:ind w:left="1" w:firstLine="1"/>
        <w:jc w:val="both"/>
        <w:rPr>
          <w:rFonts w:ascii="Times New Roman" w:hAnsi="Times New Roman"/>
          <w:sz w:val="28"/>
          <w:szCs w:val="28"/>
        </w:rPr>
      </w:pPr>
      <w:r w:rsidRPr="008A287E">
        <w:rPr>
          <w:rFonts w:ascii="Times New Roman" w:hAnsi="Times New Roman"/>
          <w:b/>
          <w:sz w:val="28"/>
          <w:szCs w:val="28"/>
        </w:rPr>
        <w:t>Меры связи случайных величин.</w:t>
      </w:r>
      <w:r w:rsidRPr="008A287E">
        <w:rPr>
          <w:rFonts w:ascii="Times New Roman" w:hAnsi="Times New Roman"/>
          <w:sz w:val="28"/>
          <w:szCs w:val="28"/>
        </w:rPr>
        <w:t xml:space="preserve"> 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 </w:t>
      </w:r>
    </w:p>
    <w:p w14:paraId="69435D4F" w14:textId="215806CC" w:rsidR="00E7514E" w:rsidRPr="008A287E" w:rsidRDefault="00E7514E" w:rsidP="00D3413D">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Ранговая корреляция.</w:t>
      </w:r>
      <w:r w:rsidRPr="008A287E">
        <w:rPr>
          <w:rFonts w:ascii="Times New Roman" w:hAnsi="Times New Roman"/>
          <w:sz w:val="28"/>
          <w:szCs w:val="28"/>
        </w:rPr>
        <w:t xml:space="preserve"> Коэффициент ранговой корреляции </w:t>
      </w:r>
      <w:proofErr w:type="spellStart"/>
      <w:r w:rsidRPr="008A287E">
        <w:rPr>
          <w:rFonts w:ascii="Times New Roman" w:hAnsi="Times New Roman"/>
          <w:sz w:val="28"/>
          <w:szCs w:val="28"/>
        </w:rPr>
        <w:t>Спирмена</w:t>
      </w:r>
      <w:proofErr w:type="spellEnd"/>
      <w:r w:rsidRPr="008A287E">
        <w:rPr>
          <w:rFonts w:ascii="Times New Roman" w:hAnsi="Times New Roman"/>
          <w:sz w:val="28"/>
          <w:szCs w:val="28"/>
        </w:rPr>
        <w:t xml:space="preserve">. Коэффициент ранговой корреляции </w:t>
      </w:r>
      <w:proofErr w:type="spellStart"/>
      <w:r w:rsidRPr="008A287E">
        <w:rPr>
          <w:rFonts w:ascii="Times New Roman" w:hAnsi="Times New Roman"/>
          <w:sz w:val="28"/>
          <w:szCs w:val="28"/>
        </w:rPr>
        <w:t>Кендалла</w:t>
      </w:r>
      <w:proofErr w:type="spellEnd"/>
      <w:r w:rsidRPr="008A287E">
        <w:rPr>
          <w:rFonts w:ascii="Times New Roman" w:hAnsi="Times New Roman"/>
          <w:sz w:val="28"/>
          <w:szCs w:val="28"/>
        </w:rPr>
        <w:t xml:space="preserve">. Коэффициент </w:t>
      </w:r>
      <w:proofErr w:type="spellStart"/>
      <w:r w:rsidRPr="008A287E">
        <w:rPr>
          <w:rFonts w:ascii="Times New Roman" w:hAnsi="Times New Roman"/>
          <w:sz w:val="28"/>
          <w:szCs w:val="28"/>
        </w:rPr>
        <w:t>конкордации</w:t>
      </w:r>
      <w:proofErr w:type="spellEnd"/>
      <w:r w:rsidRPr="008A287E">
        <w:rPr>
          <w:rFonts w:ascii="Times New Roman" w:hAnsi="Times New Roman"/>
          <w:sz w:val="28"/>
          <w:szCs w:val="28"/>
        </w:rPr>
        <w:t xml:space="preserve">. Проверка гипотез о значимости ранговых коэффициентов корреляции. Примеры использования ранговой корреляции в </w:t>
      </w:r>
      <w:r w:rsidR="000E0461" w:rsidRPr="008A287E">
        <w:rPr>
          <w:rFonts w:ascii="Times New Roman" w:hAnsi="Times New Roman"/>
          <w:sz w:val="28"/>
          <w:szCs w:val="28"/>
        </w:rPr>
        <w:t>лингвистике</w:t>
      </w:r>
      <w:r w:rsidRPr="008A287E">
        <w:rPr>
          <w:rFonts w:ascii="Times New Roman" w:hAnsi="Times New Roman"/>
          <w:sz w:val="28"/>
          <w:szCs w:val="28"/>
        </w:rPr>
        <w:t>.</w:t>
      </w:r>
    </w:p>
    <w:p w14:paraId="585F88F9" w14:textId="65119EC4" w:rsidR="008F0B76" w:rsidRPr="008A287E" w:rsidRDefault="008F0B76" w:rsidP="00D3413D">
      <w:pPr>
        <w:pStyle w:val="21"/>
        <w:suppressAutoHyphens/>
        <w:spacing w:after="0" w:line="240" w:lineRule="auto"/>
        <w:rPr>
          <w:rFonts w:ascii="Times New Roman" w:hAnsi="Times New Roman"/>
          <w:i w:val="0"/>
        </w:rPr>
      </w:pPr>
      <w:r w:rsidRPr="008A287E">
        <w:rPr>
          <w:rFonts w:ascii="Times New Roman" w:hAnsi="Times New Roman"/>
          <w:i w:val="0"/>
          <w:iCs/>
        </w:rPr>
        <w:t xml:space="preserve">Тема 4. </w:t>
      </w:r>
      <w:r w:rsidR="00C911C6" w:rsidRPr="00C911C6">
        <w:rPr>
          <w:rFonts w:ascii="Times New Roman" w:hAnsi="Times New Roman" w:cs="Times New Roman"/>
          <w:i w:val="0"/>
          <w:iCs/>
          <w:szCs w:val="28"/>
        </w:rPr>
        <w:t>Основы теории графов</w:t>
      </w:r>
      <w:r w:rsidR="00C911C6">
        <w:rPr>
          <w:rFonts w:ascii="Times New Roman" w:hAnsi="Times New Roman" w:cs="Times New Roman"/>
          <w:i w:val="0"/>
          <w:iCs/>
          <w:szCs w:val="28"/>
        </w:rPr>
        <w:t>.</w:t>
      </w:r>
    </w:p>
    <w:p w14:paraId="522511B4" w14:textId="2A6AF5F8" w:rsidR="008F0B76" w:rsidRPr="008A287E" w:rsidRDefault="00B7636E" w:rsidP="00D3413D">
      <w:pPr>
        <w:suppressAutoHyphens/>
        <w:spacing w:after="0" w:line="240" w:lineRule="auto"/>
        <w:jc w:val="both"/>
        <w:rPr>
          <w:rFonts w:ascii="Times New Roman" w:hAnsi="Times New Roman"/>
          <w:sz w:val="28"/>
          <w:szCs w:val="28"/>
        </w:rPr>
      </w:pPr>
      <w:r>
        <w:rPr>
          <w:rFonts w:ascii="Times New Roman" w:hAnsi="Times New Roman"/>
          <w:sz w:val="28"/>
          <w:szCs w:val="28"/>
        </w:rPr>
        <w:t>Основные понятия теории графов</w:t>
      </w:r>
      <w:r w:rsidR="008F0B76" w:rsidRPr="008A287E">
        <w:rPr>
          <w:rFonts w:ascii="Times New Roman" w:hAnsi="Times New Roman"/>
          <w:sz w:val="28"/>
          <w:szCs w:val="28"/>
        </w:rPr>
        <w:t>.</w:t>
      </w:r>
      <w:r>
        <w:rPr>
          <w:rFonts w:ascii="Times New Roman" w:hAnsi="Times New Roman"/>
          <w:sz w:val="28"/>
          <w:szCs w:val="28"/>
        </w:rPr>
        <w:t xml:space="preserve"> Ориентированные и неориентированные графы. Применение методов теории графов в лингвистике.</w:t>
      </w:r>
    </w:p>
    <w:p w14:paraId="7324F510" w14:textId="2A34BF01" w:rsidR="008F0B76" w:rsidRDefault="008F0B76" w:rsidP="00D3413D">
      <w:pPr>
        <w:pStyle w:val="21"/>
        <w:suppressAutoHyphens/>
        <w:spacing w:after="0" w:line="240" w:lineRule="auto"/>
        <w:rPr>
          <w:rFonts w:ascii="Times New Roman" w:hAnsi="Times New Roman" w:cs="Times New Roman"/>
          <w:i w:val="0"/>
          <w:iCs/>
          <w:szCs w:val="28"/>
        </w:rPr>
      </w:pPr>
      <w:r w:rsidRPr="008A287E">
        <w:rPr>
          <w:rFonts w:ascii="Times New Roman" w:hAnsi="Times New Roman"/>
          <w:i w:val="0"/>
          <w:iCs/>
        </w:rPr>
        <w:t xml:space="preserve">Тема 5. </w:t>
      </w:r>
      <w:r w:rsidR="00C911C6" w:rsidRPr="00C911C6">
        <w:rPr>
          <w:rFonts w:ascii="Times New Roman" w:hAnsi="Times New Roman" w:cs="Times New Roman"/>
          <w:i w:val="0"/>
          <w:iCs/>
          <w:szCs w:val="28"/>
        </w:rPr>
        <w:t>Теория вероятностей</w:t>
      </w:r>
      <w:r w:rsidR="00C911C6">
        <w:rPr>
          <w:rFonts w:ascii="Times New Roman" w:hAnsi="Times New Roman" w:cs="Times New Roman"/>
          <w:i w:val="0"/>
          <w:iCs/>
          <w:szCs w:val="28"/>
        </w:rPr>
        <w:t>.</w:t>
      </w:r>
    </w:p>
    <w:p w14:paraId="292DC5E7" w14:textId="77777777" w:rsidR="00B7636E" w:rsidRPr="008A287E" w:rsidRDefault="00B7636E" w:rsidP="00B7636E">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 xml:space="preserve">Определение вероятности. </w:t>
      </w:r>
      <w:r w:rsidRPr="008A287E">
        <w:rPr>
          <w:rFonts w:ascii="Times New Roman" w:hAnsi="Times New Roman"/>
          <w:sz w:val="28"/>
          <w:szCs w:val="28"/>
        </w:rPr>
        <w:t xml:space="preserve">Случайные события, их виды. Операции над событиями как операции над множествами. Классическая вероятностная схема. Схема геометрических вероятностей. Статистическая вероятность. Аксиоматическое построение теории вероятностей. Теорема сложения вероятностей. Обобщенная теорема сложения вероятностей. </w:t>
      </w:r>
    </w:p>
    <w:p w14:paraId="5C0DF0DA" w14:textId="77777777" w:rsidR="00B7636E" w:rsidRPr="008A287E" w:rsidRDefault="00B7636E" w:rsidP="00B7636E">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 xml:space="preserve">Условные вероятности. </w:t>
      </w:r>
      <w:r w:rsidRPr="008A287E">
        <w:rPr>
          <w:rFonts w:ascii="Times New Roman" w:hAnsi="Times New Roman"/>
          <w:sz w:val="28"/>
          <w:szCs w:val="28"/>
        </w:rPr>
        <w:t>Условная вероятность. Независимость событий. Формула полной вероятности. Формула Байеса. Функция СУММПРОИЗВ. Простейшие примеры применения теории вероятностей лингвистике.</w:t>
      </w:r>
    </w:p>
    <w:p w14:paraId="1DDDD568" w14:textId="77777777" w:rsidR="00B7636E" w:rsidRPr="008A287E" w:rsidRDefault="00B7636E" w:rsidP="00B7636E">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Последовательности испытаний.</w:t>
      </w:r>
      <w:r w:rsidRPr="008A287E">
        <w:rPr>
          <w:rFonts w:ascii="Times New Roman" w:hAnsi="Times New Roman"/>
          <w:sz w:val="28"/>
          <w:szCs w:val="28"/>
        </w:rPr>
        <w:t xml:space="preserve"> Биномиальная схема. Формула Бернулли. Формула Пуассона. Функции БИНОМ.РАСП и ПУАССОН.РАСП. Последовательности испытаний в лингвистике.</w:t>
      </w:r>
    </w:p>
    <w:p w14:paraId="13F048AA" w14:textId="563E11EB" w:rsidR="008F0B76" w:rsidRDefault="008F0B76" w:rsidP="00D3413D">
      <w:pPr>
        <w:pStyle w:val="21"/>
        <w:suppressAutoHyphens/>
        <w:spacing w:after="0" w:line="240" w:lineRule="auto"/>
        <w:rPr>
          <w:rFonts w:ascii="Times New Roman" w:hAnsi="Times New Roman" w:cs="Times New Roman"/>
          <w:i w:val="0"/>
          <w:iCs/>
          <w:szCs w:val="28"/>
        </w:rPr>
      </w:pPr>
      <w:r w:rsidRPr="008A287E">
        <w:rPr>
          <w:rFonts w:ascii="Times New Roman" w:hAnsi="Times New Roman"/>
          <w:i w:val="0"/>
          <w:iCs/>
        </w:rPr>
        <w:t xml:space="preserve">Тема 6. </w:t>
      </w:r>
      <w:r w:rsidR="00C911C6" w:rsidRPr="00C911C6">
        <w:rPr>
          <w:rFonts w:ascii="Times New Roman" w:hAnsi="Times New Roman" w:cs="Times New Roman"/>
          <w:i w:val="0"/>
          <w:iCs/>
          <w:szCs w:val="28"/>
        </w:rPr>
        <w:t>Математическая статистика</w:t>
      </w:r>
      <w:r w:rsidR="00C911C6">
        <w:rPr>
          <w:rFonts w:ascii="Times New Roman" w:hAnsi="Times New Roman" w:cs="Times New Roman"/>
          <w:i w:val="0"/>
          <w:iCs/>
          <w:szCs w:val="28"/>
        </w:rPr>
        <w:t>.</w:t>
      </w:r>
    </w:p>
    <w:p w14:paraId="57F19CEC" w14:textId="77777777" w:rsidR="00B7636E" w:rsidRPr="008A287E" w:rsidRDefault="00B7636E" w:rsidP="00B7636E">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Основы выборочного метода.</w:t>
      </w:r>
      <w:r w:rsidRPr="008A287E">
        <w:rPr>
          <w:rFonts w:ascii="Times New Roman" w:hAnsi="Times New Roman"/>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выборка. 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6B1DFFBE" w14:textId="77777777" w:rsidR="00B7636E" w:rsidRPr="008A287E" w:rsidRDefault="00B7636E" w:rsidP="00B7636E">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Оценка плотности распределения и функции распределения.</w:t>
      </w:r>
      <w:r w:rsidRPr="008A287E">
        <w:rPr>
          <w:rFonts w:ascii="Times New Roman" w:hAnsi="Times New Roman"/>
          <w:sz w:val="28"/>
          <w:szCs w:val="28"/>
        </w:rPr>
        <w:t xml:space="preserve"> Вариационный ряд. Выборочная случайная величина (статистический ряд распределения). Интервальный вариационный ряд. Полигон частот, </w:t>
      </w:r>
      <w:proofErr w:type="spellStart"/>
      <w:r w:rsidRPr="008A287E">
        <w:rPr>
          <w:rFonts w:ascii="Times New Roman" w:hAnsi="Times New Roman"/>
          <w:sz w:val="28"/>
          <w:szCs w:val="28"/>
        </w:rPr>
        <w:t>кумулята</w:t>
      </w:r>
      <w:proofErr w:type="spellEnd"/>
      <w:r w:rsidRPr="008A287E">
        <w:rPr>
          <w:rFonts w:ascii="Times New Roman" w:hAnsi="Times New Roman"/>
          <w:sz w:val="28"/>
          <w:szCs w:val="28"/>
        </w:rPr>
        <w:t xml:space="preserve">.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Программа «Гистограмма» надстройки «Анализ данных» пакета </w:t>
      </w:r>
      <w:proofErr w:type="spellStart"/>
      <w:r w:rsidRPr="008A287E">
        <w:rPr>
          <w:rFonts w:ascii="Times New Roman" w:hAnsi="Times New Roman"/>
          <w:sz w:val="28"/>
          <w:szCs w:val="28"/>
        </w:rPr>
        <w:t>Microsoft</w:t>
      </w:r>
      <w:proofErr w:type="spellEnd"/>
      <w:r w:rsidRPr="008A287E">
        <w:rPr>
          <w:rFonts w:ascii="Times New Roman" w:hAnsi="Times New Roman"/>
          <w:sz w:val="28"/>
          <w:szCs w:val="28"/>
        </w:rPr>
        <w:t xml:space="preserve"> </w:t>
      </w:r>
      <w:proofErr w:type="spellStart"/>
      <w:r w:rsidRPr="008A287E">
        <w:rPr>
          <w:rFonts w:ascii="Times New Roman" w:hAnsi="Times New Roman"/>
          <w:sz w:val="28"/>
          <w:szCs w:val="28"/>
        </w:rPr>
        <w:t>Excel</w:t>
      </w:r>
      <w:proofErr w:type="spellEnd"/>
      <w:r w:rsidRPr="008A287E">
        <w:rPr>
          <w:rFonts w:ascii="Times New Roman" w:hAnsi="Times New Roman"/>
          <w:sz w:val="28"/>
          <w:szCs w:val="28"/>
        </w:rPr>
        <w:t>.</w:t>
      </w:r>
    </w:p>
    <w:p w14:paraId="78E91F72" w14:textId="77777777" w:rsidR="00B7636E" w:rsidRPr="008A287E" w:rsidRDefault="00B7636E" w:rsidP="00B7636E">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Точечные оценки параметров.</w:t>
      </w:r>
      <w:r w:rsidRPr="008A287E">
        <w:rPr>
          <w:rFonts w:ascii="Times New Roman" w:hAnsi="Times New Roman"/>
          <w:sz w:val="28"/>
          <w:szCs w:val="28"/>
        </w:rPr>
        <w:t xml:space="preserve"> Понятие точечной оценки параметра генеральной совокупности. Свойства точечных оценок: состоятельность, </w:t>
      </w:r>
      <w:proofErr w:type="spellStart"/>
      <w:r w:rsidRPr="008A287E">
        <w:rPr>
          <w:rFonts w:ascii="Times New Roman" w:hAnsi="Times New Roman"/>
          <w:sz w:val="28"/>
          <w:szCs w:val="28"/>
        </w:rPr>
        <w:t>несмещенность</w:t>
      </w:r>
      <w:proofErr w:type="spellEnd"/>
      <w:r w:rsidRPr="008A287E">
        <w:rPr>
          <w:rFonts w:ascii="Times New Roman" w:hAnsi="Times New Roman"/>
          <w:sz w:val="28"/>
          <w:szCs w:val="28"/>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sidRPr="008A287E">
        <w:rPr>
          <w:rFonts w:ascii="Times New Roman" w:hAnsi="Times New Roman"/>
          <w:sz w:val="28"/>
          <w:szCs w:val="28"/>
        </w:rPr>
        <w:t>Смещенность</w:t>
      </w:r>
      <w:proofErr w:type="spellEnd"/>
      <w:r w:rsidRPr="008A287E">
        <w:rPr>
          <w:rFonts w:ascii="Times New Roman" w:hAnsi="Times New Roman"/>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Методы построения точечных оценок: метод моментов. Построение оценок параметров распределений случайных величин, применяемых в лингвистике. </w:t>
      </w:r>
    </w:p>
    <w:p w14:paraId="22684955" w14:textId="77777777" w:rsidR="00B7636E" w:rsidRPr="008A287E" w:rsidRDefault="00B7636E" w:rsidP="00B7636E">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Интервальные оценки параметров.</w:t>
      </w:r>
      <w:r w:rsidRPr="008A287E">
        <w:rPr>
          <w:rFonts w:ascii="Times New Roman" w:hAnsi="Times New Roman"/>
          <w:sz w:val="28"/>
          <w:szCs w:val="28"/>
        </w:rPr>
        <w:t xml:space="preserve">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6672DBFA" w14:textId="2DD9E51E" w:rsidR="008F0B76" w:rsidRPr="00C911C6" w:rsidRDefault="008F0B76" w:rsidP="00D3413D">
      <w:pPr>
        <w:pStyle w:val="21"/>
        <w:suppressAutoHyphens/>
        <w:spacing w:after="0" w:line="240" w:lineRule="auto"/>
        <w:rPr>
          <w:rFonts w:ascii="Times New Roman" w:hAnsi="Times New Roman"/>
          <w:i w:val="0"/>
        </w:rPr>
      </w:pPr>
      <w:r w:rsidRPr="008A287E">
        <w:rPr>
          <w:rFonts w:ascii="Times New Roman" w:hAnsi="Times New Roman"/>
          <w:i w:val="0"/>
          <w:iCs/>
        </w:rPr>
        <w:t xml:space="preserve">Тема </w:t>
      </w:r>
      <w:r w:rsidR="00FD630F" w:rsidRPr="008A287E">
        <w:rPr>
          <w:rFonts w:ascii="Times New Roman" w:hAnsi="Times New Roman"/>
          <w:i w:val="0"/>
          <w:iCs/>
        </w:rPr>
        <w:t>7</w:t>
      </w:r>
      <w:r w:rsidRPr="008A287E">
        <w:rPr>
          <w:rFonts w:ascii="Times New Roman" w:hAnsi="Times New Roman"/>
          <w:i w:val="0"/>
          <w:iCs/>
        </w:rPr>
        <w:t xml:space="preserve">. </w:t>
      </w:r>
      <w:r w:rsidR="00C911C6" w:rsidRPr="00C911C6">
        <w:rPr>
          <w:rFonts w:ascii="Times New Roman" w:hAnsi="Times New Roman" w:cs="Times New Roman"/>
          <w:i w:val="0"/>
          <w:iCs/>
          <w:szCs w:val="28"/>
        </w:rPr>
        <w:t>Решение математических задач с</w:t>
      </w:r>
      <w:r w:rsidR="009243F2">
        <w:rPr>
          <w:rFonts w:ascii="Times New Roman" w:hAnsi="Times New Roman" w:cs="Times New Roman"/>
          <w:i w:val="0"/>
          <w:iCs/>
          <w:szCs w:val="28"/>
        </w:rPr>
        <w:t xml:space="preserve"> </w:t>
      </w:r>
      <w:r w:rsidR="00C911C6" w:rsidRPr="00C911C6">
        <w:rPr>
          <w:rFonts w:ascii="Times New Roman" w:hAnsi="Times New Roman" w:cs="Times New Roman"/>
          <w:i w:val="0"/>
          <w:iCs/>
          <w:szCs w:val="28"/>
        </w:rPr>
        <w:t xml:space="preserve">использованием </w:t>
      </w:r>
      <w:r w:rsidR="00C911C6" w:rsidRPr="00C911C6">
        <w:rPr>
          <w:rFonts w:ascii="Times New Roman" w:eastAsia="Times New Roman" w:hAnsi="Times New Roman" w:cs="Times New Roman"/>
          <w:i w:val="0"/>
          <w:iCs/>
          <w:szCs w:val="28"/>
          <w:lang w:val="en-US"/>
        </w:rPr>
        <w:t>EXCEL</w:t>
      </w:r>
      <w:r w:rsidR="00C911C6" w:rsidRPr="00C911C6">
        <w:rPr>
          <w:rFonts w:ascii="Times New Roman" w:eastAsia="Times New Roman" w:hAnsi="Times New Roman" w:cs="Times New Roman"/>
          <w:i w:val="0"/>
          <w:iCs/>
          <w:szCs w:val="28"/>
        </w:rPr>
        <w:t xml:space="preserve"> и </w:t>
      </w:r>
      <w:r w:rsidR="00C911C6" w:rsidRPr="00C911C6">
        <w:rPr>
          <w:rFonts w:ascii="Times New Roman" w:eastAsia="Times New Roman" w:hAnsi="Times New Roman" w:cs="Times New Roman"/>
          <w:i w:val="0"/>
          <w:iCs/>
          <w:szCs w:val="28"/>
          <w:lang w:val="en-US"/>
        </w:rPr>
        <w:t>R</w:t>
      </w:r>
      <w:r w:rsidR="00C911C6">
        <w:rPr>
          <w:rFonts w:ascii="Times New Roman" w:eastAsia="Times New Roman" w:hAnsi="Times New Roman" w:cs="Times New Roman"/>
          <w:i w:val="0"/>
          <w:iCs/>
          <w:szCs w:val="28"/>
        </w:rPr>
        <w:t>.</w:t>
      </w:r>
    </w:p>
    <w:p w14:paraId="6D6558AC" w14:textId="11C645F8" w:rsidR="00B7636E" w:rsidRPr="008A287E" w:rsidRDefault="00B7636E" w:rsidP="00B7636E">
      <w:pPr>
        <w:suppressAutoHyphens/>
        <w:spacing w:after="0" w:line="240" w:lineRule="auto"/>
        <w:jc w:val="both"/>
        <w:rPr>
          <w:rFonts w:ascii="Times New Roman" w:hAnsi="Times New Roman"/>
          <w:sz w:val="28"/>
          <w:szCs w:val="28"/>
        </w:rPr>
      </w:pPr>
      <w:r w:rsidRPr="008A287E">
        <w:rPr>
          <w:rFonts w:ascii="Times New Roman" w:hAnsi="Times New Roman"/>
          <w:b/>
          <w:sz w:val="28"/>
          <w:szCs w:val="28"/>
        </w:rPr>
        <w:t xml:space="preserve">Статистические гипотезы. </w:t>
      </w:r>
      <w:r w:rsidRPr="008A287E">
        <w:rPr>
          <w:rFonts w:ascii="Times New Roman" w:hAnsi="Times New Roman"/>
          <w:sz w:val="28"/>
          <w:szCs w:val="28"/>
        </w:rPr>
        <w:t xml:space="preserve">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w:t>
      </w:r>
      <w:r w:rsidRPr="00B7636E">
        <w:rPr>
          <w:rFonts w:ascii="Times New Roman" w:hAnsi="Times New Roman" w:cs="Times New Roman"/>
          <w:sz w:val="28"/>
          <w:szCs w:val="28"/>
        </w:rPr>
        <w:t>с</w:t>
      </w:r>
      <w:r w:rsidRPr="00C911C6">
        <w:rPr>
          <w:rFonts w:ascii="Times New Roman" w:hAnsi="Times New Roman" w:cs="Times New Roman"/>
          <w:i/>
          <w:iCs/>
          <w:sz w:val="28"/>
          <w:szCs w:val="28"/>
        </w:rPr>
        <w:t xml:space="preserve"> </w:t>
      </w:r>
      <w:r w:rsidRPr="00B7636E">
        <w:rPr>
          <w:rFonts w:ascii="Times New Roman" w:hAnsi="Times New Roman" w:cs="Times New Roman"/>
          <w:sz w:val="28"/>
          <w:szCs w:val="28"/>
        </w:rPr>
        <w:t xml:space="preserve">использованием </w:t>
      </w:r>
      <w:r w:rsidRPr="00B7636E">
        <w:rPr>
          <w:rFonts w:ascii="Times New Roman" w:eastAsia="Times New Roman" w:hAnsi="Times New Roman" w:cs="Times New Roman"/>
          <w:sz w:val="28"/>
          <w:szCs w:val="28"/>
          <w:lang w:val="en-US"/>
        </w:rPr>
        <w:t>EXCEL</w:t>
      </w:r>
      <w:r w:rsidRPr="00B7636E">
        <w:rPr>
          <w:rFonts w:ascii="Times New Roman" w:eastAsia="Times New Roman" w:hAnsi="Times New Roman" w:cs="Times New Roman"/>
          <w:sz w:val="28"/>
          <w:szCs w:val="28"/>
        </w:rPr>
        <w:t xml:space="preserve"> и </w:t>
      </w:r>
      <w:r w:rsidRPr="00B7636E">
        <w:rPr>
          <w:rFonts w:ascii="Times New Roman" w:eastAsia="Times New Roman" w:hAnsi="Times New Roman" w:cs="Times New Roman"/>
          <w:sz w:val="28"/>
          <w:szCs w:val="28"/>
          <w:lang w:val="en-US"/>
        </w:rPr>
        <w:t>R</w:t>
      </w:r>
      <w:r w:rsidRPr="00B7636E">
        <w:rPr>
          <w:rFonts w:ascii="Times New Roman" w:hAnsi="Times New Roman"/>
          <w:sz w:val="28"/>
          <w:szCs w:val="28"/>
        </w:rPr>
        <w:t>.</w:t>
      </w:r>
      <w:r w:rsidRPr="008A287E">
        <w:rPr>
          <w:rFonts w:ascii="Times New Roman" w:hAnsi="Times New Roman"/>
          <w:sz w:val="28"/>
          <w:szCs w:val="28"/>
        </w:rPr>
        <w:t xml:space="preserve"> Ошибки первого и второго родов. Мощность критерия. Примеры задач проверки гипотез</w:t>
      </w:r>
      <w:r>
        <w:rPr>
          <w:rFonts w:ascii="Times New Roman" w:hAnsi="Times New Roman"/>
          <w:sz w:val="28"/>
          <w:szCs w:val="28"/>
        </w:rPr>
        <w:t xml:space="preserve"> </w:t>
      </w:r>
      <w:r w:rsidRPr="008A287E">
        <w:rPr>
          <w:rFonts w:ascii="Times New Roman" w:hAnsi="Times New Roman"/>
          <w:sz w:val="28"/>
          <w:szCs w:val="28"/>
        </w:rPr>
        <w:t xml:space="preserve">в лингвистике. </w:t>
      </w:r>
    </w:p>
    <w:p w14:paraId="210CEA9F" w14:textId="6407A12A" w:rsidR="00B7636E" w:rsidRPr="008A287E" w:rsidRDefault="00B7636E" w:rsidP="00B7636E">
      <w:pPr>
        <w:suppressAutoHyphens/>
        <w:spacing w:after="0" w:line="240" w:lineRule="auto"/>
        <w:jc w:val="both"/>
        <w:rPr>
          <w:rFonts w:ascii="Times New Roman" w:hAnsi="Times New Roman"/>
          <w:sz w:val="28"/>
          <w:szCs w:val="28"/>
        </w:rPr>
      </w:pPr>
    </w:p>
    <w:p w14:paraId="6D1DAAE0" w14:textId="77777777" w:rsidR="00EB54A5" w:rsidRPr="008A287E" w:rsidRDefault="00EB54A5" w:rsidP="00EB54A5">
      <w:pPr>
        <w:pStyle w:val="2"/>
        <w:spacing w:before="240" w:after="120"/>
        <w:jc w:val="center"/>
        <w:rPr>
          <w:rFonts w:ascii="Times New Roman" w:hAnsi="Times New Roman" w:cs="Times New Roman"/>
          <w:color w:val="auto"/>
          <w:sz w:val="28"/>
          <w:szCs w:val="28"/>
        </w:rPr>
      </w:pPr>
      <w:bookmarkStart w:id="14" w:name="_Toc485836348"/>
      <w:bookmarkStart w:id="15" w:name="_Toc84176669"/>
      <w:r w:rsidRPr="008A287E">
        <w:rPr>
          <w:rFonts w:ascii="Times New Roman" w:hAnsi="Times New Roman" w:cs="Times New Roman"/>
          <w:color w:val="auto"/>
          <w:sz w:val="28"/>
          <w:szCs w:val="28"/>
        </w:rPr>
        <w:t>5.2. Учебно-тематический план</w:t>
      </w:r>
      <w:bookmarkEnd w:id="14"/>
      <w:bookmarkEnd w:id="15"/>
    </w:p>
    <w:p w14:paraId="7B9B3B14" w14:textId="39B74993" w:rsidR="008A68AA" w:rsidRDefault="00D3413D" w:rsidP="00C41A56">
      <w:pPr>
        <w:suppressAutoHyphens/>
        <w:autoSpaceDE w:val="0"/>
        <w:autoSpaceDN w:val="0"/>
        <w:adjustRightInd w:val="0"/>
        <w:spacing w:after="0" w:line="360" w:lineRule="auto"/>
        <w:ind w:right="-2" w:firstLine="567"/>
        <w:jc w:val="right"/>
        <w:rPr>
          <w:rFonts w:ascii="Times New Roman" w:hAnsi="Times New Roman"/>
          <w:sz w:val="28"/>
          <w:szCs w:val="28"/>
        </w:rPr>
      </w:pPr>
      <w:r>
        <w:rPr>
          <w:rFonts w:ascii="Times New Roman" w:hAnsi="Times New Roman"/>
          <w:sz w:val="28"/>
          <w:szCs w:val="28"/>
        </w:rPr>
        <w:t xml:space="preserve"> </w:t>
      </w:r>
      <w:r w:rsidR="00C41A56">
        <w:rPr>
          <w:rFonts w:ascii="Times New Roman" w:hAnsi="Times New Roman"/>
          <w:sz w:val="28"/>
          <w:szCs w:val="28"/>
        </w:rPr>
        <w:t xml:space="preserve">     </w:t>
      </w:r>
      <w:r>
        <w:rPr>
          <w:rFonts w:ascii="Times New Roman" w:hAnsi="Times New Roman"/>
          <w:sz w:val="28"/>
          <w:szCs w:val="28"/>
        </w:rPr>
        <w:t xml:space="preserve">  </w:t>
      </w:r>
      <w:r w:rsidR="008A68AA" w:rsidRPr="008A287E">
        <w:rPr>
          <w:rFonts w:ascii="Times New Roman" w:hAnsi="Times New Roman"/>
          <w:sz w:val="28"/>
          <w:szCs w:val="28"/>
        </w:rPr>
        <w:t xml:space="preserve">Таблица </w:t>
      </w:r>
      <w:r w:rsidR="00C41A56">
        <w:rPr>
          <w:rFonts w:ascii="Times New Roman" w:hAnsi="Times New Roman"/>
          <w:sz w:val="28"/>
          <w:szCs w:val="28"/>
        </w:rPr>
        <w:t>3</w:t>
      </w: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2158"/>
        <w:gridCol w:w="874"/>
        <w:gridCol w:w="1108"/>
        <w:gridCol w:w="1135"/>
        <w:gridCol w:w="1276"/>
        <w:gridCol w:w="1131"/>
        <w:gridCol w:w="1984"/>
      </w:tblGrid>
      <w:tr w:rsidR="008A287E" w:rsidRPr="008A287E" w14:paraId="6EB624E0" w14:textId="77777777" w:rsidTr="009243F2">
        <w:tc>
          <w:tcPr>
            <w:tcW w:w="265" w:type="pct"/>
            <w:vMerge w:val="restart"/>
            <w:tcBorders>
              <w:top w:val="single" w:sz="4" w:space="0" w:color="auto"/>
              <w:left w:val="single" w:sz="4" w:space="0" w:color="auto"/>
              <w:bottom w:val="single" w:sz="4" w:space="0" w:color="auto"/>
              <w:right w:val="single" w:sz="4" w:space="0" w:color="auto"/>
            </w:tcBorders>
            <w:vAlign w:val="center"/>
            <w:hideMark/>
          </w:tcPr>
          <w:p w14:paraId="4C71912C" w14:textId="77777777" w:rsidR="00EB54A5" w:rsidRPr="008A287E" w:rsidRDefault="00EB54A5" w:rsidP="009821F0">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w:t>
            </w:r>
          </w:p>
          <w:p w14:paraId="3BDB1B27" w14:textId="77777777" w:rsidR="00EB54A5" w:rsidRPr="008A287E" w:rsidRDefault="00EB54A5" w:rsidP="009821F0">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п/п</w:t>
            </w:r>
          </w:p>
        </w:tc>
        <w:tc>
          <w:tcPr>
            <w:tcW w:w="1057" w:type="pct"/>
            <w:vMerge w:val="restart"/>
            <w:tcBorders>
              <w:top w:val="single" w:sz="4" w:space="0" w:color="auto"/>
              <w:left w:val="single" w:sz="4" w:space="0" w:color="auto"/>
              <w:bottom w:val="single" w:sz="4" w:space="0" w:color="auto"/>
              <w:right w:val="single" w:sz="4" w:space="0" w:color="auto"/>
            </w:tcBorders>
            <w:vAlign w:val="center"/>
          </w:tcPr>
          <w:p w14:paraId="5FAD7CA9" w14:textId="77777777" w:rsidR="00EB54A5" w:rsidRPr="008A287E" w:rsidRDefault="00EB54A5" w:rsidP="009821F0">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Наименование темы (раздела) дисциплины</w:t>
            </w:r>
          </w:p>
        </w:tc>
        <w:tc>
          <w:tcPr>
            <w:tcW w:w="2705" w:type="pct"/>
            <w:gridSpan w:val="5"/>
            <w:tcBorders>
              <w:top w:val="single" w:sz="4" w:space="0" w:color="auto"/>
              <w:left w:val="single" w:sz="4" w:space="0" w:color="auto"/>
              <w:bottom w:val="single" w:sz="4" w:space="0" w:color="auto"/>
              <w:right w:val="single" w:sz="4" w:space="0" w:color="auto"/>
            </w:tcBorders>
            <w:vAlign w:val="center"/>
            <w:hideMark/>
          </w:tcPr>
          <w:p w14:paraId="1D9442E7" w14:textId="77777777" w:rsidR="00EB54A5" w:rsidRPr="008A287E" w:rsidRDefault="00EB54A5" w:rsidP="009821F0">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Трудоёмкость в часах</w:t>
            </w:r>
          </w:p>
        </w:tc>
        <w:tc>
          <w:tcPr>
            <w:tcW w:w="973" w:type="pct"/>
            <w:tcBorders>
              <w:top w:val="single" w:sz="4" w:space="0" w:color="auto"/>
              <w:left w:val="single" w:sz="4" w:space="0" w:color="auto"/>
              <w:bottom w:val="single" w:sz="4" w:space="0" w:color="auto"/>
              <w:right w:val="single" w:sz="4" w:space="0" w:color="auto"/>
            </w:tcBorders>
            <w:vAlign w:val="center"/>
            <w:hideMark/>
          </w:tcPr>
          <w:p w14:paraId="5BD753C9" w14:textId="77777777" w:rsidR="00EB54A5" w:rsidRPr="008A287E" w:rsidRDefault="00EB54A5" w:rsidP="009821F0">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Формы текущего контроля успеваемости</w:t>
            </w:r>
          </w:p>
        </w:tc>
      </w:tr>
      <w:tr w:rsidR="008A287E" w:rsidRPr="008A287E" w14:paraId="3A3BF2F3" w14:textId="77777777" w:rsidTr="009243F2">
        <w:tc>
          <w:tcPr>
            <w:tcW w:w="265" w:type="pct"/>
            <w:vMerge/>
            <w:tcBorders>
              <w:top w:val="single" w:sz="4" w:space="0" w:color="auto"/>
              <w:left w:val="single" w:sz="4" w:space="0" w:color="auto"/>
              <w:bottom w:val="single" w:sz="4" w:space="0" w:color="auto"/>
              <w:right w:val="single" w:sz="4" w:space="0" w:color="auto"/>
            </w:tcBorders>
            <w:vAlign w:val="center"/>
            <w:hideMark/>
          </w:tcPr>
          <w:p w14:paraId="5CB1A3ED" w14:textId="77777777" w:rsidR="00EB54A5" w:rsidRPr="008A287E" w:rsidRDefault="00EB54A5" w:rsidP="009821F0">
            <w:pPr>
              <w:spacing w:after="0" w:line="240" w:lineRule="auto"/>
              <w:jc w:val="center"/>
              <w:rPr>
                <w:rFonts w:ascii="Times New Roman" w:hAnsi="Times New Roman" w:cs="Times New Roman"/>
                <w:sz w:val="24"/>
                <w:szCs w:val="24"/>
              </w:rPr>
            </w:pPr>
          </w:p>
        </w:tc>
        <w:tc>
          <w:tcPr>
            <w:tcW w:w="1057" w:type="pct"/>
            <w:vMerge/>
            <w:tcBorders>
              <w:top w:val="single" w:sz="4" w:space="0" w:color="auto"/>
              <w:left w:val="single" w:sz="4" w:space="0" w:color="auto"/>
              <w:bottom w:val="single" w:sz="4" w:space="0" w:color="auto"/>
              <w:right w:val="single" w:sz="4" w:space="0" w:color="auto"/>
            </w:tcBorders>
            <w:vAlign w:val="center"/>
            <w:hideMark/>
          </w:tcPr>
          <w:p w14:paraId="25EAB35C" w14:textId="77777777" w:rsidR="00EB54A5" w:rsidRPr="008A287E" w:rsidRDefault="00EB54A5" w:rsidP="009821F0">
            <w:pPr>
              <w:spacing w:after="0" w:line="240" w:lineRule="auto"/>
              <w:rPr>
                <w:rFonts w:ascii="Times New Roman" w:hAnsi="Times New Roman" w:cs="Times New Roman"/>
                <w:b/>
                <w:sz w:val="24"/>
                <w:szCs w:val="24"/>
              </w:rPr>
            </w:pPr>
          </w:p>
        </w:tc>
        <w:tc>
          <w:tcPr>
            <w:tcW w:w="428" w:type="pct"/>
            <w:vMerge w:val="restart"/>
            <w:tcBorders>
              <w:top w:val="single" w:sz="4" w:space="0" w:color="auto"/>
              <w:left w:val="single" w:sz="4" w:space="0" w:color="auto"/>
              <w:bottom w:val="single" w:sz="4" w:space="0" w:color="auto"/>
              <w:right w:val="single" w:sz="4" w:space="0" w:color="auto"/>
            </w:tcBorders>
            <w:vAlign w:val="center"/>
            <w:hideMark/>
          </w:tcPr>
          <w:p w14:paraId="37EF985B" w14:textId="77777777" w:rsidR="00EB54A5" w:rsidRPr="008A287E" w:rsidRDefault="00EB54A5" w:rsidP="009821F0">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Всего часов</w:t>
            </w:r>
          </w:p>
        </w:tc>
        <w:tc>
          <w:tcPr>
            <w:tcW w:w="1724" w:type="pct"/>
            <w:gridSpan w:val="3"/>
            <w:tcBorders>
              <w:top w:val="single" w:sz="4" w:space="0" w:color="auto"/>
              <w:left w:val="single" w:sz="4" w:space="0" w:color="auto"/>
              <w:bottom w:val="single" w:sz="4" w:space="0" w:color="auto"/>
              <w:right w:val="single" w:sz="4" w:space="0" w:color="auto"/>
            </w:tcBorders>
            <w:vAlign w:val="center"/>
            <w:hideMark/>
          </w:tcPr>
          <w:p w14:paraId="7DB49CEB" w14:textId="77777777" w:rsidR="00EB54A5" w:rsidRPr="008A287E" w:rsidRDefault="0031579F" w:rsidP="009821F0">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 xml:space="preserve">Контактная работа - </w:t>
            </w:r>
            <w:r w:rsidR="00EB54A5" w:rsidRPr="008A287E">
              <w:rPr>
                <w:rFonts w:ascii="Times New Roman" w:hAnsi="Times New Roman" w:cs="Times New Roman"/>
                <w:b/>
                <w:sz w:val="24"/>
                <w:szCs w:val="24"/>
              </w:rPr>
              <w:t>Аудиторная работа</w:t>
            </w:r>
          </w:p>
        </w:tc>
        <w:tc>
          <w:tcPr>
            <w:tcW w:w="554" w:type="pct"/>
            <w:tcBorders>
              <w:top w:val="single" w:sz="4" w:space="0" w:color="auto"/>
              <w:left w:val="single" w:sz="4" w:space="0" w:color="auto"/>
              <w:bottom w:val="single" w:sz="4" w:space="0" w:color="auto"/>
              <w:right w:val="single" w:sz="4" w:space="0" w:color="auto"/>
            </w:tcBorders>
            <w:vAlign w:val="center"/>
            <w:hideMark/>
          </w:tcPr>
          <w:p w14:paraId="14F4D69D" w14:textId="77777777" w:rsidR="00EB54A5" w:rsidRPr="008A287E" w:rsidRDefault="00EB54A5" w:rsidP="009821F0">
            <w:pPr>
              <w:suppressAutoHyphens/>
              <w:spacing w:after="0" w:line="240" w:lineRule="auto"/>
              <w:jc w:val="center"/>
              <w:rPr>
                <w:rFonts w:ascii="Times New Roman" w:hAnsi="Times New Roman" w:cs="Times New Roman"/>
                <w:b/>
                <w:sz w:val="24"/>
                <w:szCs w:val="24"/>
              </w:rPr>
            </w:pPr>
            <w:r w:rsidRPr="008A287E">
              <w:rPr>
                <w:rFonts w:ascii="Times New Roman" w:hAnsi="Times New Roman" w:cs="Times New Roman"/>
                <w:b/>
                <w:sz w:val="24"/>
                <w:szCs w:val="24"/>
              </w:rPr>
              <w:t>Само</w:t>
            </w:r>
            <w:r w:rsidR="0063283C" w:rsidRPr="008A287E">
              <w:rPr>
                <w:rFonts w:ascii="Times New Roman" w:hAnsi="Times New Roman" w:cs="Times New Roman"/>
                <w:b/>
                <w:sz w:val="24"/>
                <w:szCs w:val="24"/>
              </w:rPr>
              <w:softHyphen/>
            </w:r>
            <w:r w:rsidRPr="008A287E">
              <w:rPr>
                <w:rFonts w:ascii="Times New Roman" w:hAnsi="Times New Roman" w:cs="Times New Roman"/>
                <w:b/>
                <w:sz w:val="24"/>
                <w:szCs w:val="24"/>
              </w:rPr>
              <w:t>стоя</w:t>
            </w:r>
            <w:r w:rsidR="0063283C" w:rsidRPr="008A287E">
              <w:rPr>
                <w:rFonts w:ascii="Times New Roman" w:hAnsi="Times New Roman" w:cs="Times New Roman"/>
                <w:b/>
                <w:sz w:val="24"/>
                <w:szCs w:val="24"/>
              </w:rPr>
              <w:softHyphen/>
            </w:r>
            <w:r w:rsidRPr="008A287E">
              <w:rPr>
                <w:rFonts w:ascii="Times New Roman" w:hAnsi="Times New Roman" w:cs="Times New Roman"/>
                <w:b/>
                <w:sz w:val="24"/>
                <w:szCs w:val="24"/>
              </w:rPr>
              <w:t>тельная работа</w:t>
            </w:r>
          </w:p>
        </w:tc>
        <w:tc>
          <w:tcPr>
            <w:tcW w:w="973" w:type="pct"/>
            <w:tcBorders>
              <w:top w:val="single" w:sz="4" w:space="0" w:color="auto"/>
              <w:left w:val="single" w:sz="4" w:space="0" w:color="auto"/>
              <w:bottom w:val="single" w:sz="4" w:space="0" w:color="auto"/>
              <w:right w:val="single" w:sz="4" w:space="0" w:color="auto"/>
            </w:tcBorders>
            <w:vAlign w:val="center"/>
            <w:hideMark/>
          </w:tcPr>
          <w:p w14:paraId="0FDA069A" w14:textId="77777777" w:rsidR="00EB54A5" w:rsidRPr="008A287E" w:rsidRDefault="00EB54A5" w:rsidP="009821F0">
            <w:pPr>
              <w:spacing w:after="0" w:line="240" w:lineRule="auto"/>
              <w:rPr>
                <w:rFonts w:ascii="Times New Roman" w:hAnsi="Times New Roman" w:cs="Times New Roman"/>
                <w:b/>
                <w:sz w:val="24"/>
                <w:szCs w:val="24"/>
              </w:rPr>
            </w:pPr>
          </w:p>
        </w:tc>
      </w:tr>
      <w:tr w:rsidR="009243F2" w:rsidRPr="008A287E" w14:paraId="43B83F00" w14:textId="77777777" w:rsidTr="009243F2">
        <w:trPr>
          <w:trHeight w:val="463"/>
        </w:trPr>
        <w:tc>
          <w:tcPr>
            <w:tcW w:w="265" w:type="pct"/>
            <w:vMerge/>
            <w:tcBorders>
              <w:top w:val="single" w:sz="4" w:space="0" w:color="auto"/>
              <w:left w:val="single" w:sz="4" w:space="0" w:color="auto"/>
              <w:bottom w:val="single" w:sz="4" w:space="0" w:color="auto"/>
              <w:right w:val="single" w:sz="4" w:space="0" w:color="auto"/>
            </w:tcBorders>
            <w:vAlign w:val="center"/>
            <w:hideMark/>
          </w:tcPr>
          <w:p w14:paraId="28E4262D" w14:textId="77777777" w:rsidR="0031579F" w:rsidRPr="008A287E" w:rsidRDefault="0031579F" w:rsidP="009821F0">
            <w:pPr>
              <w:spacing w:after="0" w:line="240" w:lineRule="auto"/>
              <w:jc w:val="center"/>
              <w:rPr>
                <w:rFonts w:ascii="Times New Roman" w:hAnsi="Times New Roman" w:cs="Times New Roman"/>
                <w:sz w:val="24"/>
                <w:szCs w:val="24"/>
              </w:rPr>
            </w:pPr>
          </w:p>
        </w:tc>
        <w:tc>
          <w:tcPr>
            <w:tcW w:w="1057" w:type="pct"/>
            <w:vMerge/>
            <w:tcBorders>
              <w:top w:val="single" w:sz="4" w:space="0" w:color="auto"/>
              <w:left w:val="single" w:sz="4" w:space="0" w:color="auto"/>
              <w:bottom w:val="single" w:sz="4" w:space="0" w:color="auto"/>
              <w:right w:val="single" w:sz="4" w:space="0" w:color="auto"/>
            </w:tcBorders>
            <w:vAlign w:val="center"/>
            <w:hideMark/>
          </w:tcPr>
          <w:p w14:paraId="53995447" w14:textId="77777777" w:rsidR="0031579F" w:rsidRPr="008A287E" w:rsidRDefault="0031579F" w:rsidP="009821F0">
            <w:pPr>
              <w:spacing w:after="0" w:line="240" w:lineRule="auto"/>
              <w:rPr>
                <w:rFonts w:ascii="Times New Roman" w:hAnsi="Times New Roman" w:cs="Times New Roman"/>
                <w:b/>
                <w:sz w:val="24"/>
                <w:szCs w:val="24"/>
              </w:rPr>
            </w:pPr>
          </w:p>
        </w:tc>
        <w:tc>
          <w:tcPr>
            <w:tcW w:w="428" w:type="pct"/>
            <w:vMerge/>
            <w:tcBorders>
              <w:top w:val="single" w:sz="4" w:space="0" w:color="auto"/>
              <w:left w:val="single" w:sz="4" w:space="0" w:color="auto"/>
              <w:bottom w:val="single" w:sz="4" w:space="0" w:color="auto"/>
              <w:right w:val="single" w:sz="4" w:space="0" w:color="auto"/>
            </w:tcBorders>
            <w:vAlign w:val="center"/>
            <w:hideMark/>
          </w:tcPr>
          <w:p w14:paraId="3C431005" w14:textId="77777777" w:rsidR="0031579F" w:rsidRPr="008A287E" w:rsidRDefault="0031579F" w:rsidP="009821F0">
            <w:pPr>
              <w:spacing w:after="0" w:line="240" w:lineRule="auto"/>
              <w:rPr>
                <w:rFonts w:ascii="Times New Roman" w:hAnsi="Times New Roman" w:cs="Times New Roman"/>
                <w:sz w:val="24"/>
                <w:szCs w:val="24"/>
              </w:rPr>
            </w:pPr>
          </w:p>
        </w:tc>
        <w:tc>
          <w:tcPr>
            <w:tcW w:w="543" w:type="pct"/>
            <w:tcBorders>
              <w:top w:val="single" w:sz="4" w:space="0" w:color="auto"/>
              <w:left w:val="single" w:sz="4" w:space="0" w:color="auto"/>
              <w:bottom w:val="single" w:sz="4" w:space="0" w:color="auto"/>
              <w:right w:val="single" w:sz="4" w:space="0" w:color="auto"/>
            </w:tcBorders>
            <w:vAlign w:val="center"/>
            <w:hideMark/>
          </w:tcPr>
          <w:p w14:paraId="73CA5CB1" w14:textId="77777777" w:rsidR="0031579F" w:rsidRPr="008A287E" w:rsidRDefault="0031579F" w:rsidP="009821F0">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Общая</w:t>
            </w:r>
          </w:p>
        </w:tc>
        <w:tc>
          <w:tcPr>
            <w:tcW w:w="556" w:type="pct"/>
            <w:tcBorders>
              <w:top w:val="single" w:sz="4" w:space="0" w:color="auto"/>
              <w:left w:val="single" w:sz="4" w:space="0" w:color="auto"/>
              <w:bottom w:val="single" w:sz="4" w:space="0" w:color="auto"/>
              <w:right w:val="single" w:sz="4" w:space="0" w:color="auto"/>
            </w:tcBorders>
            <w:vAlign w:val="center"/>
            <w:hideMark/>
          </w:tcPr>
          <w:p w14:paraId="3552DA14" w14:textId="77777777" w:rsidR="0031579F" w:rsidRPr="008A287E" w:rsidRDefault="0031579F" w:rsidP="0031579F">
            <w:pPr>
              <w:suppressAutoHyphens/>
              <w:spacing w:after="0" w:line="240" w:lineRule="auto"/>
              <w:ind w:firstLine="77"/>
              <w:jc w:val="center"/>
              <w:rPr>
                <w:rFonts w:ascii="Times New Roman" w:hAnsi="Times New Roman" w:cs="Times New Roman"/>
                <w:sz w:val="24"/>
                <w:szCs w:val="24"/>
              </w:rPr>
            </w:pPr>
            <w:r w:rsidRPr="008A287E">
              <w:rPr>
                <w:rFonts w:ascii="Times New Roman" w:hAnsi="Times New Roman" w:cs="Times New Roman"/>
                <w:sz w:val="24"/>
                <w:szCs w:val="24"/>
              </w:rPr>
              <w:t>Лекции</w:t>
            </w:r>
          </w:p>
        </w:tc>
        <w:tc>
          <w:tcPr>
            <w:tcW w:w="625" w:type="pct"/>
            <w:tcBorders>
              <w:top w:val="single" w:sz="4" w:space="0" w:color="auto"/>
              <w:left w:val="single" w:sz="4" w:space="0" w:color="auto"/>
              <w:bottom w:val="single" w:sz="4" w:space="0" w:color="auto"/>
              <w:right w:val="single" w:sz="4" w:space="0" w:color="auto"/>
            </w:tcBorders>
            <w:vAlign w:val="center"/>
            <w:hideMark/>
          </w:tcPr>
          <w:p w14:paraId="4684FAC5" w14:textId="77777777" w:rsidR="0031579F" w:rsidRPr="008A287E" w:rsidRDefault="0031579F" w:rsidP="009821F0">
            <w:pPr>
              <w:suppressAutoHyphens/>
              <w:spacing w:after="0" w:line="240" w:lineRule="auto"/>
              <w:jc w:val="center"/>
              <w:rPr>
                <w:rFonts w:ascii="Times New Roman" w:hAnsi="Times New Roman" w:cs="Times New Roman"/>
                <w:sz w:val="24"/>
                <w:szCs w:val="24"/>
              </w:rPr>
            </w:pPr>
            <w:proofErr w:type="spellStart"/>
            <w:r w:rsidRPr="008A287E">
              <w:rPr>
                <w:rFonts w:ascii="Times New Roman" w:hAnsi="Times New Roman" w:cs="Times New Roman"/>
                <w:sz w:val="24"/>
                <w:szCs w:val="24"/>
              </w:rPr>
              <w:t>Практ</w:t>
            </w:r>
            <w:proofErr w:type="spellEnd"/>
            <w:r w:rsidRPr="008A287E">
              <w:rPr>
                <w:rFonts w:ascii="Times New Roman" w:hAnsi="Times New Roman" w:cs="Times New Roman"/>
                <w:sz w:val="24"/>
                <w:szCs w:val="24"/>
              </w:rPr>
              <w:t>. занятия</w:t>
            </w:r>
          </w:p>
        </w:tc>
        <w:tc>
          <w:tcPr>
            <w:tcW w:w="554" w:type="pct"/>
            <w:tcBorders>
              <w:top w:val="single" w:sz="4" w:space="0" w:color="auto"/>
              <w:left w:val="single" w:sz="4" w:space="0" w:color="auto"/>
              <w:bottom w:val="single" w:sz="4" w:space="0" w:color="auto"/>
              <w:right w:val="single" w:sz="4" w:space="0" w:color="auto"/>
            </w:tcBorders>
            <w:vAlign w:val="center"/>
            <w:hideMark/>
          </w:tcPr>
          <w:p w14:paraId="769538AC" w14:textId="77777777" w:rsidR="0031579F" w:rsidRPr="008A287E" w:rsidRDefault="0031579F" w:rsidP="009821F0">
            <w:pPr>
              <w:spacing w:after="0" w:line="240" w:lineRule="auto"/>
              <w:rPr>
                <w:rFonts w:ascii="Times New Roman" w:hAnsi="Times New Roman" w:cs="Times New Roman"/>
                <w:b/>
                <w:sz w:val="24"/>
                <w:szCs w:val="24"/>
              </w:rPr>
            </w:pPr>
          </w:p>
        </w:tc>
        <w:tc>
          <w:tcPr>
            <w:tcW w:w="973" w:type="pct"/>
            <w:tcBorders>
              <w:top w:val="single" w:sz="4" w:space="0" w:color="auto"/>
              <w:left w:val="single" w:sz="4" w:space="0" w:color="auto"/>
              <w:bottom w:val="single" w:sz="4" w:space="0" w:color="auto"/>
              <w:right w:val="single" w:sz="4" w:space="0" w:color="auto"/>
            </w:tcBorders>
            <w:vAlign w:val="center"/>
            <w:hideMark/>
          </w:tcPr>
          <w:p w14:paraId="55AC07E8" w14:textId="77777777" w:rsidR="0031579F" w:rsidRPr="008A287E" w:rsidRDefault="0031579F" w:rsidP="009821F0">
            <w:pPr>
              <w:spacing w:after="0" w:line="240" w:lineRule="auto"/>
              <w:rPr>
                <w:rFonts w:ascii="Times New Roman" w:hAnsi="Times New Roman" w:cs="Times New Roman"/>
                <w:b/>
                <w:sz w:val="24"/>
                <w:szCs w:val="24"/>
              </w:rPr>
            </w:pPr>
          </w:p>
        </w:tc>
      </w:tr>
      <w:tr w:rsidR="009243F2" w:rsidRPr="008A287E" w14:paraId="00BF0BA3" w14:textId="77777777" w:rsidTr="009243F2">
        <w:trPr>
          <w:trHeight w:val="1334"/>
        </w:trPr>
        <w:tc>
          <w:tcPr>
            <w:tcW w:w="265" w:type="pct"/>
            <w:tcBorders>
              <w:top w:val="single" w:sz="4" w:space="0" w:color="auto"/>
              <w:left w:val="single" w:sz="4" w:space="0" w:color="auto"/>
              <w:bottom w:val="single" w:sz="4" w:space="0" w:color="auto"/>
              <w:right w:val="single" w:sz="4" w:space="0" w:color="auto"/>
            </w:tcBorders>
            <w:vAlign w:val="center"/>
          </w:tcPr>
          <w:p w14:paraId="0E55B62C" w14:textId="77777777" w:rsidR="00026273" w:rsidRPr="008A287E" w:rsidRDefault="00026273" w:rsidP="00026273">
            <w:pPr>
              <w:pStyle w:val="ae"/>
              <w:numPr>
                <w:ilvl w:val="0"/>
                <w:numId w:val="3"/>
              </w:numPr>
              <w:suppressAutoHyphens/>
              <w:spacing w:after="0" w:line="240" w:lineRule="auto"/>
              <w:ind w:left="0" w:firstLine="0"/>
              <w:jc w:val="center"/>
              <w:rPr>
                <w:rFonts w:ascii="Times New Roman" w:hAnsi="Times New Roman" w:cs="Times New Roman"/>
                <w:sz w:val="24"/>
                <w:szCs w:val="24"/>
              </w:rPr>
            </w:pPr>
          </w:p>
        </w:tc>
        <w:tc>
          <w:tcPr>
            <w:tcW w:w="1057" w:type="pct"/>
            <w:tcBorders>
              <w:top w:val="single" w:sz="4" w:space="0" w:color="auto"/>
              <w:left w:val="single" w:sz="4" w:space="0" w:color="auto"/>
              <w:bottom w:val="single" w:sz="4" w:space="0" w:color="auto"/>
              <w:right w:val="single" w:sz="4" w:space="0" w:color="auto"/>
            </w:tcBorders>
            <w:hideMark/>
          </w:tcPr>
          <w:p w14:paraId="093A814A" w14:textId="7BED5B55" w:rsidR="00026273" w:rsidRPr="00D3413D" w:rsidRDefault="00026273" w:rsidP="00026273">
            <w:pPr>
              <w:pStyle w:val="21"/>
              <w:suppressAutoHyphens/>
              <w:spacing w:after="0" w:line="240" w:lineRule="auto"/>
              <w:rPr>
                <w:rFonts w:ascii="Times New Roman" w:hAnsi="Times New Roman"/>
                <w:b w:val="0"/>
                <w:i w:val="0"/>
                <w:iCs/>
                <w:sz w:val="24"/>
                <w:szCs w:val="24"/>
                <w:highlight w:val="yellow"/>
              </w:rPr>
            </w:pPr>
            <w:r w:rsidRPr="001B1975">
              <w:rPr>
                <w:rFonts w:ascii="Times New Roman" w:hAnsi="Times New Roman"/>
                <w:b w:val="0"/>
                <w:i w:val="0"/>
                <w:iCs/>
                <w:sz w:val="24"/>
                <w:szCs w:val="24"/>
              </w:rPr>
              <w:t xml:space="preserve">Тема 1. Основы теории </w:t>
            </w:r>
            <w:r w:rsidR="00C531E7">
              <w:rPr>
                <w:rFonts w:ascii="Times New Roman" w:hAnsi="Times New Roman"/>
                <w:b w:val="0"/>
                <w:i w:val="0"/>
                <w:iCs/>
                <w:sz w:val="24"/>
                <w:szCs w:val="24"/>
              </w:rPr>
              <w:t>множеств</w:t>
            </w:r>
          </w:p>
        </w:tc>
        <w:tc>
          <w:tcPr>
            <w:tcW w:w="428" w:type="pct"/>
            <w:tcBorders>
              <w:top w:val="single" w:sz="4" w:space="0" w:color="auto"/>
              <w:left w:val="single" w:sz="4" w:space="0" w:color="auto"/>
              <w:bottom w:val="single" w:sz="4" w:space="0" w:color="auto"/>
              <w:right w:val="single" w:sz="4" w:space="0" w:color="auto"/>
            </w:tcBorders>
            <w:vAlign w:val="center"/>
          </w:tcPr>
          <w:p w14:paraId="247EBC6A" w14:textId="6BCD540A"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6</w:t>
            </w:r>
          </w:p>
        </w:tc>
        <w:tc>
          <w:tcPr>
            <w:tcW w:w="543" w:type="pct"/>
            <w:tcBorders>
              <w:top w:val="single" w:sz="4" w:space="0" w:color="auto"/>
              <w:left w:val="single" w:sz="4" w:space="0" w:color="auto"/>
              <w:bottom w:val="single" w:sz="4" w:space="0" w:color="auto"/>
              <w:right w:val="single" w:sz="4" w:space="0" w:color="auto"/>
            </w:tcBorders>
            <w:vAlign w:val="center"/>
          </w:tcPr>
          <w:p w14:paraId="2D0F01C1" w14:textId="78DBA665"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4</w:t>
            </w:r>
          </w:p>
        </w:tc>
        <w:tc>
          <w:tcPr>
            <w:tcW w:w="556" w:type="pct"/>
            <w:tcBorders>
              <w:top w:val="single" w:sz="4" w:space="0" w:color="auto"/>
              <w:left w:val="single" w:sz="4" w:space="0" w:color="auto"/>
              <w:bottom w:val="single" w:sz="4" w:space="0" w:color="auto"/>
              <w:right w:val="single" w:sz="4" w:space="0" w:color="auto"/>
            </w:tcBorders>
            <w:vAlign w:val="center"/>
          </w:tcPr>
          <w:p w14:paraId="33C31B63" w14:textId="4FBC1EC4"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5EFE695F" w14:textId="77777777"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554" w:type="pct"/>
            <w:tcBorders>
              <w:top w:val="single" w:sz="4" w:space="0" w:color="auto"/>
              <w:left w:val="single" w:sz="4" w:space="0" w:color="auto"/>
              <w:bottom w:val="single" w:sz="4" w:space="0" w:color="auto"/>
              <w:right w:val="single" w:sz="4" w:space="0" w:color="auto"/>
            </w:tcBorders>
            <w:vAlign w:val="center"/>
          </w:tcPr>
          <w:p w14:paraId="611D5B7E" w14:textId="7658BE30"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4</w:t>
            </w:r>
          </w:p>
        </w:tc>
        <w:tc>
          <w:tcPr>
            <w:tcW w:w="973" w:type="pct"/>
            <w:vMerge w:val="restart"/>
            <w:tcBorders>
              <w:top w:val="single" w:sz="4" w:space="0" w:color="auto"/>
              <w:left w:val="single" w:sz="4" w:space="0" w:color="auto"/>
              <w:right w:val="single" w:sz="4" w:space="0" w:color="auto"/>
            </w:tcBorders>
            <w:vAlign w:val="center"/>
            <w:hideMark/>
          </w:tcPr>
          <w:tbl>
            <w:tblPr>
              <w:tblW w:w="5310" w:type="pct"/>
              <w:tblLayout w:type="fixed"/>
              <w:tblLook w:val="01E0" w:firstRow="1" w:lastRow="1" w:firstColumn="1" w:lastColumn="1" w:noHBand="0" w:noVBand="0"/>
            </w:tblPr>
            <w:tblGrid>
              <w:gridCol w:w="1878"/>
            </w:tblGrid>
            <w:tr w:rsidR="008A287E" w:rsidRPr="008F7A42" w14:paraId="2D38F495" w14:textId="77777777" w:rsidTr="009243F2">
              <w:tc>
                <w:tcPr>
                  <w:tcW w:w="875" w:type="pct"/>
                  <w:vAlign w:val="center"/>
                  <w:hideMark/>
                </w:tcPr>
                <w:p w14:paraId="5E7E4564" w14:textId="77777777" w:rsidR="00026273" w:rsidRPr="008F7A42" w:rsidRDefault="00026273" w:rsidP="00026273">
                  <w:pPr>
                    <w:suppressAutoHyphens/>
                    <w:spacing w:after="0" w:line="240" w:lineRule="auto"/>
                    <w:rPr>
                      <w:rFonts w:ascii="Times New Roman" w:hAnsi="Times New Roman" w:cs="Times New Roman"/>
                      <w:sz w:val="24"/>
                      <w:szCs w:val="24"/>
                    </w:rPr>
                  </w:pPr>
                </w:p>
              </w:tc>
            </w:tr>
            <w:tr w:rsidR="008A287E" w:rsidRPr="008F7A42" w14:paraId="457DD710" w14:textId="77777777" w:rsidTr="009243F2">
              <w:trPr>
                <w:trHeight w:val="747"/>
              </w:trPr>
              <w:tc>
                <w:tcPr>
                  <w:tcW w:w="875" w:type="pct"/>
                  <w:vAlign w:val="center"/>
                </w:tcPr>
                <w:p w14:paraId="7D0BB724" w14:textId="77777777" w:rsidR="00026273" w:rsidRPr="008F7A42" w:rsidRDefault="00026273" w:rsidP="00026273">
                  <w:pPr>
                    <w:suppressAutoHyphens/>
                    <w:spacing w:after="0" w:line="240" w:lineRule="auto"/>
                    <w:rPr>
                      <w:rFonts w:ascii="Times New Roman" w:hAnsi="Times New Roman" w:cs="Times New Roman"/>
                      <w:sz w:val="24"/>
                      <w:szCs w:val="24"/>
                    </w:rPr>
                  </w:pPr>
                  <w:r w:rsidRPr="008F7A42">
                    <w:rPr>
                      <w:rFonts w:ascii="Times New Roman" w:hAnsi="Times New Roman" w:cs="Times New Roman"/>
                      <w:sz w:val="24"/>
                      <w:szCs w:val="24"/>
                    </w:rPr>
                    <w:t>Опрос по теме 1</w:t>
                  </w:r>
                </w:p>
              </w:tc>
            </w:tr>
            <w:tr w:rsidR="008A287E" w:rsidRPr="008F7A42" w14:paraId="1621ECDB" w14:textId="77777777" w:rsidTr="009243F2">
              <w:tc>
                <w:tcPr>
                  <w:tcW w:w="875" w:type="pct"/>
                  <w:vAlign w:val="center"/>
                </w:tcPr>
                <w:p w14:paraId="07B06BBD" w14:textId="77777777" w:rsidR="00026273" w:rsidRPr="008F7A42" w:rsidRDefault="00026273" w:rsidP="00026273">
                  <w:pPr>
                    <w:suppressAutoHyphens/>
                    <w:spacing w:after="0" w:line="240" w:lineRule="auto"/>
                    <w:rPr>
                      <w:rFonts w:ascii="Times New Roman" w:hAnsi="Times New Roman" w:cs="Times New Roman"/>
                      <w:sz w:val="24"/>
                      <w:szCs w:val="24"/>
                    </w:rPr>
                  </w:pPr>
                  <w:r w:rsidRPr="008F7A42">
                    <w:rPr>
                      <w:rFonts w:ascii="Times New Roman" w:hAnsi="Times New Roman" w:cs="Times New Roman"/>
                      <w:sz w:val="24"/>
                      <w:szCs w:val="24"/>
                    </w:rPr>
                    <w:t>Контроль выполнения ДЗ по теме 2</w:t>
                  </w:r>
                </w:p>
              </w:tc>
            </w:tr>
            <w:tr w:rsidR="008A287E" w:rsidRPr="008F7A42" w14:paraId="3F0DE718" w14:textId="77777777" w:rsidTr="009243F2">
              <w:tc>
                <w:tcPr>
                  <w:tcW w:w="875" w:type="pct"/>
                  <w:vAlign w:val="center"/>
                  <w:hideMark/>
                </w:tcPr>
                <w:p w14:paraId="2E885411" w14:textId="77777777" w:rsidR="00026273" w:rsidRPr="008F7A42" w:rsidRDefault="00026273" w:rsidP="00026273">
                  <w:pPr>
                    <w:spacing w:after="0" w:line="240" w:lineRule="auto"/>
                    <w:rPr>
                      <w:rFonts w:ascii="Times New Roman" w:hAnsi="Times New Roman" w:cs="Times New Roman"/>
                      <w:sz w:val="24"/>
                      <w:szCs w:val="24"/>
                    </w:rPr>
                  </w:pPr>
                  <w:r w:rsidRPr="008F7A42">
                    <w:rPr>
                      <w:rFonts w:ascii="Times New Roman" w:hAnsi="Times New Roman" w:cs="Times New Roman"/>
                      <w:sz w:val="24"/>
                      <w:szCs w:val="24"/>
                    </w:rPr>
                    <w:t>Решение задач в аудитории</w:t>
                  </w:r>
                </w:p>
              </w:tc>
            </w:tr>
            <w:tr w:rsidR="008A287E" w:rsidRPr="008F7A42" w14:paraId="7DC81C46" w14:textId="77777777" w:rsidTr="009243F2">
              <w:trPr>
                <w:trHeight w:val="1025"/>
              </w:trPr>
              <w:tc>
                <w:tcPr>
                  <w:tcW w:w="875" w:type="pct"/>
                  <w:vAlign w:val="center"/>
                </w:tcPr>
                <w:p w14:paraId="1367522C" w14:textId="77777777" w:rsidR="00026273" w:rsidRPr="008F7A42" w:rsidRDefault="00026273" w:rsidP="00026273">
                  <w:pPr>
                    <w:spacing w:after="0" w:line="240" w:lineRule="auto"/>
                    <w:rPr>
                      <w:rFonts w:ascii="Times New Roman" w:hAnsi="Times New Roman" w:cs="Times New Roman"/>
                      <w:sz w:val="24"/>
                      <w:szCs w:val="24"/>
                    </w:rPr>
                  </w:pPr>
                  <w:r w:rsidRPr="008F7A42">
                    <w:rPr>
                      <w:rFonts w:ascii="Times New Roman" w:hAnsi="Times New Roman" w:cs="Times New Roman"/>
                      <w:sz w:val="24"/>
                      <w:szCs w:val="24"/>
                    </w:rPr>
                    <w:t xml:space="preserve">Контрольная работа по </w:t>
                  </w:r>
                  <w:r w:rsidRPr="008F7A42">
                    <w:rPr>
                      <w:rFonts w:ascii="Times New Roman" w:hAnsi="Times New Roman"/>
                      <w:sz w:val="24"/>
                      <w:szCs w:val="24"/>
                      <w:lang w:val="en-US"/>
                    </w:rPr>
                    <w:t>EXCEL</w:t>
                  </w:r>
                </w:p>
              </w:tc>
            </w:tr>
            <w:tr w:rsidR="008A287E" w:rsidRPr="008F7A42" w14:paraId="53D728A6" w14:textId="77777777" w:rsidTr="009243F2">
              <w:trPr>
                <w:trHeight w:val="1179"/>
              </w:trPr>
              <w:tc>
                <w:tcPr>
                  <w:tcW w:w="875" w:type="pct"/>
                  <w:vAlign w:val="center"/>
                </w:tcPr>
                <w:p w14:paraId="00F1B5C6" w14:textId="77777777" w:rsidR="00026273" w:rsidRPr="008F7A42" w:rsidRDefault="00026273" w:rsidP="00026273">
                  <w:pPr>
                    <w:spacing w:after="0" w:line="240" w:lineRule="auto"/>
                    <w:rPr>
                      <w:rFonts w:ascii="Times New Roman" w:hAnsi="Times New Roman" w:cs="Times New Roman"/>
                      <w:sz w:val="24"/>
                      <w:szCs w:val="24"/>
                    </w:rPr>
                  </w:pPr>
                  <w:r w:rsidRPr="008F7A42">
                    <w:rPr>
                      <w:rFonts w:ascii="Times New Roman" w:hAnsi="Times New Roman" w:cs="Times New Roman"/>
                      <w:sz w:val="24"/>
                      <w:szCs w:val="24"/>
                    </w:rPr>
                    <w:t>Решение задач в аудитории</w:t>
                  </w:r>
                </w:p>
              </w:tc>
            </w:tr>
            <w:tr w:rsidR="008A287E" w:rsidRPr="008F7A42" w14:paraId="148351F8" w14:textId="77777777" w:rsidTr="009243F2">
              <w:tc>
                <w:tcPr>
                  <w:tcW w:w="875" w:type="pct"/>
                  <w:vAlign w:val="center"/>
                </w:tcPr>
                <w:p w14:paraId="003F393C" w14:textId="77777777" w:rsidR="00026273" w:rsidRPr="008F7A42" w:rsidRDefault="00026273" w:rsidP="00026273">
                  <w:pPr>
                    <w:spacing w:after="0" w:line="240" w:lineRule="auto"/>
                    <w:rPr>
                      <w:rFonts w:ascii="Times New Roman" w:hAnsi="Times New Roman" w:cs="Times New Roman"/>
                      <w:sz w:val="24"/>
                      <w:szCs w:val="24"/>
                    </w:rPr>
                  </w:pPr>
                  <w:r w:rsidRPr="008F7A42">
                    <w:rPr>
                      <w:rFonts w:ascii="Times New Roman" w:hAnsi="Times New Roman" w:cs="Times New Roman"/>
                      <w:sz w:val="24"/>
                      <w:szCs w:val="24"/>
                    </w:rPr>
                    <w:t>Контроль выполнения ДЗ по темам 5-7</w:t>
                  </w:r>
                </w:p>
              </w:tc>
            </w:tr>
          </w:tbl>
          <w:p w14:paraId="3E4BE5E3" w14:textId="4280B3CB" w:rsidR="00026273" w:rsidRPr="008F7A42" w:rsidRDefault="00026273" w:rsidP="00026273">
            <w:pPr>
              <w:suppressAutoHyphens/>
              <w:spacing w:after="0" w:line="240" w:lineRule="auto"/>
              <w:rPr>
                <w:rFonts w:ascii="Times New Roman" w:hAnsi="Times New Roman" w:cs="Times New Roman"/>
                <w:sz w:val="24"/>
                <w:szCs w:val="24"/>
              </w:rPr>
            </w:pPr>
          </w:p>
        </w:tc>
      </w:tr>
      <w:tr w:rsidR="009243F2" w:rsidRPr="008A287E" w14:paraId="2FADDFBD" w14:textId="77777777" w:rsidTr="009243F2">
        <w:tc>
          <w:tcPr>
            <w:tcW w:w="265" w:type="pct"/>
            <w:tcBorders>
              <w:top w:val="single" w:sz="4" w:space="0" w:color="auto"/>
              <w:left w:val="single" w:sz="4" w:space="0" w:color="auto"/>
              <w:bottom w:val="single" w:sz="4" w:space="0" w:color="auto"/>
              <w:right w:val="single" w:sz="4" w:space="0" w:color="auto"/>
            </w:tcBorders>
            <w:vAlign w:val="center"/>
          </w:tcPr>
          <w:p w14:paraId="3C2E1B58" w14:textId="77777777" w:rsidR="00026273" w:rsidRPr="008A287E" w:rsidRDefault="00026273" w:rsidP="00026273">
            <w:pPr>
              <w:pStyle w:val="ae"/>
              <w:numPr>
                <w:ilvl w:val="0"/>
                <w:numId w:val="3"/>
              </w:numPr>
              <w:suppressAutoHyphens/>
              <w:spacing w:after="0" w:line="240" w:lineRule="auto"/>
              <w:ind w:left="0" w:firstLine="0"/>
              <w:jc w:val="center"/>
              <w:rPr>
                <w:rFonts w:ascii="Times New Roman" w:hAnsi="Times New Roman" w:cs="Times New Roman"/>
                <w:sz w:val="24"/>
                <w:szCs w:val="24"/>
              </w:rPr>
            </w:pPr>
          </w:p>
        </w:tc>
        <w:tc>
          <w:tcPr>
            <w:tcW w:w="1057" w:type="pct"/>
            <w:tcBorders>
              <w:top w:val="single" w:sz="4" w:space="0" w:color="auto"/>
              <w:left w:val="single" w:sz="4" w:space="0" w:color="auto"/>
              <w:bottom w:val="single" w:sz="4" w:space="0" w:color="auto"/>
              <w:right w:val="single" w:sz="4" w:space="0" w:color="auto"/>
            </w:tcBorders>
          </w:tcPr>
          <w:p w14:paraId="4FDBE279" w14:textId="264A9C02" w:rsidR="00026273" w:rsidRPr="00D3413D" w:rsidRDefault="00026273" w:rsidP="00026273">
            <w:pPr>
              <w:tabs>
                <w:tab w:val="right" w:pos="9356"/>
              </w:tabs>
              <w:suppressAutoHyphens/>
              <w:spacing w:after="0" w:line="240" w:lineRule="auto"/>
              <w:rPr>
                <w:rFonts w:ascii="Times New Roman" w:hAnsi="Times New Roman" w:cs="Times New Roman"/>
                <w:sz w:val="24"/>
                <w:szCs w:val="24"/>
                <w:highlight w:val="yellow"/>
              </w:rPr>
            </w:pPr>
            <w:r w:rsidRPr="001B1975">
              <w:rPr>
                <w:rFonts w:ascii="Times New Roman" w:hAnsi="Times New Roman" w:cs="Times New Roman"/>
                <w:sz w:val="24"/>
                <w:szCs w:val="24"/>
              </w:rPr>
              <w:t>Тема 2 Комбинаторика</w:t>
            </w:r>
          </w:p>
        </w:tc>
        <w:tc>
          <w:tcPr>
            <w:tcW w:w="428" w:type="pct"/>
            <w:tcBorders>
              <w:top w:val="single" w:sz="4" w:space="0" w:color="auto"/>
              <w:left w:val="single" w:sz="4" w:space="0" w:color="auto"/>
              <w:bottom w:val="single" w:sz="4" w:space="0" w:color="auto"/>
              <w:right w:val="single" w:sz="4" w:space="0" w:color="auto"/>
            </w:tcBorders>
            <w:vAlign w:val="center"/>
          </w:tcPr>
          <w:p w14:paraId="418C29A7" w14:textId="7D831AB1"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12</w:t>
            </w:r>
          </w:p>
        </w:tc>
        <w:tc>
          <w:tcPr>
            <w:tcW w:w="543" w:type="pct"/>
            <w:tcBorders>
              <w:top w:val="single" w:sz="4" w:space="0" w:color="auto"/>
              <w:left w:val="single" w:sz="4" w:space="0" w:color="auto"/>
              <w:bottom w:val="single" w:sz="4" w:space="0" w:color="auto"/>
              <w:right w:val="single" w:sz="4" w:space="0" w:color="auto"/>
            </w:tcBorders>
            <w:vAlign w:val="center"/>
          </w:tcPr>
          <w:p w14:paraId="3926C283" w14:textId="057D40B9"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4</w:t>
            </w:r>
          </w:p>
        </w:tc>
        <w:tc>
          <w:tcPr>
            <w:tcW w:w="556" w:type="pct"/>
            <w:tcBorders>
              <w:top w:val="single" w:sz="4" w:space="0" w:color="auto"/>
              <w:left w:val="single" w:sz="4" w:space="0" w:color="auto"/>
              <w:bottom w:val="single" w:sz="4" w:space="0" w:color="auto"/>
              <w:right w:val="single" w:sz="4" w:space="0" w:color="auto"/>
            </w:tcBorders>
            <w:vAlign w:val="center"/>
          </w:tcPr>
          <w:p w14:paraId="1F00E313" w14:textId="1EEDE110"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00140E52" w14:textId="731CCCAF"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554" w:type="pct"/>
            <w:tcBorders>
              <w:top w:val="single" w:sz="4" w:space="0" w:color="auto"/>
              <w:left w:val="single" w:sz="4" w:space="0" w:color="auto"/>
              <w:bottom w:val="single" w:sz="4" w:space="0" w:color="auto"/>
              <w:right w:val="single" w:sz="4" w:space="0" w:color="auto"/>
            </w:tcBorders>
            <w:vAlign w:val="center"/>
          </w:tcPr>
          <w:p w14:paraId="1C761F08" w14:textId="21CE6AAC"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8</w:t>
            </w:r>
          </w:p>
        </w:tc>
        <w:tc>
          <w:tcPr>
            <w:tcW w:w="973" w:type="pct"/>
            <w:vMerge/>
            <w:tcBorders>
              <w:left w:val="single" w:sz="4" w:space="0" w:color="auto"/>
              <w:right w:val="single" w:sz="4" w:space="0" w:color="auto"/>
            </w:tcBorders>
            <w:vAlign w:val="center"/>
          </w:tcPr>
          <w:p w14:paraId="7A913512" w14:textId="77777777" w:rsidR="00026273" w:rsidRPr="008A287E" w:rsidRDefault="00026273" w:rsidP="00026273">
            <w:pPr>
              <w:suppressAutoHyphens/>
              <w:spacing w:after="0" w:line="240" w:lineRule="auto"/>
              <w:rPr>
                <w:rFonts w:ascii="Times New Roman" w:hAnsi="Times New Roman" w:cs="Times New Roman"/>
                <w:sz w:val="24"/>
                <w:szCs w:val="24"/>
              </w:rPr>
            </w:pPr>
          </w:p>
        </w:tc>
      </w:tr>
      <w:tr w:rsidR="009243F2" w:rsidRPr="008A287E" w14:paraId="6E32E583" w14:textId="77777777" w:rsidTr="009243F2">
        <w:tc>
          <w:tcPr>
            <w:tcW w:w="265" w:type="pct"/>
            <w:tcBorders>
              <w:top w:val="single" w:sz="4" w:space="0" w:color="auto"/>
              <w:left w:val="single" w:sz="4" w:space="0" w:color="auto"/>
              <w:bottom w:val="single" w:sz="4" w:space="0" w:color="auto"/>
              <w:right w:val="single" w:sz="4" w:space="0" w:color="auto"/>
            </w:tcBorders>
            <w:vAlign w:val="center"/>
          </w:tcPr>
          <w:p w14:paraId="3C6D143A" w14:textId="77777777"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5</w:t>
            </w:r>
          </w:p>
        </w:tc>
        <w:tc>
          <w:tcPr>
            <w:tcW w:w="1057" w:type="pct"/>
            <w:tcBorders>
              <w:top w:val="single" w:sz="4" w:space="0" w:color="auto"/>
              <w:left w:val="single" w:sz="4" w:space="0" w:color="auto"/>
              <w:bottom w:val="single" w:sz="4" w:space="0" w:color="auto"/>
              <w:right w:val="single" w:sz="4" w:space="0" w:color="auto"/>
            </w:tcBorders>
            <w:vAlign w:val="center"/>
          </w:tcPr>
          <w:p w14:paraId="3FADC23F" w14:textId="01B8621E" w:rsidR="00026273" w:rsidRPr="00D3413D" w:rsidRDefault="00026273" w:rsidP="009243F2">
            <w:pPr>
              <w:suppressAutoHyphens/>
              <w:spacing w:after="0" w:line="240" w:lineRule="auto"/>
              <w:rPr>
                <w:rFonts w:ascii="Times New Roman" w:hAnsi="Times New Roman" w:cs="Times New Roman"/>
                <w:sz w:val="24"/>
                <w:szCs w:val="24"/>
                <w:highlight w:val="yellow"/>
              </w:rPr>
            </w:pPr>
            <w:r w:rsidRPr="00477F68">
              <w:rPr>
                <w:rFonts w:ascii="Times New Roman" w:hAnsi="Times New Roman" w:cs="Times New Roman"/>
                <w:sz w:val="24"/>
                <w:szCs w:val="24"/>
              </w:rPr>
              <w:t>Тема 3 Основы математической логики</w:t>
            </w:r>
          </w:p>
        </w:tc>
        <w:tc>
          <w:tcPr>
            <w:tcW w:w="428" w:type="pct"/>
            <w:tcBorders>
              <w:top w:val="single" w:sz="4" w:space="0" w:color="auto"/>
              <w:left w:val="single" w:sz="4" w:space="0" w:color="auto"/>
              <w:bottom w:val="single" w:sz="4" w:space="0" w:color="auto"/>
              <w:right w:val="single" w:sz="4" w:space="0" w:color="auto"/>
            </w:tcBorders>
            <w:vAlign w:val="center"/>
          </w:tcPr>
          <w:p w14:paraId="0801C82D" w14:textId="0F650283"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24</w:t>
            </w:r>
          </w:p>
        </w:tc>
        <w:tc>
          <w:tcPr>
            <w:tcW w:w="543" w:type="pct"/>
            <w:tcBorders>
              <w:top w:val="single" w:sz="4" w:space="0" w:color="auto"/>
              <w:left w:val="single" w:sz="4" w:space="0" w:color="auto"/>
              <w:bottom w:val="single" w:sz="4" w:space="0" w:color="auto"/>
              <w:right w:val="single" w:sz="4" w:space="0" w:color="auto"/>
            </w:tcBorders>
            <w:vAlign w:val="center"/>
          </w:tcPr>
          <w:p w14:paraId="47691F4B" w14:textId="0197DA30"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4</w:t>
            </w:r>
          </w:p>
        </w:tc>
        <w:tc>
          <w:tcPr>
            <w:tcW w:w="556" w:type="pct"/>
            <w:tcBorders>
              <w:top w:val="single" w:sz="4" w:space="0" w:color="auto"/>
              <w:left w:val="single" w:sz="4" w:space="0" w:color="auto"/>
              <w:bottom w:val="single" w:sz="4" w:space="0" w:color="auto"/>
              <w:right w:val="single" w:sz="4" w:space="0" w:color="auto"/>
            </w:tcBorders>
            <w:vAlign w:val="center"/>
          </w:tcPr>
          <w:p w14:paraId="26E25BE3" w14:textId="784E76F6"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54EBCC8F" w14:textId="32E551F5"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554" w:type="pct"/>
            <w:tcBorders>
              <w:top w:val="single" w:sz="4" w:space="0" w:color="auto"/>
              <w:left w:val="single" w:sz="4" w:space="0" w:color="auto"/>
              <w:bottom w:val="single" w:sz="4" w:space="0" w:color="auto"/>
              <w:right w:val="single" w:sz="4" w:space="0" w:color="auto"/>
            </w:tcBorders>
            <w:vAlign w:val="center"/>
          </w:tcPr>
          <w:p w14:paraId="75137385" w14:textId="37D8CB79"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16</w:t>
            </w:r>
          </w:p>
        </w:tc>
        <w:tc>
          <w:tcPr>
            <w:tcW w:w="973" w:type="pct"/>
            <w:vMerge/>
            <w:tcBorders>
              <w:left w:val="single" w:sz="4" w:space="0" w:color="auto"/>
              <w:right w:val="single" w:sz="4" w:space="0" w:color="auto"/>
            </w:tcBorders>
            <w:vAlign w:val="center"/>
          </w:tcPr>
          <w:p w14:paraId="0643B2E6" w14:textId="77777777" w:rsidR="00026273" w:rsidRPr="008A287E" w:rsidRDefault="00026273" w:rsidP="00026273">
            <w:pPr>
              <w:suppressAutoHyphens/>
              <w:spacing w:after="0" w:line="240" w:lineRule="auto"/>
              <w:rPr>
                <w:rFonts w:ascii="Times New Roman" w:hAnsi="Times New Roman" w:cs="Times New Roman"/>
                <w:sz w:val="24"/>
                <w:szCs w:val="24"/>
              </w:rPr>
            </w:pPr>
          </w:p>
        </w:tc>
      </w:tr>
      <w:tr w:rsidR="009243F2" w:rsidRPr="008A287E" w14:paraId="51B55397" w14:textId="77777777" w:rsidTr="009243F2">
        <w:tc>
          <w:tcPr>
            <w:tcW w:w="265" w:type="pct"/>
            <w:tcBorders>
              <w:top w:val="single" w:sz="4" w:space="0" w:color="auto"/>
              <w:left w:val="single" w:sz="4" w:space="0" w:color="auto"/>
              <w:bottom w:val="single" w:sz="4" w:space="0" w:color="auto"/>
              <w:right w:val="single" w:sz="4" w:space="0" w:color="auto"/>
            </w:tcBorders>
            <w:vAlign w:val="center"/>
          </w:tcPr>
          <w:p w14:paraId="319BC921" w14:textId="77777777"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07FB840" w14:textId="02D240EE" w:rsidR="00026273" w:rsidRPr="00C911C6" w:rsidRDefault="00026273" w:rsidP="009243F2">
            <w:pPr>
              <w:suppressAutoHyphens/>
              <w:spacing w:after="0" w:line="240" w:lineRule="auto"/>
              <w:rPr>
                <w:rFonts w:ascii="Times New Roman" w:hAnsi="Times New Roman" w:cs="Times New Roman"/>
                <w:sz w:val="24"/>
                <w:szCs w:val="24"/>
              </w:rPr>
            </w:pPr>
            <w:r w:rsidRPr="00C911C6">
              <w:rPr>
                <w:rFonts w:ascii="Times New Roman" w:hAnsi="Times New Roman" w:cs="Times New Roman"/>
                <w:sz w:val="24"/>
                <w:szCs w:val="24"/>
              </w:rPr>
              <w:t>Тема 4 Осно</w:t>
            </w:r>
            <w:r w:rsidR="00A751FD" w:rsidRPr="00C911C6">
              <w:rPr>
                <w:rFonts w:ascii="Times New Roman" w:hAnsi="Times New Roman" w:cs="Times New Roman"/>
                <w:sz w:val="24"/>
                <w:szCs w:val="24"/>
              </w:rPr>
              <w:t>в</w:t>
            </w:r>
            <w:r w:rsidRPr="00C911C6">
              <w:rPr>
                <w:rFonts w:ascii="Times New Roman" w:hAnsi="Times New Roman" w:cs="Times New Roman"/>
                <w:sz w:val="24"/>
                <w:szCs w:val="24"/>
              </w:rPr>
              <w:t>ы теории графов</w:t>
            </w:r>
          </w:p>
        </w:tc>
        <w:tc>
          <w:tcPr>
            <w:tcW w:w="428" w:type="pct"/>
            <w:tcBorders>
              <w:top w:val="single" w:sz="4" w:space="0" w:color="auto"/>
              <w:left w:val="single" w:sz="4" w:space="0" w:color="auto"/>
              <w:bottom w:val="single" w:sz="4" w:space="0" w:color="auto"/>
              <w:right w:val="single" w:sz="4" w:space="0" w:color="auto"/>
            </w:tcBorders>
            <w:vAlign w:val="center"/>
          </w:tcPr>
          <w:p w14:paraId="7ECC511A" w14:textId="69D2E9BC"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14</w:t>
            </w:r>
          </w:p>
        </w:tc>
        <w:tc>
          <w:tcPr>
            <w:tcW w:w="543" w:type="pct"/>
            <w:tcBorders>
              <w:top w:val="single" w:sz="4" w:space="0" w:color="auto"/>
              <w:left w:val="single" w:sz="4" w:space="0" w:color="auto"/>
              <w:bottom w:val="single" w:sz="4" w:space="0" w:color="auto"/>
              <w:right w:val="single" w:sz="4" w:space="0" w:color="auto"/>
            </w:tcBorders>
            <w:vAlign w:val="center"/>
          </w:tcPr>
          <w:p w14:paraId="7F505B30" w14:textId="6839F77F"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4</w:t>
            </w:r>
          </w:p>
        </w:tc>
        <w:tc>
          <w:tcPr>
            <w:tcW w:w="556" w:type="pct"/>
            <w:tcBorders>
              <w:top w:val="single" w:sz="4" w:space="0" w:color="auto"/>
              <w:left w:val="single" w:sz="4" w:space="0" w:color="auto"/>
              <w:bottom w:val="single" w:sz="4" w:space="0" w:color="auto"/>
              <w:right w:val="single" w:sz="4" w:space="0" w:color="auto"/>
            </w:tcBorders>
            <w:vAlign w:val="center"/>
          </w:tcPr>
          <w:p w14:paraId="48C72D4F" w14:textId="4CA785BD"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1C2206B2" w14:textId="2285EB90"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554" w:type="pct"/>
            <w:tcBorders>
              <w:top w:val="single" w:sz="4" w:space="0" w:color="auto"/>
              <w:left w:val="single" w:sz="4" w:space="0" w:color="auto"/>
              <w:bottom w:val="single" w:sz="4" w:space="0" w:color="auto"/>
              <w:right w:val="single" w:sz="4" w:space="0" w:color="auto"/>
            </w:tcBorders>
            <w:vAlign w:val="center"/>
          </w:tcPr>
          <w:p w14:paraId="606789B8" w14:textId="6AB0D6AF"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10</w:t>
            </w:r>
          </w:p>
        </w:tc>
        <w:tc>
          <w:tcPr>
            <w:tcW w:w="973" w:type="pct"/>
            <w:vMerge/>
            <w:tcBorders>
              <w:left w:val="single" w:sz="4" w:space="0" w:color="auto"/>
              <w:right w:val="single" w:sz="4" w:space="0" w:color="auto"/>
            </w:tcBorders>
            <w:vAlign w:val="center"/>
            <w:hideMark/>
          </w:tcPr>
          <w:p w14:paraId="7F1B3460" w14:textId="77777777" w:rsidR="00026273" w:rsidRPr="008A287E" w:rsidRDefault="00026273" w:rsidP="00026273">
            <w:pPr>
              <w:spacing w:after="0" w:line="240" w:lineRule="auto"/>
              <w:rPr>
                <w:rFonts w:ascii="Times New Roman" w:hAnsi="Times New Roman" w:cs="Times New Roman"/>
                <w:sz w:val="24"/>
                <w:szCs w:val="24"/>
              </w:rPr>
            </w:pPr>
          </w:p>
        </w:tc>
      </w:tr>
      <w:tr w:rsidR="009243F2" w:rsidRPr="008A287E" w14:paraId="1F1A68A3" w14:textId="77777777" w:rsidTr="009243F2">
        <w:tc>
          <w:tcPr>
            <w:tcW w:w="265" w:type="pct"/>
            <w:tcBorders>
              <w:top w:val="single" w:sz="4" w:space="0" w:color="auto"/>
              <w:left w:val="single" w:sz="4" w:space="0" w:color="auto"/>
              <w:bottom w:val="single" w:sz="4" w:space="0" w:color="auto"/>
              <w:right w:val="single" w:sz="4" w:space="0" w:color="auto"/>
            </w:tcBorders>
            <w:vAlign w:val="center"/>
          </w:tcPr>
          <w:p w14:paraId="3454A67E" w14:textId="77777777" w:rsidR="00026273" w:rsidRPr="008A287E" w:rsidRDefault="00026273" w:rsidP="00026273">
            <w:pPr>
              <w:pStyle w:val="ae"/>
              <w:numPr>
                <w:ilvl w:val="0"/>
                <w:numId w:val="3"/>
              </w:numPr>
              <w:suppressAutoHyphens/>
              <w:spacing w:after="0" w:line="240" w:lineRule="auto"/>
              <w:ind w:left="0" w:firstLine="0"/>
              <w:jc w:val="center"/>
              <w:rPr>
                <w:rFonts w:ascii="Times New Roman" w:hAnsi="Times New Roman" w:cs="Times New Roman"/>
                <w:sz w:val="24"/>
                <w:szCs w:val="24"/>
              </w:rPr>
            </w:pPr>
          </w:p>
        </w:tc>
        <w:tc>
          <w:tcPr>
            <w:tcW w:w="1057" w:type="pct"/>
            <w:tcBorders>
              <w:top w:val="single" w:sz="4" w:space="0" w:color="auto"/>
              <w:left w:val="single" w:sz="4" w:space="0" w:color="auto"/>
              <w:bottom w:val="single" w:sz="4" w:space="0" w:color="auto"/>
              <w:right w:val="single" w:sz="4" w:space="0" w:color="auto"/>
            </w:tcBorders>
          </w:tcPr>
          <w:p w14:paraId="2E83F30F" w14:textId="70744770" w:rsidR="00026273" w:rsidRPr="00C911C6" w:rsidRDefault="00026273" w:rsidP="00026273">
            <w:pPr>
              <w:pStyle w:val="ae"/>
              <w:suppressAutoHyphens/>
              <w:adjustRightInd w:val="0"/>
              <w:spacing w:after="0" w:line="240" w:lineRule="auto"/>
              <w:ind w:left="0"/>
              <w:rPr>
                <w:rFonts w:ascii="Times New Roman" w:hAnsi="Times New Roman" w:cs="Times New Roman"/>
                <w:sz w:val="24"/>
                <w:szCs w:val="24"/>
              </w:rPr>
            </w:pPr>
            <w:r w:rsidRPr="00C911C6">
              <w:rPr>
                <w:rFonts w:ascii="Times New Roman" w:hAnsi="Times New Roman" w:cs="Times New Roman"/>
                <w:sz w:val="24"/>
                <w:szCs w:val="24"/>
              </w:rPr>
              <w:t>Тема 5 Теория вероятностей</w:t>
            </w:r>
          </w:p>
        </w:tc>
        <w:tc>
          <w:tcPr>
            <w:tcW w:w="428" w:type="pct"/>
            <w:tcBorders>
              <w:top w:val="single" w:sz="4" w:space="0" w:color="auto"/>
              <w:left w:val="single" w:sz="4" w:space="0" w:color="auto"/>
              <w:bottom w:val="single" w:sz="4" w:space="0" w:color="auto"/>
              <w:right w:val="single" w:sz="4" w:space="0" w:color="auto"/>
            </w:tcBorders>
            <w:vAlign w:val="center"/>
          </w:tcPr>
          <w:p w14:paraId="171064A3" w14:textId="33F10A16"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12</w:t>
            </w:r>
          </w:p>
        </w:tc>
        <w:tc>
          <w:tcPr>
            <w:tcW w:w="543" w:type="pct"/>
            <w:tcBorders>
              <w:top w:val="single" w:sz="4" w:space="0" w:color="auto"/>
              <w:left w:val="single" w:sz="4" w:space="0" w:color="auto"/>
              <w:bottom w:val="single" w:sz="4" w:space="0" w:color="auto"/>
              <w:right w:val="single" w:sz="4" w:space="0" w:color="auto"/>
            </w:tcBorders>
            <w:vAlign w:val="center"/>
          </w:tcPr>
          <w:p w14:paraId="6AF1810D" w14:textId="1ED688C8"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4</w:t>
            </w:r>
          </w:p>
        </w:tc>
        <w:tc>
          <w:tcPr>
            <w:tcW w:w="556" w:type="pct"/>
            <w:tcBorders>
              <w:top w:val="single" w:sz="4" w:space="0" w:color="auto"/>
              <w:left w:val="single" w:sz="4" w:space="0" w:color="auto"/>
              <w:bottom w:val="single" w:sz="4" w:space="0" w:color="auto"/>
              <w:right w:val="single" w:sz="4" w:space="0" w:color="auto"/>
            </w:tcBorders>
            <w:vAlign w:val="center"/>
          </w:tcPr>
          <w:p w14:paraId="4DF0C6A2" w14:textId="2D8926D8"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290118E2" w14:textId="5E7C6625"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554" w:type="pct"/>
            <w:tcBorders>
              <w:top w:val="single" w:sz="4" w:space="0" w:color="auto"/>
              <w:left w:val="single" w:sz="4" w:space="0" w:color="auto"/>
              <w:bottom w:val="single" w:sz="4" w:space="0" w:color="auto"/>
              <w:right w:val="single" w:sz="4" w:space="0" w:color="auto"/>
            </w:tcBorders>
            <w:vAlign w:val="center"/>
          </w:tcPr>
          <w:p w14:paraId="2A245C63" w14:textId="4638102A"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8</w:t>
            </w:r>
          </w:p>
        </w:tc>
        <w:tc>
          <w:tcPr>
            <w:tcW w:w="973" w:type="pct"/>
            <w:vMerge/>
            <w:tcBorders>
              <w:left w:val="single" w:sz="4" w:space="0" w:color="auto"/>
              <w:right w:val="single" w:sz="4" w:space="0" w:color="auto"/>
            </w:tcBorders>
            <w:vAlign w:val="center"/>
          </w:tcPr>
          <w:p w14:paraId="4FF903FA" w14:textId="77777777" w:rsidR="00026273" w:rsidRPr="008A287E" w:rsidRDefault="00026273" w:rsidP="00026273">
            <w:pPr>
              <w:spacing w:after="0" w:line="240" w:lineRule="auto"/>
              <w:rPr>
                <w:rFonts w:ascii="Times New Roman" w:hAnsi="Times New Roman" w:cs="Times New Roman"/>
                <w:sz w:val="24"/>
                <w:szCs w:val="24"/>
              </w:rPr>
            </w:pPr>
          </w:p>
        </w:tc>
      </w:tr>
      <w:tr w:rsidR="009243F2" w:rsidRPr="008A287E" w14:paraId="7A21EF47" w14:textId="77777777" w:rsidTr="009243F2">
        <w:tc>
          <w:tcPr>
            <w:tcW w:w="265" w:type="pct"/>
            <w:tcBorders>
              <w:top w:val="single" w:sz="4" w:space="0" w:color="auto"/>
              <w:left w:val="single" w:sz="4" w:space="0" w:color="auto"/>
              <w:bottom w:val="single" w:sz="4" w:space="0" w:color="auto"/>
              <w:right w:val="single" w:sz="4" w:space="0" w:color="auto"/>
            </w:tcBorders>
            <w:vAlign w:val="center"/>
          </w:tcPr>
          <w:p w14:paraId="532CEE62" w14:textId="77777777" w:rsidR="00026273" w:rsidRPr="008A287E" w:rsidRDefault="00026273" w:rsidP="00026273">
            <w:pPr>
              <w:pStyle w:val="ae"/>
              <w:numPr>
                <w:ilvl w:val="0"/>
                <w:numId w:val="3"/>
              </w:numPr>
              <w:suppressAutoHyphens/>
              <w:spacing w:after="0" w:line="240" w:lineRule="auto"/>
              <w:ind w:left="0" w:firstLine="0"/>
              <w:jc w:val="center"/>
              <w:rPr>
                <w:rFonts w:ascii="Times New Roman" w:hAnsi="Times New Roman" w:cs="Times New Roman"/>
                <w:sz w:val="24"/>
                <w:szCs w:val="24"/>
              </w:rPr>
            </w:pPr>
          </w:p>
        </w:tc>
        <w:tc>
          <w:tcPr>
            <w:tcW w:w="1057" w:type="pct"/>
            <w:tcBorders>
              <w:top w:val="single" w:sz="4" w:space="0" w:color="auto"/>
              <w:left w:val="single" w:sz="4" w:space="0" w:color="auto"/>
              <w:bottom w:val="single" w:sz="4" w:space="0" w:color="auto"/>
              <w:right w:val="single" w:sz="4" w:space="0" w:color="auto"/>
            </w:tcBorders>
          </w:tcPr>
          <w:p w14:paraId="7DC21624" w14:textId="791B3ADB" w:rsidR="00026273" w:rsidRPr="00D3413D" w:rsidRDefault="00026273" w:rsidP="00026273">
            <w:pPr>
              <w:pStyle w:val="ae"/>
              <w:suppressAutoHyphens/>
              <w:adjustRightInd w:val="0"/>
              <w:spacing w:after="0" w:line="240" w:lineRule="auto"/>
              <w:ind w:left="0"/>
              <w:rPr>
                <w:rFonts w:ascii="Times New Roman" w:hAnsi="Times New Roman" w:cs="Times New Roman"/>
                <w:sz w:val="24"/>
                <w:szCs w:val="24"/>
                <w:highlight w:val="yellow"/>
              </w:rPr>
            </w:pPr>
            <w:r w:rsidRPr="00C911C6">
              <w:rPr>
                <w:rFonts w:ascii="Times New Roman" w:hAnsi="Times New Roman" w:cs="Times New Roman"/>
                <w:sz w:val="24"/>
                <w:szCs w:val="24"/>
              </w:rPr>
              <w:t>Тема 6 Математическая статисти</w:t>
            </w:r>
            <w:r w:rsidR="00A751FD" w:rsidRPr="00C911C6">
              <w:rPr>
                <w:rFonts w:ascii="Times New Roman" w:hAnsi="Times New Roman" w:cs="Times New Roman"/>
                <w:sz w:val="24"/>
                <w:szCs w:val="24"/>
              </w:rPr>
              <w:t>к</w:t>
            </w:r>
            <w:r w:rsidRPr="00C911C6">
              <w:rPr>
                <w:rFonts w:ascii="Times New Roman" w:hAnsi="Times New Roman" w:cs="Times New Roman"/>
                <w:sz w:val="24"/>
                <w:szCs w:val="24"/>
              </w:rPr>
              <w:t>а</w:t>
            </w:r>
          </w:p>
        </w:tc>
        <w:tc>
          <w:tcPr>
            <w:tcW w:w="428" w:type="pct"/>
            <w:tcBorders>
              <w:top w:val="single" w:sz="4" w:space="0" w:color="auto"/>
              <w:left w:val="single" w:sz="4" w:space="0" w:color="auto"/>
              <w:bottom w:val="single" w:sz="4" w:space="0" w:color="auto"/>
              <w:right w:val="single" w:sz="4" w:space="0" w:color="auto"/>
            </w:tcBorders>
            <w:vAlign w:val="center"/>
          </w:tcPr>
          <w:p w14:paraId="19D85C8A" w14:textId="05C6C39A"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12</w:t>
            </w:r>
          </w:p>
        </w:tc>
        <w:tc>
          <w:tcPr>
            <w:tcW w:w="543" w:type="pct"/>
            <w:tcBorders>
              <w:top w:val="single" w:sz="4" w:space="0" w:color="auto"/>
              <w:left w:val="single" w:sz="4" w:space="0" w:color="auto"/>
              <w:bottom w:val="single" w:sz="4" w:space="0" w:color="auto"/>
              <w:right w:val="single" w:sz="4" w:space="0" w:color="auto"/>
            </w:tcBorders>
            <w:vAlign w:val="center"/>
          </w:tcPr>
          <w:p w14:paraId="1C62DE8B" w14:textId="63DB8104"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6</w:t>
            </w:r>
          </w:p>
        </w:tc>
        <w:tc>
          <w:tcPr>
            <w:tcW w:w="556" w:type="pct"/>
            <w:tcBorders>
              <w:top w:val="single" w:sz="4" w:space="0" w:color="auto"/>
              <w:left w:val="single" w:sz="4" w:space="0" w:color="auto"/>
              <w:bottom w:val="single" w:sz="4" w:space="0" w:color="auto"/>
              <w:right w:val="single" w:sz="4" w:space="0" w:color="auto"/>
            </w:tcBorders>
            <w:vAlign w:val="center"/>
          </w:tcPr>
          <w:p w14:paraId="18004E1E" w14:textId="0CE352C1"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5EC1A3A6" w14:textId="4E8D2E02"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4</w:t>
            </w:r>
          </w:p>
        </w:tc>
        <w:tc>
          <w:tcPr>
            <w:tcW w:w="554" w:type="pct"/>
            <w:tcBorders>
              <w:top w:val="single" w:sz="4" w:space="0" w:color="auto"/>
              <w:left w:val="single" w:sz="4" w:space="0" w:color="auto"/>
              <w:bottom w:val="single" w:sz="4" w:space="0" w:color="auto"/>
              <w:right w:val="single" w:sz="4" w:space="0" w:color="auto"/>
            </w:tcBorders>
            <w:vAlign w:val="center"/>
          </w:tcPr>
          <w:p w14:paraId="45AFED79" w14:textId="3FECDF85"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8</w:t>
            </w:r>
          </w:p>
        </w:tc>
        <w:tc>
          <w:tcPr>
            <w:tcW w:w="973" w:type="pct"/>
            <w:vMerge/>
            <w:tcBorders>
              <w:left w:val="single" w:sz="4" w:space="0" w:color="auto"/>
              <w:right w:val="single" w:sz="4" w:space="0" w:color="auto"/>
            </w:tcBorders>
            <w:vAlign w:val="center"/>
          </w:tcPr>
          <w:p w14:paraId="09361074" w14:textId="77777777" w:rsidR="00026273" w:rsidRPr="008A287E" w:rsidRDefault="00026273" w:rsidP="00026273">
            <w:pPr>
              <w:spacing w:after="0" w:line="240" w:lineRule="auto"/>
              <w:rPr>
                <w:rFonts w:ascii="Times New Roman" w:hAnsi="Times New Roman" w:cs="Times New Roman"/>
                <w:sz w:val="24"/>
                <w:szCs w:val="24"/>
              </w:rPr>
            </w:pPr>
          </w:p>
        </w:tc>
      </w:tr>
      <w:tr w:rsidR="009243F2" w:rsidRPr="008A287E" w14:paraId="62BF355A" w14:textId="77777777" w:rsidTr="009243F2">
        <w:tc>
          <w:tcPr>
            <w:tcW w:w="265" w:type="pct"/>
            <w:tcBorders>
              <w:top w:val="single" w:sz="4" w:space="0" w:color="auto"/>
              <w:left w:val="single" w:sz="4" w:space="0" w:color="auto"/>
              <w:bottom w:val="single" w:sz="4" w:space="0" w:color="auto"/>
              <w:right w:val="single" w:sz="4" w:space="0" w:color="auto"/>
            </w:tcBorders>
            <w:vAlign w:val="center"/>
          </w:tcPr>
          <w:p w14:paraId="02E57F64" w14:textId="77777777" w:rsidR="00026273" w:rsidRPr="008A287E" w:rsidRDefault="00026273" w:rsidP="00026273">
            <w:pPr>
              <w:pStyle w:val="ae"/>
              <w:numPr>
                <w:ilvl w:val="0"/>
                <w:numId w:val="3"/>
              </w:numPr>
              <w:suppressAutoHyphens/>
              <w:spacing w:after="0" w:line="240" w:lineRule="auto"/>
              <w:ind w:left="0" w:firstLine="0"/>
              <w:jc w:val="center"/>
              <w:rPr>
                <w:rFonts w:ascii="Times New Roman" w:hAnsi="Times New Roman" w:cs="Times New Roman"/>
                <w:sz w:val="24"/>
                <w:szCs w:val="24"/>
              </w:rPr>
            </w:pPr>
          </w:p>
        </w:tc>
        <w:tc>
          <w:tcPr>
            <w:tcW w:w="1057" w:type="pct"/>
            <w:tcBorders>
              <w:top w:val="single" w:sz="4" w:space="0" w:color="auto"/>
              <w:left w:val="single" w:sz="4" w:space="0" w:color="auto"/>
              <w:bottom w:val="single" w:sz="4" w:space="0" w:color="auto"/>
              <w:right w:val="single" w:sz="4" w:space="0" w:color="auto"/>
            </w:tcBorders>
          </w:tcPr>
          <w:p w14:paraId="3954D7E6" w14:textId="476034CD" w:rsidR="00026273" w:rsidRPr="00D3413D" w:rsidRDefault="00026273" w:rsidP="00026273">
            <w:pPr>
              <w:pStyle w:val="ae"/>
              <w:suppressAutoHyphens/>
              <w:adjustRightInd w:val="0"/>
              <w:spacing w:after="0" w:line="240" w:lineRule="auto"/>
              <w:ind w:left="0"/>
              <w:rPr>
                <w:rFonts w:ascii="Times New Roman" w:hAnsi="Times New Roman" w:cs="Times New Roman"/>
                <w:sz w:val="24"/>
                <w:szCs w:val="24"/>
                <w:highlight w:val="yellow"/>
              </w:rPr>
            </w:pPr>
            <w:r w:rsidRPr="00C911C6">
              <w:rPr>
                <w:rFonts w:ascii="Times New Roman" w:hAnsi="Times New Roman" w:cs="Times New Roman"/>
                <w:sz w:val="24"/>
                <w:szCs w:val="24"/>
              </w:rPr>
              <w:t xml:space="preserve">Тема 7 Решение математических задач с  использованием </w:t>
            </w:r>
            <w:r w:rsidRPr="00C911C6">
              <w:rPr>
                <w:rFonts w:ascii="Times New Roman" w:eastAsia="Times New Roman" w:hAnsi="Times New Roman" w:cs="Times New Roman"/>
                <w:sz w:val="24"/>
                <w:szCs w:val="24"/>
                <w:lang w:val="en-US"/>
              </w:rPr>
              <w:t>EXCEL</w:t>
            </w:r>
            <w:r w:rsidRPr="00C911C6">
              <w:rPr>
                <w:rFonts w:ascii="Times New Roman" w:eastAsia="Times New Roman" w:hAnsi="Times New Roman" w:cs="Times New Roman"/>
                <w:sz w:val="24"/>
                <w:szCs w:val="24"/>
              </w:rPr>
              <w:t xml:space="preserve"> и </w:t>
            </w:r>
            <w:r w:rsidRPr="00C911C6">
              <w:rPr>
                <w:rFonts w:ascii="Times New Roman" w:eastAsia="Times New Roman" w:hAnsi="Times New Roman" w:cs="Times New Roman"/>
                <w:sz w:val="24"/>
                <w:szCs w:val="24"/>
                <w:lang w:val="en-US"/>
              </w:rPr>
              <w:t>R</w:t>
            </w:r>
          </w:p>
        </w:tc>
        <w:tc>
          <w:tcPr>
            <w:tcW w:w="428" w:type="pct"/>
            <w:tcBorders>
              <w:top w:val="single" w:sz="4" w:space="0" w:color="auto"/>
              <w:left w:val="single" w:sz="4" w:space="0" w:color="auto"/>
              <w:bottom w:val="single" w:sz="4" w:space="0" w:color="auto"/>
              <w:right w:val="single" w:sz="4" w:space="0" w:color="auto"/>
            </w:tcBorders>
            <w:vAlign w:val="center"/>
          </w:tcPr>
          <w:p w14:paraId="06EB71B8" w14:textId="09EBCF93" w:rsidR="00026273" w:rsidRPr="008A287E" w:rsidRDefault="00026273" w:rsidP="00026273">
            <w:pPr>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28</w:t>
            </w:r>
          </w:p>
        </w:tc>
        <w:tc>
          <w:tcPr>
            <w:tcW w:w="543" w:type="pct"/>
            <w:tcBorders>
              <w:top w:val="single" w:sz="4" w:space="0" w:color="auto"/>
              <w:left w:val="single" w:sz="4" w:space="0" w:color="auto"/>
              <w:bottom w:val="single" w:sz="4" w:space="0" w:color="auto"/>
              <w:right w:val="single" w:sz="4" w:space="0" w:color="auto"/>
            </w:tcBorders>
            <w:vAlign w:val="center"/>
          </w:tcPr>
          <w:p w14:paraId="11765E30" w14:textId="261D36D4"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8</w:t>
            </w:r>
          </w:p>
        </w:tc>
        <w:tc>
          <w:tcPr>
            <w:tcW w:w="556" w:type="pct"/>
            <w:tcBorders>
              <w:top w:val="single" w:sz="4" w:space="0" w:color="auto"/>
              <w:left w:val="single" w:sz="4" w:space="0" w:color="auto"/>
              <w:bottom w:val="single" w:sz="4" w:space="0" w:color="auto"/>
              <w:right w:val="single" w:sz="4" w:space="0" w:color="auto"/>
            </w:tcBorders>
            <w:vAlign w:val="center"/>
          </w:tcPr>
          <w:p w14:paraId="05080FB6" w14:textId="77777777"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214F7C68" w14:textId="1A992CA8"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4</w:t>
            </w:r>
          </w:p>
        </w:tc>
        <w:tc>
          <w:tcPr>
            <w:tcW w:w="554" w:type="pct"/>
            <w:tcBorders>
              <w:top w:val="single" w:sz="4" w:space="0" w:color="auto"/>
              <w:left w:val="single" w:sz="4" w:space="0" w:color="auto"/>
              <w:bottom w:val="single" w:sz="4" w:space="0" w:color="auto"/>
              <w:right w:val="single" w:sz="4" w:space="0" w:color="auto"/>
            </w:tcBorders>
            <w:vAlign w:val="center"/>
          </w:tcPr>
          <w:p w14:paraId="0164599B" w14:textId="4563998D"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20</w:t>
            </w:r>
          </w:p>
        </w:tc>
        <w:tc>
          <w:tcPr>
            <w:tcW w:w="973" w:type="pct"/>
            <w:vMerge/>
            <w:tcBorders>
              <w:left w:val="single" w:sz="4" w:space="0" w:color="auto"/>
              <w:bottom w:val="single" w:sz="4" w:space="0" w:color="auto"/>
              <w:right w:val="single" w:sz="4" w:space="0" w:color="auto"/>
            </w:tcBorders>
            <w:vAlign w:val="center"/>
          </w:tcPr>
          <w:p w14:paraId="01CE4F27" w14:textId="77777777" w:rsidR="00026273" w:rsidRPr="008A287E" w:rsidRDefault="00026273" w:rsidP="00026273">
            <w:pPr>
              <w:spacing w:after="0" w:line="240" w:lineRule="auto"/>
              <w:rPr>
                <w:rFonts w:ascii="Times New Roman" w:hAnsi="Times New Roman" w:cs="Times New Roman"/>
                <w:sz w:val="24"/>
                <w:szCs w:val="24"/>
              </w:rPr>
            </w:pPr>
          </w:p>
        </w:tc>
      </w:tr>
      <w:tr w:rsidR="009243F2" w:rsidRPr="008A287E" w14:paraId="7B811953" w14:textId="77777777" w:rsidTr="009243F2">
        <w:tc>
          <w:tcPr>
            <w:tcW w:w="265" w:type="pct"/>
            <w:tcBorders>
              <w:top w:val="single" w:sz="4" w:space="0" w:color="auto"/>
              <w:left w:val="single" w:sz="4" w:space="0" w:color="auto"/>
              <w:bottom w:val="single" w:sz="4" w:space="0" w:color="auto"/>
              <w:right w:val="single" w:sz="4" w:space="0" w:color="auto"/>
            </w:tcBorders>
            <w:vAlign w:val="center"/>
          </w:tcPr>
          <w:p w14:paraId="5C6EAD26" w14:textId="77777777" w:rsidR="00026273" w:rsidRPr="008A287E" w:rsidRDefault="00026273" w:rsidP="00026273">
            <w:pPr>
              <w:pStyle w:val="ae"/>
              <w:ind w:left="0"/>
              <w:rPr>
                <w:rFonts w:ascii="Times New Roman" w:hAnsi="Times New Roman" w:cs="Times New Roman"/>
                <w:sz w:val="24"/>
                <w:szCs w:val="24"/>
              </w:rPr>
            </w:pPr>
          </w:p>
        </w:tc>
        <w:tc>
          <w:tcPr>
            <w:tcW w:w="1057" w:type="pct"/>
            <w:tcBorders>
              <w:top w:val="single" w:sz="4" w:space="0" w:color="auto"/>
              <w:left w:val="single" w:sz="4" w:space="0" w:color="auto"/>
              <w:bottom w:val="single" w:sz="4" w:space="0" w:color="auto"/>
              <w:right w:val="single" w:sz="4" w:space="0" w:color="auto"/>
            </w:tcBorders>
            <w:vAlign w:val="center"/>
          </w:tcPr>
          <w:p w14:paraId="1CF5682B" w14:textId="276253BE" w:rsidR="00026273" w:rsidRPr="008A287E" w:rsidRDefault="009243F2" w:rsidP="00026273">
            <w:pPr>
              <w:tabs>
                <w:tab w:val="center" w:pos="8222"/>
                <w:tab w:val="center" w:pos="8505"/>
                <w:tab w:val="right" w:pos="93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целом по дисциплине</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DA9F98A" w14:textId="7271B61F"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108</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4CD6D449" w14:textId="1049D552"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34</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689AD45A" w14:textId="0A7808AE"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16</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16D166C0" w14:textId="77777777" w:rsidR="00026273" w:rsidRPr="008A287E" w:rsidRDefault="00026273" w:rsidP="00026273">
            <w:pPr>
              <w:suppressAutoHyphens/>
              <w:spacing w:after="0" w:line="240" w:lineRule="auto"/>
              <w:jc w:val="center"/>
              <w:rPr>
                <w:rFonts w:ascii="Times New Roman" w:hAnsi="Times New Roman" w:cs="Times New Roman"/>
                <w:sz w:val="24"/>
                <w:szCs w:val="24"/>
              </w:rPr>
            </w:pPr>
            <w:r w:rsidRPr="008A287E">
              <w:rPr>
                <w:rFonts w:ascii="Times New Roman" w:hAnsi="Times New Roman" w:cs="Times New Roman"/>
                <w:sz w:val="24"/>
                <w:szCs w:val="24"/>
              </w:rPr>
              <w:t>28</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7A5F965C" w14:textId="297022E7" w:rsidR="00026273" w:rsidRPr="008A287E" w:rsidRDefault="00026273" w:rsidP="00026273">
            <w:pPr>
              <w:suppressAutoHyphens/>
              <w:spacing w:after="0" w:line="240" w:lineRule="auto"/>
              <w:jc w:val="center"/>
              <w:rPr>
                <w:rFonts w:ascii="Times New Roman" w:hAnsi="Times New Roman" w:cs="Times New Roman"/>
                <w:sz w:val="24"/>
                <w:szCs w:val="24"/>
                <w:highlight w:val="yellow"/>
              </w:rPr>
            </w:pPr>
            <w:r w:rsidRPr="008A287E">
              <w:rPr>
                <w:rFonts w:ascii="Times New Roman" w:hAnsi="Times New Roman" w:cs="Times New Roman"/>
                <w:sz w:val="24"/>
                <w:szCs w:val="24"/>
              </w:rPr>
              <w:t>74</w:t>
            </w:r>
          </w:p>
        </w:tc>
        <w:tc>
          <w:tcPr>
            <w:tcW w:w="973" w:type="pct"/>
            <w:tcBorders>
              <w:top w:val="single" w:sz="4" w:space="0" w:color="auto"/>
              <w:left w:val="single" w:sz="4" w:space="0" w:color="auto"/>
              <w:bottom w:val="single" w:sz="4" w:space="0" w:color="auto"/>
              <w:right w:val="single" w:sz="4" w:space="0" w:color="auto"/>
            </w:tcBorders>
            <w:vAlign w:val="center"/>
            <w:hideMark/>
          </w:tcPr>
          <w:p w14:paraId="4018339E" w14:textId="3DD0FD7A" w:rsidR="00026273" w:rsidRPr="009243F2" w:rsidRDefault="009243F2" w:rsidP="00026273">
            <w:pPr>
              <w:suppressAutoHyphens/>
              <w:spacing w:after="0" w:line="240" w:lineRule="auto"/>
              <w:jc w:val="center"/>
              <w:rPr>
                <w:rFonts w:ascii="Times New Roman" w:hAnsi="Times New Roman" w:cs="Times New Roman"/>
                <w:sz w:val="24"/>
                <w:szCs w:val="24"/>
              </w:rPr>
            </w:pPr>
            <w:r w:rsidRPr="009243F2">
              <w:rPr>
                <w:rFonts w:ascii="Times New Roman" w:hAnsi="Times New Roman" w:cs="Times New Roman"/>
                <w:sz w:val="24"/>
                <w:szCs w:val="24"/>
              </w:rPr>
              <w:t>Согласно учебному плану контрольная работа</w:t>
            </w:r>
          </w:p>
        </w:tc>
      </w:tr>
      <w:tr w:rsidR="009243F2" w:rsidRPr="008A287E" w14:paraId="5E0087F2" w14:textId="77777777" w:rsidTr="009243F2">
        <w:tc>
          <w:tcPr>
            <w:tcW w:w="265" w:type="pct"/>
            <w:tcBorders>
              <w:top w:val="single" w:sz="4" w:space="0" w:color="auto"/>
              <w:left w:val="single" w:sz="4" w:space="0" w:color="auto"/>
              <w:bottom w:val="single" w:sz="4" w:space="0" w:color="auto"/>
              <w:right w:val="single" w:sz="4" w:space="0" w:color="auto"/>
            </w:tcBorders>
            <w:vAlign w:val="center"/>
          </w:tcPr>
          <w:p w14:paraId="4BEE7298" w14:textId="77777777" w:rsidR="009243F2" w:rsidRPr="008A287E" w:rsidRDefault="009243F2" w:rsidP="00026273">
            <w:pPr>
              <w:pStyle w:val="ae"/>
              <w:ind w:left="0"/>
              <w:rPr>
                <w:rFonts w:ascii="Times New Roman" w:hAnsi="Times New Roman" w:cs="Times New Roman"/>
                <w:sz w:val="24"/>
                <w:szCs w:val="24"/>
              </w:rPr>
            </w:pPr>
          </w:p>
        </w:tc>
        <w:tc>
          <w:tcPr>
            <w:tcW w:w="1057" w:type="pct"/>
            <w:tcBorders>
              <w:top w:val="single" w:sz="4" w:space="0" w:color="auto"/>
              <w:left w:val="single" w:sz="4" w:space="0" w:color="auto"/>
              <w:bottom w:val="single" w:sz="4" w:space="0" w:color="auto"/>
              <w:right w:val="single" w:sz="4" w:space="0" w:color="auto"/>
            </w:tcBorders>
            <w:vAlign w:val="center"/>
          </w:tcPr>
          <w:p w14:paraId="15AF1A7F" w14:textId="55CBBE90" w:rsidR="009243F2" w:rsidRPr="008A287E" w:rsidRDefault="009243F2" w:rsidP="00026273">
            <w:pPr>
              <w:tabs>
                <w:tab w:val="center" w:pos="8222"/>
                <w:tab w:val="center" w:pos="8505"/>
                <w:tab w:val="right" w:pos="9356"/>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Итого в %</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998357A" w14:textId="77777777" w:rsidR="009243F2" w:rsidRPr="008A287E" w:rsidRDefault="009243F2" w:rsidP="00026273">
            <w:pPr>
              <w:suppressAutoHyphens/>
              <w:spacing w:after="0" w:line="240" w:lineRule="auto"/>
              <w:jc w:val="center"/>
              <w:rPr>
                <w:rFonts w:ascii="Times New Roman" w:hAnsi="Times New Roman" w:cs="Times New Roman"/>
                <w:sz w:val="24"/>
                <w:szCs w:val="24"/>
              </w:rPr>
            </w:pP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5F488420" w14:textId="435C5FC4" w:rsidR="009243F2" w:rsidRPr="008A287E" w:rsidRDefault="009243F2" w:rsidP="00026273">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14:paraId="7C01B4BC" w14:textId="660CE93C" w:rsidR="009243F2" w:rsidRPr="008A287E" w:rsidRDefault="009243F2" w:rsidP="00026273">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687F8CD3" w14:textId="40787B4F" w:rsidR="009243F2" w:rsidRPr="008A287E" w:rsidRDefault="009243F2" w:rsidP="00026273">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tcPr>
          <w:p w14:paraId="004A76AA" w14:textId="069BD7AC" w:rsidR="009243F2" w:rsidRPr="008A287E" w:rsidRDefault="009243F2" w:rsidP="00026273">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973" w:type="pct"/>
            <w:tcBorders>
              <w:top w:val="single" w:sz="4" w:space="0" w:color="auto"/>
              <w:left w:val="single" w:sz="4" w:space="0" w:color="auto"/>
              <w:bottom w:val="single" w:sz="4" w:space="0" w:color="auto"/>
              <w:right w:val="single" w:sz="4" w:space="0" w:color="auto"/>
            </w:tcBorders>
            <w:vAlign w:val="center"/>
          </w:tcPr>
          <w:p w14:paraId="43B6FC79" w14:textId="77777777" w:rsidR="009243F2" w:rsidRPr="008A287E" w:rsidRDefault="009243F2" w:rsidP="00026273">
            <w:pPr>
              <w:suppressAutoHyphens/>
              <w:spacing w:after="0" w:line="240" w:lineRule="auto"/>
              <w:jc w:val="center"/>
              <w:rPr>
                <w:rFonts w:cstheme="minorHAnsi"/>
                <w:sz w:val="24"/>
                <w:szCs w:val="24"/>
              </w:rPr>
            </w:pPr>
          </w:p>
        </w:tc>
      </w:tr>
    </w:tbl>
    <w:p w14:paraId="22B578B2" w14:textId="77777777" w:rsidR="00704013" w:rsidRPr="008A287E" w:rsidRDefault="00704013" w:rsidP="00704013">
      <w:pPr>
        <w:suppressAutoHyphens/>
        <w:autoSpaceDE w:val="0"/>
        <w:autoSpaceDN w:val="0"/>
        <w:adjustRightInd w:val="0"/>
        <w:spacing w:after="0" w:line="360" w:lineRule="auto"/>
        <w:ind w:firstLine="567"/>
        <w:jc w:val="both"/>
        <w:rPr>
          <w:rFonts w:ascii="Times New Roman" w:hAnsi="Times New Roman"/>
          <w:sz w:val="20"/>
          <w:szCs w:val="20"/>
        </w:rPr>
      </w:pPr>
      <w:bookmarkStart w:id="16" w:name="_Toc485307215"/>
      <w:bookmarkStart w:id="17" w:name="_Toc485836349"/>
    </w:p>
    <w:p w14:paraId="133D488C" w14:textId="0DFE5E7E" w:rsidR="005D5A87" w:rsidRDefault="005D5A87" w:rsidP="008B05C1">
      <w:pPr>
        <w:pStyle w:val="2"/>
        <w:numPr>
          <w:ilvl w:val="1"/>
          <w:numId w:val="3"/>
        </w:numPr>
        <w:spacing w:before="240" w:after="120"/>
        <w:jc w:val="center"/>
        <w:rPr>
          <w:rFonts w:ascii="Times New Roman" w:hAnsi="Times New Roman" w:cs="Times New Roman"/>
          <w:color w:val="auto"/>
          <w:sz w:val="28"/>
          <w:szCs w:val="28"/>
        </w:rPr>
      </w:pPr>
      <w:bookmarkStart w:id="18" w:name="_Toc84176670"/>
      <w:r w:rsidRPr="008A287E">
        <w:rPr>
          <w:rFonts w:ascii="Times New Roman" w:hAnsi="Times New Roman" w:cs="Times New Roman"/>
          <w:color w:val="auto"/>
          <w:sz w:val="28"/>
          <w:szCs w:val="28"/>
        </w:rPr>
        <w:t xml:space="preserve">Содержание </w:t>
      </w:r>
      <w:r w:rsidR="009243F2">
        <w:rPr>
          <w:rFonts w:ascii="Times New Roman" w:hAnsi="Times New Roman" w:cs="Times New Roman"/>
          <w:color w:val="auto"/>
          <w:sz w:val="28"/>
          <w:szCs w:val="28"/>
        </w:rPr>
        <w:t>семи</w:t>
      </w:r>
      <w:r w:rsidR="0031579F" w:rsidRPr="008A287E">
        <w:rPr>
          <w:rFonts w:ascii="Times New Roman" w:hAnsi="Times New Roman" w:cs="Times New Roman"/>
          <w:color w:val="auto"/>
          <w:sz w:val="28"/>
          <w:szCs w:val="28"/>
        </w:rPr>
        <w:t xml:space="preserve">наров и </w:t>
      </w:r>
      <w:r w:rsidRPr="008A287E">
        <w:rPr>
          <w:rFonts w:ascii="Times New Roman" w:hAnsi="Times New Roman" w:cs="Times New Roman"/>
          <w:color w:val="auto"/>
          <w:sz w:val="28"/>
          <w:szCs w:val="28"/>
        </w:rPr>
        <w:t>практических занятий</w:t>
      </w:r>
      <w:bookmarkEnd w:id="16"/>
      <w:bookmarkEnd w:id="17"/>
      <w:bookmarkEnd w:id="18"/>
      <w:r w:rsidR="008B05C1" w:rsidRPr="008A287E">
        <w:rPr>
          <w:rFonts w:ascii="Times New Roman" w:hAnsi="Times New Roman" w:cs="Times New Roman"/>
          <w:color w:val="auto"/>
          <w:sz w:val="28"/>
          <w:szCs w:val="28"/>
        </w:rPr>
        <w:t xml:space="preserve"> </w:t>
      </w:r>
    </w:p>
    <w:p w14:paraId="727BB4F4" w14:textId="20D35743" w:rsidR="009243F2" w:rsidRPr="009243F2" w:rsidRDefault="009243F2" w:rsidP="009243F2">
      <w:pPr>
        <w:jc w:val="right"/>
        <w:rPr>
          <w:rFonts w:ascii="Times New Roman" w:hAnsi="Times New Roman" w:cs="Times New Roman"/>
          <w:sz w:val="24"/>
          <w:szCs w:val="24"/>
        </w:rPr>
      </w:pPr>
      <w:r>
        <w:rPr>
          <w:rFonts w:ascii="Times New Roman" w:hAnsi="Times New Roman" w:cs="Times New Roman"/>
          <w:sz w:val="24"/>
          <w:szCs w:val="24"/>
        </w:rPr>
        <w:t xml:space="preserve">Таблица </w:t>
      </w:r>
      <w:r w:rsidR="00C41A56">
        <w:rPr>
          <w:rFonts w:ascii="Times New Roman" w:hAnsi="Times New Roman" w:cs="Times New Roman"/>
          <w:sz w:val="24"/>
          <w:szCs w:val="24"/>
        </w:rPr>
        <w:t>4</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979"/>
      </w:tblGrid>
      <w:tr w:rsidR="008A287E" w:rsidRPr="008A287E" w14:paraId="525BC140" w14:textId="77777777" w:rsidTr="009243F2">
        <w:trPr>
          <w:trHeight w:val="559"/>
          <w:tblHeader/>
          <w:jc w:val="center"/>
        </w:trPr>
        <w:tc>
          <w:tcPr>
            <w:tcW w:w="2552" w:type="dxa"/>
            <w:hideMark/>
          </w:tcPr>
          <w:p w14:paraId="4687EB1B" w14:textId="77777777" w:rsidR="00C07976" w:rsidRPr="008A287E" w:rsidRDefault="00C07976" w:rsidP="00E425D3">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8A287E">
              <w:rPr>
                <w:rFonts w:ascii="Times New Roman" w:eastAsia="Calibri" w:hAnsi="Times New Roman" w:cs="Times New Roman"/>
                <w:b/>
                <w:sz w:val="24"/>
                <w:szCs w:val="24"/>
              </w:rPr>
              <w:t>Наименование тем (разделов) дисциплины</w:t>
            </w:r>
          </w:p>
        </w:tc>
        <w:tc>
          <w:tcPr>
            <w:tcW w:w="5387" w:type="dxa"/>
            <w:hideMark/>
          </w:tcPr>
          <w:p w14:paraId="67533848" w14:textId="77777777" w:rsidR="00C07976" w:rsidRPr="008A287E" w:rsidRDefault="00C07976" w:rsidP="00E425D3">
            <w:pPr>
              <w:autoSpaceDN w:val="0"/>
              <w:spacing w:after="0" w:line="240" w:lineRule="auto"/>
              <w:jc w:val="center"/>
              <w:rPr>
                <w:rFonts w:ascii="Times New Roman" w:eastAsia="Calibri" w:hAnsi="Times New Roman" w:cs="Times New Roman"/>
                <w:b/>
                <w:sz w:val="24"/>
                <w:szCs w:val="24"/>
              </w:rPr>
            </w:pPr>
            <w:r w:rsidRPr="008A287E">
              <w:rPr>
                <w:rFonts w:ascii="Times New Roman" w:eastAsia="Calibri" w:hAnsi="Times New Roman" w:cs="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1979" w:type="dxa"/>
            <w:hideMark/>
          </w:tcPr>
          <w:p w14:paraId="7EA31B50" w14:textId="77777777" w:rsidR="00C07976" w:rsidRPr="008A287E" w:rsidRDefault="00C07976" w:rsidP="00E425D3">
            <w:pPr>
              <w:autoSpaceDN w:val="0"/>
              <w:spacing w:after="0" w:line="240" w:lineRule="auto"/>
              <w:jc w:val="center"/>
              <w:rPr>
                <w:rFonts w:ascii="Times New Roman" w:eastAsia="Calibri" w:hAnsi="Times New Roman" w:cs="Times New Roman"/>
                <w:b/>
                <w:sz w:val="24"/>
                <w:szCs w:val="24"/>
              </w:rPr>
            </w:pPr>
            <w:r w:rsidRPr="008A287E">
              <w:rPr>
                <w:rFonts w:ascii="Times New Roman" w:eastAsia="Calibri" w:hAnsi="Times New Roman" w:cs="Times New Roman"/>
                <w:b/>
                <w:sz w:val="24"/>
                <w:szCs w:val="24"/>
              </w:rPr>
              <w:t>Форма проведения занятия</w:t>
            </w:r>
          </w:p>
        </w:tc>
      </w:tr>
      <w:tr w:rsidR="008A287E" w:rsidRPr="008A287E" w14:paraId="6F2AE42E" w14:textId="77777777" w:rsidTr="009243F2">
        <w:trPr>
          <w:jc w:val="center"/>
        </w:trPr>
        <w:tc>
          <w:tcPr>
            <w:tcW w:w="2552" w:type="dxa"/>
          </w:tcPr>
          <w:p w14:paraId="25119163" w14:textId="64E9D1BB" w:rsidR="00C07976" w:rsidRPr="00D3413D"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highlight w:val="yellow"/>
              </w:rPr>
            </w:pPr>
            <w:r w:rsidRPr="008F7A42">
              <w:rPr>
                <w:rFonts w:ascii="Times New Roman" w:eastAsia="Calibri" w:hAnsi="Times New Roman" w:cs="Times New Roman"/>
                <w:sz w:val="24"/>
                <w:szCs w:val="24"/>
              </w:rPr>
              <w:t xml:space="preserve">Тема дисциплины 1. </w:t>
            </w:r>
            <w:r w:rsidRPr="008F7A42">
              <w:rPr>
                <w:rFonts w:ascii="Times New Roman" w:hAnsi="Times New Roman"/>
                <w:bCs/>
                <w:sz w:val="24"/>
                <w:szCs w:val="24"/>
              </w:rPr>
              <w:t xml:space="preserve">Основы теории </w:t>
            </w:r>
            <w:r w:rsidR="008F7A42" w:rsidRPr="008F7A42">
              <w:rPr>
                <w:rFonts w:ascii="Times New Roman" w:hAnsi="Times New Roman"/>
                <w:bCs/>
                <w:sz w:val="24"/>
                <w:szCs w:val="24"/>
              </w:rPr>
              <w:t>множеств</w:t>
            </w:r>
            <w:r w:rsidRPr="009243F2">
              <w:rPr>
                <w:rFonts w:ascii="Times New Roman" w:hAnsi="Times New Roman"/>
                <w:bCs/>
                <w:sz w:val="24"/>
                <w:szCs w:val="24"/>
              </w:rPr>
              <w:t>.</w:t>
            </w:r>
          </w:p>
        </w:tc>
        <w:tc>
          <w:tcPr>
            <w:tcW w:w="5387" w:type="dxa"/>
          </w:tcPr>
          <w:p w14:paraId="2E035457" w14:textId="1B3D2481" w:rsidR="00C07976" w:rsidRPr="008A287E" w:rsidRDefault="00C07976" w:rsidP="00E425D3">
            <w:pPr>
              <w:widowControl w:val="0"/>
              <w:autoSpaceDE w:val="0"/>
              <w:autoSpaceDN w:val="0"/>
              <w:adjustRightInd w:val="0"/>
              <w:spacing w:after="0" w:line="240" w:lineRule="auto"/>
              <w:ind w:left="-79"/>
              <w:rPr>
                <w:rFonts w:ascii="Times New Roman" w:eastAsia="Times New Roman" w:hAnsi="Times New Roman" w:cs="Times New Roman"/>
                <w:sz w:val="24"/>
                <w:szCs w:val="24"/>
              </w:rPr>
            </w:pPr>
            <w:r w:rsidRPr="008A287E">
              <w:rPr>
                <w:rFonts w:ascii="Times New Roman" w:eastAsia="Calibri" w:hAnsi="Times New Roman" w:cs="Times New Roman"/>
                <w:sz w:val="24"/>
                <w:szCs w:val="24"/>
              </w:rPr>
              <w:t>1. Решение задач по теории множеств.</w:t>
            </w:r>
          </w:p>
          <w:p w14:paraId="50C74B1F" w14:textId="77777777" w:rsidR="00C07976" w:rsidRPr="008A287E" w:rsidRDefault="00C07976" w:rsidP="00E425D3">
            <w:pPr>
              <w:widowControl w:val="0"/>
              <w:autoSpaceDE w:val="0"/>
              <w:autoSpaceDN w:val="0"/>
              <w:adjustRightInd w:val="0"/>
              <w:spacing w:after="0" w:line="240" w:lineRule="auto"/>
              <w:ind w:left="-79"/>
              <w:rPr>
                <w:rFonts w:ascii="Times New Roman" w:eastAsia="Calibri" w:hAnsi="Times New Roman" w:cs="Times New Roman"/>
                <w:sz w:val="24"/>
                <w:szCs w:val="24"/>
              </w:rPr>
            </w:pPr>
          </w:p>
          <w:p w14:paraId="0899C2FA" w14:textId="77777777" w:rsidR="00C07976" w:rsidRPr="008A287E" w:rsidRDefault="00C07976" w:rsidP="00E425D3">
            <w:pPr>
              <w:widowControl w:val="0"/>
              <w:autoSpaceDE w:val="0"/>
              <w:autoSpaceDN w:val="0"/>
              <w:adjustRightInd w:val="0"/>
              <w:spacing w:after="0" w:line="240" w:lineRule="auto"/>
              <w:ind w:left="-79"/>
              <w:rPr>
                <w:rFonts w:ascii="Times New Roman" w:eastAsia="Calibri" w:hAnsi="Times New Roman" w:cs="Times New Roman"/>
                <w:sz w:val="24"/>
                <w:szCs w:val="24"/>
              </w:rPr>
            </w:pPr>
            <w:r w:rsidRPr="008A287E">
              <w:rPr>
                <w:rFonts w:ascii="Times New Roman" w:eastAsia="Calibri" w:hAnsi="Times New Roman" w:cs="Times New Roman"/>
                <w:sz w:val="24"/>
                <w:szCs w:val="24"/>
              </w:rPr>
              <w:t>Рекомендуемые источники: 8.1.1, 8.1.2, 8.2.1, 8.2.6</w:t>
            </w:r>
          </w:p>
        </w:tc>
        <w:tc>
          <w:tcPr>
            <w:tcW w:w="1979" w:type="dxa"/>
          </w:tcPr>
          <w:p w14:paraId="0DD994B7"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Решение задач в аудитории, выполнение самостоятельных заданий.</w:t>
            </w:r>
          </w:p>
        </w:tc>
      </w:tr>
      <w:tr w:rsidR="008A287E" w:rsidRPr="008A287E" w14:paraId="7AF41C03" w14:textId="77777777" w:rsidTr="009243F2">
        <w:trPr>
          <w:jc w:val="center"/>
        </w:trPr>
        <w:tc>
          <w:tcPr>
            <w:tcW w:w="2552" w:type="dxa"/>
          </w:tcPr>
          <w:p w14:paraId="5B809F49" w14:textId="59C1D32E" w:rsidR="00C07976" w:rsidRPr="008F7A42"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F7A42">
              <w:rPr>
                <w:rFonts w:ascii="Times New Roman" w:eastAsia="Calibri" w:hAnsi="Times New Roman" w:cs="Times New Roman"/>
                <w:sz w:val="24"/>
                <w:szCs w:val="24"/>
              </w:rPr>
              <w:t xml:space="preserve">Тема дисциплины 2. </w:t>
            </w:r>
            <w:r w:rsidRPr="008F7A42">
              <w:rPr>
                <w:rFonts w:ascii="Times New Roman" w:hAnsi="Times New Roman" w:cs="Times New Roman"/>
                <w:sz w:val="24"/>
                <w:szCs w:val="24"/>
              </w:rPr>
              <w:t>Комбинаторика.</w:t>
            </w:r>
          </w:p>
          <w:p w14:paraId="706BA6FB" w14:textId="77777777" w:rsidR="00C07976" w:rsidRPr="008F7A42"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tc>
        <w:tc>
          <w:tcPr>
            <w:tcW w:w="5387" w:type="dxa"/>
          </w:tcPr>
          <w:p w14:paraId="6CF1E7DD" w14:textId="5FC8B1BE"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 xml:space="preserve">1. </w:t>
            </w:r>
            <w:r w:rsidRPr="008A287E">
              <w:rPr>
                <w:rFonts w:ascii="Times New Roman" w:hAnsi="Times New Roman" w:cs="Times New Roman"/>
                <w:sz w:val="24"/>
                <w:szCs w:val="24"/>
              </w:rPr>
              <w:t>Комбинаторика. Основные методы</w:t>
            </w:r>
            <w:r w:rsidRPr="008A287E">
              <w:rPr>
                <w:rFonts w:ascii="Times New Roman" w:eastAsia="Calibri" w:hAnsi="Times New Roman" w:cs="Times New Roman"/>
                <w:sz w:val="24"/>
                <w:szCs w:val="24"/>
              </w:rPr>
              <w:t>.</w:t>
            </w:r>
          </w:p>
          <w:p w14:paraId="1758ECB8" w14:textId="2546FA0E"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2.Решениезадач па компьютере.</w:t>
            </w:r>
          </w:p>
          <w:p w14:paraId="497E03D1"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p w14:paraId="026552E1"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Рекомендуемые источники: 8.1.1, 8.2.2, 8.2.3, 8.2.5, 8.2.6</w:t>
            </w:r>
          </w:p>
          <w:p w14:paraId="04292F13"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tc>
        <w:tc>
          <w:tcPr>
            <w:tcW w:w="1979" w:type="dxa"/>
          </w:tcPr>
          <w:p w14:paraId="3AFF9B43" w14:textId="77777777" w:rsidR="00C07976" w:rsidRPr="008A287E" w:rsidRDefault="00C07976" w:rsidP="00C41A5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8A287E">
              <w:rPr>
                <w:rFonts w:ascii="Times New Roman" w:eastAsia="Calibri" w:hAnsi="Times New Roman" w:cs="Times New Roman"/>
                <w:sz w:val="24"/>
                <w:szCs w:val="24"/>
              </w:rPr>
              <w:t>Решение задач в аудитории, выполнение самостоятельных заданий. Опрос в аудитории по теме 1.</w:t>
            </w:r>
          </w:p>
        </w:tc>
      </w:tr>
      <w:tr w:rsidR="008A287E" w:rsidRPr="008A287E" w14:paraId="6DD16812" w14:textId="77777777" w:rsidTr="009243F2">
        <w:trPr>
          <w:jc w:val="center"/>
        </w:trPr>
        <w:tc>
          <w:tcPr>
            <w:tcW w:w="2552" w:type="dxa"/>
            <w:tcBorders>
              <w:top w:val="single" w:sz="4" w:space="0" w:color="auto"/>
              <w:left w:val="single" w:sz="4" w:space="0" w:color="auto"/>
              <w:bottom w:val="single" w:sz="4" w:space="0" w:color="auto"/>
              <w:right w:val="single" w:sz="4" w:space="0" w:color="auto"/>
            </w:tcBorders>
          </w:tcPr>
          <w:p w14:paraId="01E3A956" w14:textId="6CFDFA83" w:rsidR="00C07976" w:rsidRPr="008F7A42"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F7A42">
              <w:rPr>
                <w:rFonts w:ascii="Times New Roman" w:eastAsia="Calibri" w:hAnsi="Times New Roman" w:cs="Times New Roman"/>
                <w:sz w:val="24"/>
                <w:szCs w:val="24"/>
              </w:rPr>
              <w:t xml:space="preserve">Тема дисциплины 3. </w:t>
            </w:r>
            <w:r w:rsidRPr="008F7A42">
              <w:rPr>
                <w:rFonts w:ascii="Times New Roman" w:hAnsi="Times New Roman" w:cs="Times New Roman"/>
                <w:sz w:val="24"/>
                <w:szCs w:val="24"/>
              </w:rPr>
              <w:t>Основы математической логики</w:t>
            </w:r>
            <w:r w:rsidRPr="008F7A42">
              <w:rPr>
                <w:rFonts w:ascii="Times New Roman" w:eastAsia="Calibri" w:hAnsi="Times New Roman" w:cs="Times New Roman"/>
                <w:sz w:val="24"/>
                <w:szCs w:val="24"/>
              </w:rPr>
              <w:t>.</w:t>
            </w:r>
          </w:p>
          <w:p w14:paraId="15E400AB" w14:textId="77777777" w:rsidR="00C07976" w:rsidRPr="008F7A42"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6FA4AFB" w14:textId="0BD1DB4A"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 xml:space="preserve">1. </w:t>
            </w:r>
            <w:r w:rsidR="00A751FD" w:rsidRPr="008A287E">
              <w:rPr>
                <w:rFonts w:ascii="Times New Roman" w:eastAsia="Calibri" w:hAnsi="Times New Roman" w:cs="Times New Roman"/>
                <w:sz w:val="24"/>
                <w:szCs w:val="24"/>
              </w:rPr>
              <w:t xml:space="preserve">Логические функции </w:t>
            </w:r>
            <w:r w:rsidR="00A751FD" w:rsidRPr="008A287E">
              <w:rPr>
                <w:rFonts w:ascii="Times New Roman" w:eastAsia="Times New Roman" w:hAnsi="Times New Roman" w:cs="Times New Roman"/>
                <w:sz w:val="24"/>
                <w:szCs w:val="24"/>
                <w:lang w:val="en-US"/>
              </w:rPr>
              <w:t>EXCEL</w:t>
            </w:r>
            <w:r w:rsidR="00A751FD" w:rsidRPr="008A287E">
              <w:rPr>
                <w:rFonts w:ascii="Times New Roman" w:eastAsia="Times New Roman" w:hAnsi="Times New Roman" w:cs="Times New Roman"/>
                <w:sz w:val="24"/>
                <w:szCs w:val="24"/>
              </w:rPr>
              <w:t xml:space="preserve"> и </w:t>
            </w:r>
            <w:r w:rsidR="00A751FD" w:rsidRPr="008A287E">
              <w:rPr>
                <w:rFonts w:ascii="Times New Roman" w:eastAsia="Times New Roman" w:hAnsi="Times New Roman" w:cs="Times New Roman"/>
                <w:sz w:val="24"/>
                <w:szCs w:val="24"/>
                <w:lang w:val="en-US"/>
              </w:rPr>
              <w:t>R</w:t>
            </w:r>
            <w:r w:rsidRPr="008A287E">
              <w:rPr>
                <w:rFonts w:ascii="Times New Roman" w:eastAsia="Calibri" w:hAnsi="Times New Roman" w:cs="Times New Roman"/>
                <w:sz w:val="24"/>
                <w:szCs w:val="24"/>
              </w:rPr>
              <w:t>.</w:t>
            </w:r>
          </w:p>
          <w:p w14:paraId="40A45AB4" w14:textId="41380875" w:rsidR="00C07976" w:rsidRPr="008A287E" w:rsidRDefault="00A751FD"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2</w:t>
            </w:r>
            <w:r w:rsidR="00C07976" w:rsidRPr="008A287E">
              <w:rPr>
                <w:rFonts w:ascii="Times New Roman" w:eastAsia="Calibri" w:hAnsi="Times New Roman" w:cs="Times New Roman"/>
                <w:sz w:val="24"/>
                <w:szCs w:val="24"/>
              </w:rPr>
              <w:t xml:space="preserve">. Решение типовых задач математической </w:t>
            </w:r>
            <w:r w:rsidRPr="008A287E">
              <w:rPr>
                <w:rFonts w:ascii="Times New Roman" w:eastAsia="Calibri" w:hAnsi="Times New Roman" w:cs="Times New Roman"/>
                <w:sz w:val="24"/>
                <w:szCs w:val="24"/>
              </w:rPr>
              <w:t>логики</w:t>
            </w:r>
            <w:r w:rsidR="00C07976" w:rsidRPr="008A287E">
              <w:rPr>
                <w:rFonts w:ascii="Times New Roman" w:eastAsia="Calibri" w:hAnsi="Times New Roman" w:cs="Times New Roman"/>
                <w:sz w:val="24"/>
                <w:szCs w:val="24"/>
              </w:rPr>
              <w:t xml:space="preserve"> инструментами </w:t>
            </w:r>
            <w:r w:rsidRPr="008A287E">
              <w:rPr>
                <w:rFonts w:ascii="Times New Roman" w:eastAsia="Times New Roman" w:hAnsi="Times New Roman" w:cs="Times New Roman"/>
                <w:sz w:val="24"/>
                <w:szCs w:val="24"/>
                <w:lang w:val="en-US"/>
              </w:rPr>
              <w:t>EXCEL</w:t>
            </w:r>
            <w:r w:rsidRPr="008A287E">
              <w:rPr>
                <w:rFonts w:ascii="Times New Roman" w:eastAsia="Times New Roman" w:hAnsi="Times New Roman" w:cs="Times New Roman"/>
                <w:sz w:val="24"/>
                <w:szCs w:val="24"/>
              </w:rPr>
              <w:t xml:space="preserve"> и </w:t>
            </w:r>
            <w:r w:rsidRPr="008A287E">
              <w:rPr>
                <w:rFonts w:ascii="Times New Roman" w:eastAsia="Times New Roman" w:hAnsi="Times New Roman" w:cs="Times New Roman"/>
                <w:sz w:val="24"/>
                <w:szCs w:val="24"/>
                <w:lang w:val="en-US"/>
              </w:rPr>
              <w:t>R</w:t>
            </w:r>
            <w:r w:rsidRPr="008A287E">
              <w:rPr>
                <w:rFonts w:ascii="Times New Roman" w:eastAsia="Times New Roman" w:hAnsi="Times New Roman" w:cs="Times New Roman"/>
                <w:sz w:val="24"/>
                <w:szCs w:val="24"/>
              </w:rPr>
              <w:t>.</w:t>
            </w:r>
          </w:p>
          <w:p w14:paraId="7C388C6B"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p w14:paraId="206FEDB1"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Рекомендуемые источники: 8.1.1, 8.2.2, 8.2.3, 8.2.5, 8.2.6</w:t>
            </w:r>
          </w:p>
          <w:p w14:paraId="00FE6CDB"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tc>
        <w:tc>
          <w:tcPr>
            <w:tcW w:w="1979" w:type="dxa"/>
            <w:tcBorders>
              <w:top w:val="single" w:sz="4" w:space="0" w:color="auto"/>
              <w:left w:val="single" w:sz="4" w:space="0" w:color="auto"/>
              <w:bottom w:val="single" w:sz="4" w:space="0" w:color="auto"/>
              <w:right w:val="single" w:sz="4" w:space="0" w:color="auto"/>
            </w:tcBorders>
          </w:tcPr>
          <w:p w14:paraId="3BA2C0F6" w14:textId="77777777" w:rsidR="00C07976" w:rsidRPr="008A287E" w:rsidRDefault="00C07976" w:rsidP="00C41A5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8A287E">
              <w:rPr>
                <w:rFonts w:ascii="Times New Roman" w:eastAsia="Calibri" w:hAnsi="Times New Roman" w:cs="Times New Roman"/>
                <w:sz w:val="24"/>
                <w:szCs w:val="24"/>
              </w:rPr>
              <w:t>Решение задач в аудитории, выполнение самостоятельных заданий. Опрос в аудитории по темам 1и 2.</w:t>
            </w:r>
          </w:p>
        </w:tc>
      </w:tr>
      <w:tr w:rsidR="008A287E" w:rsidRPr="008A287E" w14:paraId="0F59AD84" w14:textId="77777777" w:rsidTr="009243F2">
        <w:trPr>
          <w:jc w:val="center"/>
        </w:trPr>
        <w:tc>
          <w:tcPr>
            <w:tcW w:w="2552" w:type="dxa"/>
            <w:tcBorders>
              <w:top w:val="single" w:sz="4" w:space="0" w:color="auto"/>
              <w:left w:val="single" w:sz="4" w:space="0" w:color="auto"/>
              <w:bottom w:val="single" w:sz="4" w:space="0" w:color="auto"/>
              <w:right w:val="single" w:sz="4" w:space="0" w:color="auto"/>
            </w:tcBorders>
          </w:tcPr>
          <w:p w14:paraId="15926384" w14:textId="79545DCD" w:rsidR="00C07976" w:rsidRPr="008F7A42"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F7A42">
              <w:rPr>
                <w:rFonts w:ascii="Times New Roman" w:eastAsia="Calibri" w:hAnsi="Times New Roman" w:cs="Times New Roman"/>
                <w:sz w:val="24"/>
                <w:szCs w:val="24"/>
              </w:rPr>
              <w:t xml:space="preserve">Тема дисциплины 4. </w:t>
            </w:r>
            <w:r w:rsidR="00A751FD" w:rsidRPr="008F7A42">
              <w:rPr>
                <w:rFonts w:ascii="Times New Roman" w:hAnsi="Times New Roman" w:cs="Times New Roman"/>
                <w:sz w:val="24"/>
                <w:szCs w:val="24"/>
              </w:rPr>
              <w:t>Основы теории графов</w:t>
            </w:r>
            <w:r w:rsidRPr="008F7A42">
              <w:rPr>
                <w:rFonts w:ascii="Times New Roman" w:eastAsia="Calibri" w:hAnsi="Times New Roman" w:cs="Times New Roman"/>
                <w:sz w:val="24"/>
                <w:szCs w:val="24"/>
              </w:rPr>
              <w:t>.</w:t>
            </w:r>
          </w:p>
          <w:p w14:paraId="2C0084DD" w14:textId="77777777" w:rsidR="00C07976" w:rsidRPr="008F7A42"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AF5D7D2"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1. Программирование формул, содержащих математические функции.</w:t>
            </w:r>
          </w:p>
          <w:p w14:paraId="34655C58" w14:textId="168D3872"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2. Программирование формул, содержащих логич</w:t>
            </w:r>
            <w:r w:rsidR="00C41A56">
              <w:rPr>
                <w:rFonts w:ascii="Times New Roman" w:eastAsia="Calibri" w:hAnsi="Times New Roman" w:cs="Times New Roman"/>
                <w:sz w:val="24"/>
                <w:szCs w:val="24"/>
              </w:rPr>
              <w:t>еские и математические функции.</w:t>
            </w:r>
          </w:p>
          <w:p w14:paraId="2F9479A1"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p w14:paraId="6E0AF146"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Рекомендуемые источники: 8.1.1, 8.2.2, 8.2.3, 8.2.5, 8.2.6</w:t>
            </w:r>
          </w:p>
          <w:p w14:paraId="34D6F7D3"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tc>
        <w:tc>
          <w:tcPr>
            <w:tcW w:w="1979" w:type="dxa"/>
            <w:tcBorders>
              <w:top w:val="single" w:sz="4" w:space="0" w:color="auto"/>
              <w:left w:val="single" w:sz="4" w:space="0" w:color="auto"/>
              <w:bottom w:val="single" w:sz="4" w:space="0" w:color="auto"/>
              <w:right w:val="single" w:sz="4" w:space="0" w:color="auto"/>
            </w:tcBorders>
          </w:tcPr>
          <w:p w14:paraId="35EE3AFC" w14:textId="77777777" w:rsidR="00C07976" w:rsidRPr="008A287E" w:rsidRDefault="00C07976" w:rsidP="00C41A5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8A287E">
              <w:rPr>
                <w:rFonts w:ascii="Times New Roman" w:eastAsia="Calibri" w:hAnsi="Times New Roman" w:cs="Times New Roman"/>
                <w:sz w:val="24"/>
                <w:szCs w:val="24"/>
              </w:rPr>
              <w:t>Решение задач в аудитории, выполнение самостоятельных заданий. Опрос в аудитории по темам 1и 2.</w:t>
            </w:r>
          </w:p>
        </w:tc>
      </w:tr>
      <w:tr w:rsidR="008A287E" w:rsidRPr="008A287E" w14:paraId="644C651F" w14:textId="77777777" w:rsidTr="009243F2">
        <w:trPr>
          <w:jc w:val="center"/>
        </w:trPr>
        <w:tc>
          <w:tcPr>
            <w:tcW w:w="2552" w:type="dxa"/>
            <w:tcBorders>
              <w:top w:val="single" w:sz="4" w:space="0" w:color="auto"/>
              <w:left w:val="single" w:sz="4" w:space="0" w:color="auto"/>
              <w:bottom w:val="single" w:sz="4" w:space="0" w:color="auto"/>
              <w:right w:val="single" w:sz="4" w:space="0" w:color="auto"/>
            </w:tcBorders>
          </w:tcPr>
          <w:p w14:paraId="7E625DDE" w14:textId="6BA44DCB" w:rsidR="00C07976" w:rsidRPr="008F7A42"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F7A42">
              <w:rPr>
                <w:rFonts w:ascii="Times New Roman" w:eastAsia="Calibri" w:hAnsi="Times New Roman" w:cs="Times New Roman"/>
                <w:sz w:val="24"/>
                <w:szCs w:val="24"/>
              </w:rPr>
              <w:t xml:space="preserve">Тема дисциплины 5. </w:t>
            </w:r>
            <w:r w:rsidR="00A751FD" w:rsidRPr="008F7A42">
              <w:rPr>
                <w:rFonts w:ascii="Times New Roman" w:hAnsi="Times New Roman" w:cs="Times New Roman"/>
                <w:sz w:val="24"/>
                <w:szCs w:val="24"/>
              </w:rPr>
              <w:t>Теория вероятностей</w:t>
            </w:r>
          </w:p>
          <w:p w14:paraId="1EB80157" w14:textId="77777777" w:rsidR="00C07976" w:rsidRPr="008F7A42"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4182B78"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 xml:space="preserve">1. Основные элементы языка </w:t>
            </w:r>
            <w:r w:rsidRPr="008A287E">
              <w:rPr>
                <w:rFonts w:ascii="Times New Roman" w:hAnsi="Times New Roman"/>
                <w:sz w:val="24"/>
                <w:szCs w:val="24"/>
                <w:lang w:val="en-US"/>
              </w:rPr>
              <w:t>R</w:t>
            </w:r>
          </w:p>
          <w:p w14:paraId="7E484B4B"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 xml:space="preserve">2.Среда разработки программ </w:t>
            </w:r>
            <w:r w:rsidRPr="008A287E">
              <w:rPr>
                <w:rFonts w:ascii="Times New Roman" w:hAnsi="Times New Roman"/>
                <w:sz w:val="24"/>
                <w:szCs w:val="24"/>
                <w:lang w:val="en-US"/>
              </w:rPr>
              <w:t>R</w:t>
            </w:r>
            <w:r w:rsidRPr="008A287E">
              <w:rPr>
                <w:rFonts w:ascii="Times New Roman" w:hAnsi="Times New Roman"/>
                <w:sz w:val="24"/>
                <w:szCs w:val="24"/>
              </w:rPr>
              <w:t>-</w:t>
            </w:r>
            <w:r w:rsidRPr="008A287E">
              <w:rPr>
                <w:rFonts w:ascii="Times New Roman" w:hAnsi="Times New Roman"/>
                <w:sz w:val="24"/>
                <w:szCs w:val="24"/>
                <w:lang w:val="en-US"/>
              </w:rPr>
              <w:t>Studio</w:t>
            </w:r>
            <w:r w:rsidRPr="008A287E">
              <w:rPr>
                <w:rFonts w:ascii="Times New Roman" w:eastAsia="Calibri" w:hAnsi="Times New Roman" w:cs="Times New Roman"/>
                <w:sz w:val="24"/>
                <w:szCs w:val="24"/>
              </w:rPr>
              <w:t>.</w:t>
            </w:r>
          </w:p>
          <w:p w14:paraId="367D7EFF"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p w14:paraId="077DD521"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Рекомендуемые источники: 8.1.1, 8.2.2, 8.2.3, 8.2.5, 8.2.6</w:t>
            </w:r>
          </w:p>
          <w:p w14:paraId="01661A53"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tc>
        <w:tc>
          <w:tcPr>
            <w:tcW w:w="1979" w:type="dxa"/>
            <w:tcBorders>
              <w:top w:val="single" w:sz="4" w:space="0" w:color="auto"/>
              <w:left w:val="single" w:sz="4" w:space="0" w:color="auto"/>
              <w:bottom w:val="single" w:sz="4" w:space="0" w:color="auto"/>
              <w:right w:val="single" w:sz="4" w:space="0" w:color="auto"/>
            </w:tcBorders>
          </w:tcPr>
          <w:p w14:paraId="450C92A2" w14:textId="77777777" w:rsidR="00C07976" w:rsidRPr="008A287E" w:rsidRDefault="00C07976" w:rsidP="00C41A56">
            <w:pPr>
              <w:widowControl w:val="0"/>
              <w:autoSpaceDE w:val="0"/>
              <w:autoSpaceDN w:val="0"/>
              <w:adjustRightInd w:val="0"/>
              <w:spacing w:after="0" w:line="240" w:lineRule="auto"/>
              <w:jc w:val="both"/>
              <w:rPr>
                <w:rFonts w:ascii="Times New Roman" w:hAnsi="Times New Roman"/>
                <w:sz w:val="24"/>
                <w:szCs w:val="24"/>
              </w:rPr>
            </w:pPr>
            <w:r w:rsidRPr="008A287E">
              <w:rPr>
                <w:rFonts w:ascii="Times New Roman" w:hAnsi="Times New Roman" w:cs="Times New Roman"/>
                <w:sz w:val="24"/>
                <w:szCs w:val="24"/>
              </w:rPr>
              <w:t xml:space="preserve">Контрольная работа по </w:t>
            </w:r>
            <w:r w:rsidRPr="008A287E">
              <w:rPr>
                <w:rFonts w:ascii="Times New Roman" w:hAnsi="Times New Roman"/>
                <w:sz w:val="24"/>
                <w:szCs w:val="24"/>
                <w:lang w:val="en-US"/>
              </w:rPr>
              <w:t>EXCEL</w:t>
            </w:r>
            <w:r w:rsidRPr="008A287E">
              <w:rPr>
                <w:rFonts w:ascii="Times New Roman" w:hAnsi="Times New Roman"/>
                <w:sz w:val="24"/>
                <w:szCs w:val="24"/>
              </w:rPr>
              <w:t>,</w:t>
            </w:r>
          </w:p>
          <w:p w14:paraId="0E621856" w14:textId="77777777" w:rsidR="00C07976" w:rsidRPr="008A287E" w:rsidRDefault="00C07976" w:rsidP="00C41A56">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8A287E" w:rsidRPr="008A287E" w14:paraId="6629F5AD" w14:textId="77777777" w:rsidTr="009243F2">
        <w:trPr>
          <w:jc w:val="center"/>
        </w:trPr>
        <w:tc>
          <w:tcPr>
            <w:tcW w:w="2552" w:type="dxa"/>
            <w:tcBorders>
              <w:top w:val="single" w:sz="4" w:space="0" w:color="auto"/>
              <w:left w:val="single" w:sz="4" w:space="0" w:color="auto"/>
              <w:bottom w:val="single" w:sz="4" w:space="0" w:color="auto"/>
              <w:right w:val="single" w:sz="4" w:space="0" w:color="auto"/>
            </w:tcBorders>
          </w:tcPr>
          <w:p w14:paraId="61D033D8" w14:textId="09429593" w:rsidR="00C07976" w:rsidRPr="008F7A42"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F7A42">
              <w:rPr>
                <w:rFonts w:ascii="Times New Roman" w:eastAsia="Calibri" w:hAnsi="Times New Roman" w:cs="Times New Roman"/>
                <w:sz w:val="24"/>
                <w:szCs w:val="24"/>
              </w:rPr>
              <w:t xml:space="preserve">Тема дисциплины 6. </w:t>
            </w:r>
            <w:r w:rsidR="00A751FD" w:rsidRPr="008F7A42">
              <w:rPr>
                <w:rFonts w:ascii="Times New Roman" w:hAnsi="Times New Roman" w:cs="Times New Roman"/>
                <w:sz w:val="24"/>
                <w:szCs w:val="24"/>
              </w:rPr>
              <w:t>Математическая статистика</w:t>
            </w:r>
            <w:r w:rsidRPr="008F7A42">
              <w:rPr>
                <w:rFonts w:ascii="Times New Roman" w:eastAsia="Calibri" w:hAnsi="Times New Roman" w:cs="Times New Roman"/>
                <w:sz w:val="24"/>
                <w:szCs w:val="24"/>
              </w:rPr>
              <w:t>.</w:t>
            </w:r>
          </w:p>
          <w:p w14:paraId="0B61E0A8" w14:textId="77777777" w:rsidR="00C07976" w:rsidRPr="008F7A42"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4F431D2" w14:textId="279C735D" w:rsidR="00C07976" w:rsidRPr="008A287E" w:rsidRDefault="00C41A56" w:rsidP="00E425D3">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Типы д</w:t>
            </w:r>
            <w:r w:rsidR="00C07976" w:rsidRPr="008A287E">
              <w:rPr>
                <w:rFonts w:ascii="Times New Roman" w:eastAsia="Calibri" w:hAnsi="Times New Roman" w:cs="Times New Roman"/>
                <w:sz w:val="24"/>
                <w:szCs w:val="24"/>
              </w:rPr>
              <w:t>анных. Явное и неявное задание типов. Преобразование данных.</w:t>
            </w:r>
          </w:p>
          <w:p w14:paraId="6728263F"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2.Операторы цикла, условные операторы.</w:t>
            </w:r>
          </w:p>
          <w:p w14:paraId="0A501A61"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3. Функции пользователя и их дальнейшее использование. Использование стандартных функций языка.</w:t>
            </w:r>
          </w:p>
          <w:p w14:paraId="3E10A666"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4. Графические функции.</w:t>
            </w:r>
          </w:p>
          <w:p w14:paraId="1FCC6283"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p w14:paraId="7EEBEBB1"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Рекомендуемые источники: 8.1.1, 8.2.2, 8.2.3, 8.2.5, 8.2.6</w:t>
            </w:r>
          </w:p>
          <w:p w14:paraId="3BBDD6AB"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tc>
        <w:tc>
          <w:tcPr>
            <w:tcW w:w="1979" w:type="dxa"/>
            <w:tcBorders>
              <w:top w:val="single" w:sz="4" w:space="0" w:color="auto"/>
              <w:left w:val="single" w:sz="4" w:space="0" w:color="auto"/>
              <w:bottom w:val="single" w:sz="4" w:space="0" w:color="auto"/>
              <w:right w:val="single" w:sz="4" w:space="0" w:color="auto"/>
            </w:tcBorders>
          </w:tcPr>
          <w:p w14:paraId="7CE13137" w14:textId="77777777" w:rsidR="00C07976" w:rsidRPr="008A287E" w:rsidRDefault="00C07976" w:rsidP="00C41A5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8A287E">
              <w:rPr>
                <w:rFonts w:ascii="Times New Roman" w:eastAsia="Calibri" w:hAnsi="Times New Roman" w:cs="Times New Roman"/>
                <w:sz w:val="24"/>
                <w:szCs w:val="24"/>
              </w:rPr>
              <w:t>Решение задач в аудитории, выполнение самостоятельных заданий. Опрос в аудитории по теме 5 Решение задач в аудитории, выполнение самостоятельных заданий. Опрос в аудитории по темам 1и 2</w:t>
            </w:r>
          </w:p>
        </w:tc>
      </w:tr>
      <w:tr w:rsidR="008A287E" w:rsidRPr="008A287E" w14:paraId="1F4DF67E" w14:textId="77777777" w:rsidTr="009243F2">
        <w:trPr>
          <w:jc w:val="center"/>
        </w:trPr>
        <w:tc>
          <w:tcPr>
            <w:tcW w:w="2552" w:type="dxa"/>
            <w:tcBorders>
              <w:top w:val="single" w:sz="4" w:space="0" w:color="auto"/>
              <w:left w:val="single" w:sz="4" w:space="0" w:color="auto"/>
              <w:bottom w:val="single" w:sz="4" w:space="0" w:color="auto"/>
              <w:right w:val="single" w:sz="4" w:space="0" w:color="auto"/>
            </w:tcBorders>
          </w:tcPr>
          <w:p w14:paraId="72C2E0DC" w14:textId="0FECB700" w:rsidR="00C07976" w:rsidRPr="008F7A42" w:rsidRDefault="00A751FD"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F7A42">
              <w:rPr>
                <w:rFonts w:ascii="Times New Roman" w:eastAsia="Calibri" w:hAnsi="Times New Roman" w:cs="Times New Roman"/>
                <w:sz w:val="24"/>
                <w:szCs w:val="24"/>
              </w:rPr>
              <w:t xml:space="preserve">Тема дисциплины 7. </w:t>
            </w:r>
            <w:r w:rsidR="00C07976" w:rsidRPr="008F7A42">
              <w:rPr>
                <w:rFonts w:ascii="Times New Roman" w:hAnsi="Times New Roman" w:cs="Times New Roman"/>
                <w:sz w:val="24"/>
                <w:szCs w:val="24"/>
              </w:rPr>
              <w:t xml:space="preserve">Решение задач анализа данных в </w:t>
            </w:r>
            <w:r w:rsidR="00C07976" w:rsidRPr="008F7A42">
              <w:rPr>
                <w:rFonts w:ascii="Times New Roman" w:eastAsia="Times New Roman" w:hAnsi="Times New Roman" w:cs="Times New Roman"/>
                <w:sz w:val="24"/>
                <w:szCs w:val="24"/>
                <w:lang w:val="en-US"/>
              </w:rPr>
              <w:t>EXCEL</w:t>
            </w:r>
            <w:r w:rsidR="00C07976" w:rsidRPr="008F7A42">
              <w:rPr>
                <w:rFonts w:ascii="Times New Roman" w:eastAsia="Times New Roman" w:hAnsi="Times New Roman" w:cs="Times New Roman"/>
                <w:sz w:val="24"/>
                <w:szCs w:val="24"/>
              </w:rPr>
              <w:t xml:space="preserve"> и </w:t>
            </w:r>
            <w:r w:rsidR="00C07976" w:rsidRPr="008F7A42">
              <w:rPr>
                <w:rFonts w:ascii="Times New Roman" w:eastAsia="Times New Roman" w:hAnsi="Times New Roman" w:cs="Times New Roman"/>
                <w:sz w:val="24"/>
                <w:szCs w:val="24"/>
                <w:lang w:val="en-US"/>
              </w:rPr>
              <w:t>R</w:t>
            </w:r>
          </w:p>
          <w:p w14:paraId="39395128" w14:textId="77777777" w:rsidR="00C07976" w:rsidRPr="008F7A42"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6EB4179"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 xml:space="preserve">1. Моделирование случайных величин с заданным законом распределения в </w:t>
            </w:r>
            <w:r w:rsidRPr="008A287E">
              <w:rPr>
                <w:rFonts w:ascii="Times New Roman" w:eastAsia="Times New Roman" w:hAnsi="Times New Roman" w:cs="Times New Roman"/>
                <w:sz w:val="24"/>
                <w:szCs w:val="24"/>
                <w:lang w:val="en-US"/>
              </w:rPr>
              <w:t>EXCEL</w:t>
            </w:r>
            <w:r w:rsidRPr="008A287E">
              <w:rPr>
                <w:rFonts w:ascii="Times New Roman" w:eastAsia="Times New Roman" w:hAnsi="Times New Roman" w:cs="Times New Roman"/>
                <w:sz w:val="24"/>
                <w:szCs w:val="24"/>
              </w:rPr>
              <w:t xml:space="preserve"> и </w:t>
            </w:r>
            <w:r w:rsidRPr="008A287E">
              <w:rPr>
                <w:rFonts w:ascii="Times New Roman" w:eastAsia="Times New Roman" w:hAnsi="Times New Roman" w:cs="Times New Roman"/>
                <w:sz w:val="24"/>
                <w:szCs w:val="24"/>
                <w:lang w:val="en-US"/>
              </w:rPr>
              <w:t>R</w:t>
            </w:r>
            <w:r w:rsidRPr="008A287E">
              <w:rPr>
                <w:rFonts w:ascii="Times New Roman" w:eastAsia="Times New Roman" w:hAnsi="Times New Roman" w:cs="Times New Roman"/>
                <w:sz w:val="24"/>
                <w:szCs w:val="24"/>
              </w:rPr>
              <w:t>.</w:t>
            </w:r>
          </w:p>
          <w:p w14:paraId="6A3BA5E8"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 xml:space="preserve">2.Решение типовых задач анализа данных в </w:t>
            </w:r>
            <w:r w:rsidRPr="008A287E">
              <w:rPr>
                <w:rFonts w:ascii="Times New Roman" w:eastAsia="Times New Roman" w:hAnsi="Times New Roman" w:cs="Times New Roman"/>
                <w:sz w:val="24"/>
                <w:szCs w:val="24"/>
                <w:lang w:val="en-US"/>
              </w:rPr>
              <w:t>EXCEL</w:t>
            </w:r>
            <w:r w:rsidRPr="008A287E">
              <w:rPr>
                <w:rFonts w:ascii="Times New Roman" w:eastAsia="Times New Roman" w:hAnsi="Times New Roman" w:cs="Times New Roman"/>
                <w:sz w:val="24"/>
                <w:szCs w:val="24"/>
              </w:rPr>
              <w:t xml:space="preserve"> и </w:t>
            </w:r>
            <w:r w:rsidRPr="008A287E">
              <w:rPr>
                <w:rFonts w:ascii="Times New Roman" w:eastAsia="Times New Roman" w:hAnsi="Times New Roman" w:cs="Times New Roman"/>
                <w:sz w:val="24"/>
                <w:szCs w:val="24"/>
                <w:lang w:val="en-US"/>
              </w:rPr>
              <w:t>R</w:t>
            </w:r>
            <w:r w:rsidRPr="008A287E">
              <w:rPr>
                <w:rFonts w:ascii="Times New Roman" w:eastAsia="Calibri" w:hAnsi="Times New Roman" w:cs="Times New Roman"/>
                <w:sz w:val="24"/>
                <w:szCs w:val="24"/>
              </w:rPr>
              <w:t>. Сопоставление преимуществ реализаций алгоритмов в той и другой системах программирования.</w:t>
            </w:r>
          </w:p>
          <w:p w14:paraId="0D58A527"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3. Формулирование задания для домашней творческой работы по реализации одного из предложенных алгоритмов в обеих системах программирования.</w:t>
            </w:r>
          </w:p>
          <w:p w14:paraId="1CC483EA"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p>
          <w:p w14:paraId="3A056B12" w14:textId="77777777" w:rsidR="00C07976" w:rsidRPr="008A287E" w:rsidRDefault="00C07976" w:rsidP="00E425D3">
            <w:pPr>
              <w:widowControl w:val="0"/>
              <w:autoSpaceDE w:val="0"/>
              <w:autoSpaceDN w:val="0"/>
              <w:adjustRightInd w:val="0"/>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Рекомендуемые источники: 8.1.1, 8.2.2, 8.2.3, 8.2.5, 8.2.6</w:t>
            </w:r>
          </w:p>
        </w:tc>
        <w:tc>
          <w:tcPr>
            <w:tcW w:w="1979" w:type="dxa"/>
            <w:tcBorders>
              <w:top w:val="single" w:sz="4" w:space="0" w:color="auto"/>
              <w:left w:val="single" w:sz="4" w:space="0" w:color="auto"/>
              <w:bottom w:val="single" w:sz="4" w:space="0" w:color="auto"/>
              <w:right w:val="single" w:sz="4" w:space="0" w:color="auto"/>
            </w:tcBorders>
          </w:tcPr>
          <w:p w14:paraId="7CE95AD1" w14:textId="77777777" w:rsidR="00C07976" w:rsidRPr="008A287E" w:rsidRDefault="00C07976" w:rsidP="00C41A5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8A287E">
              <w:rPr>
                <w:rFonts w:ascii="Times New Roman" w:eastAsia="Calibri" w:hAnsi="Times New Roman" w:cs="Times New Roman"/>
                <w:sz w:val="24"/>
                <w:szCs w:val="24"/>
              </w:rPr>
              <w:t>Решение задач в аудитории, выполнение самостоятельных заданий. Опрос в аудитории по всем темам</w:t>
            </w:r>
          </w:p>
        </w:tc>
      </w:tr>
    </w:tbl>
    <w:p w14:paraId="49E63E1E" w14:textId="77777777" w:rsidR="008A68AA" w:rsidRPr="008A287E" w:rsidRDefault="008A68AA" w:rsidP="008A287E">
      <w:pPr>
        <w:pStyle w:val="1"/>
        <w:rPr>
          <w:rFonts w:ascii="Times New Roman" w:eastAsia="Times New Roman" w:hAnsi="Times New Roman" w:cs="Times New Roman"/>
          <w:color w:val="auto"/>
          <w:sz w:val="24"/>
          <w:szCs w:val="20"/>
          <w:lang w:eastAsia="en-US"/>
        </w:rPr>
      </w:pPr>
      <w:bookmarkStart w:id="19" w:name="_Toc3995506"/>
      <w:bookmarkStart w:id="20" w:name="_Toc84176671"/>
      <w:r w:rsidRPr="008A287E">
        <w:rPr>
          <w:rFonts w:ascii="Times New Roman" w:eastAsia="Times New Roman" w:hAnsi="Times New Roman" w:cs="Times New Roman"/>
          <w:color w:val="auto"/>
          <w:lang w:eastAsia="en-US"/>
        </w:rPr>
        <w:t>6. Учебно-методическое обеспечение для самостоятельной работы обучающихся по дисциплине</w:t>
      </w:r>
      <w:bookmarkEnd w:id="19"/>
      <w:bookmarkEnd w:id="20"/>
    </w:p>
    <w:p w14:paraId="20E9E050" w14:textId="6C994A45" w:rsidR="008A68AA" w:rsidRPr="008A287E" w:rsidRDefault="008A68AA" w:rsidP="008A68AA">
      <w:pPr>
        <w:keepNext/>
        <w:spacing w:after="0" w:line="240" w:lineRule="auto"/>
        <w:ind w:firstLine="720"/>
        <w:jc w:val="both"/>
        <w:outlineLvl w:val="0"/>
        <w:rPr>
          <w:rFonts w:ascii="Times New Roman" w:eastAsia="Times New Roman" w:hAnsi="Times New Roman" w:cs="Times New Roman"/>
          <w:b/>
          <w:sz w:val="28"/>
          <w:szCs w:val="28"/>
          <w:lang w:eastAsia="en-US"/>
        </w:rPr>
      </w:pPr>
      <w:bookmarkStart w:id="21" w:name="_Toc3995507"/>
      <w:bookmarkStart w:id="22" w:name="_Toc84176672"/>
      <w:r w:rsidRPr="008A287E">
        <w:rPr>
          <w:rFonts w:ascii="Times New Roman" w:eastAsia="Times New Roman" w:hAnsi="Times New Roman" w:cs="Times New Roman"/>
          <w:b/>
          <w:sz w:val="28"/>
          <w:szCs w:val="28"/>
          <w:lang w:eastAsia="en-US"/>
        </w:rPr>
        <w:t xml:space="preserve">6.1. </w:t>
      </w:r>
      <w:bookmarkEnd w:id="21"/>
      <w:r w:rsidR="009243F2">
        <w:rPr>
          <w:rFonts w:ascii="Times New Roman" w:eastAsia="Times New Roman" w:hAnsi="Times New Roman" w:cs="Times New Roman"/>
          <w:b/>
          <w:sz w:val="28"/>
          <w:szCs w:val="28"/>
          <w:lang w:eastAsia="en-US"/>
        </w:rPr>
        <w:t>Перечень вопросов, отводимых на самостоятельное освоение дисциплины, формы внеаудиторной самостоятельной работы</w:t>
      </w:r>
      <w:bookmarkEnd w:id="22"/>
    </w:p>
    <w:p w14:paraId="2D096601" w14:textId="0CC2B8E6" w:rsidR="00DC7104" w:rsidRPr="008A287E" w:rsidRDefault="00DC7104" w:rsidP="00DC7104">
      <w:pPr>
        <w:suppressAutoHyphens/>
        <w:spacing w:after="0" w:line="360" w:lineRule="auto"/>
        <w:ind w:firstLine="709"/>
        <w:jc w:val="both"/>
        <w:rPr>
          <w:rFonts w:ascii="Times New Roman" w:hAnsi="Times New Roman" w:cs="Times New Roman"/>
          <w:sz w:val="28"/>
          <w:szCs w:val="28"/>
        </w:rPr>
      </w:pPr>
      <w:r w:rsidRPr="008A287E">
        <w:rPr>
          <w:rFonts w:ascii="Times New Roman" w:hAnsi="Times New Roman" w:cs="Times New Roman"/>
          <w:sz w:val="28"/>
          <w:szCs w:val="28"/>
        </w:rPr>
        <w:t>При изучении дисциплины «</w:t>
      </w:r>
      <w:r w:rsidR="00E900F7" w:rsidRPr="008A287E">
        <w:rPr>
          <w:rFonts w:ascii="Times New Roman" w:hAnsi="Times New Roman"/>
          <w:b/>
          <w:sz w:val="26"/>
          <w:szCs w:val="26"/>
        </w:rPr>
        <w:tab/>
      </w:r>
      <w:r w:rsidR="00E900F7" w:rsidRPr="008A287E">
        <w:rPr>
          <w:rFonts w:ascii="Times New Roman" w:eastAsia="Times New Roman" w:hAnsi="Times New Roman" w:cs="Times New Roman"/>
          <w:sz w:val="28"/>
          <w:szCs w:val="28"/>
        </w:rPr>
        <w:t>Точные методы в гуманитарных науках</w:t>
      </w:r>
      <w:r w:rsidRPr="008A287E">
        <w:rPr>
          <w:rFonts w:ascii="Times New Roman" w:hAnsi="Times New Roman" w:cs="Times New Roman"/>
          <w:sz w:val="28"/>
          <w:szCs w:val="28"/>
        </w:rPr>
        <w:t>» обязательными являются следующие формы самостоятельной работы:</w:t>
      </w:r>
    </w:p>
    <w:p w14:paraId="5C9AF553" w14:textId="77777777" w:rsidR="00D469EA" w:rsidRPr="008A287E" w:rsidRDefault="00D469EA" w:rsidP="00160D98">
      <w:pPr>
        <w:numPr>
          <w:ilvl w:val="0"/>
          <w:numId w:val="4"/>
        </w:numPr>
        <w:tabs>
          <w:tab w:val="clear" w:pos="1440"/>
        </w:tabs>
        <w:suppressAutoHyphens/>
        <w:spacing w:after="0" w:line="360" w:lineRule="auto"/>
        <w:ind w:left="1134"/>
        <w:jc w:val="both"/>
        <w:rPr>
          <w:rFonts w:ascii="Times New Roman" w:hAnsi="Times New Roman" w:cs="Times New Roman"/>
          <w:sz w:val="28"/>
          <w:szCs w:val="28"/>
        </w:rPr>
      </w:pPr>
      <w:r w:rsidRPr="008A287E">
        <w:rPr>
          <w:rFonts w:ascii="Times New Roman" w:hAnsi="Times New Roman"/>
          <w:sz w:val="28"/>
          <w:szCs w:val="28"/>
        </w:rPr>
        <w:t>разбор вопросов по теме занятия</w:t>
      </w:r>
      <w:r w:rsidRPr="008A287E">
        <w:rPr>
          <w:rFonts w:ascii="Times New Roman" w:hAnsi="Times New Roman" w:cs="Times New Roman"/>
          <w:sz w:val="28"/>
          <w:szCs w:val="28"/>
        </w:rPr>
        <w:t>;</w:t>
      </w:r>
    </w:p>
    <w:p w14:paraId="3FC25D80" w14:textId="77777777" w:rsidR="00D469EA" w:rsidRPr="008A287E" w:rsidRDefault="00D469EA" w:rsidP="00160D98">
      <w:pPr>
        <w:numPr>
          <w:ilvl w:val="0"/>
          <w:numId w:val="4"/>
        </w:numPr>
        <w:tabs>
          <w:tab w:val="clear" w:pos="1440"/>
        </w:tabs>
        <w:suppressAutoHyphens/>
        <w:spacing w:after="0" w:line="360" w:lineRule="auto"/>
        <w:ind w:left="1134"/>
        <w:jc w:val="both"/>
        <w:rPr>
          <w:rFonts w:ascii="Times New Roman" w:hAnsi="Times New Roman" w:cs="Times New Roman"/>
          <w:sz w:val="28"/>
          <w:szCs w:val="28"/>
        </w:rPr>
      </w:pPr>
      <w:r w:rsidRPr="008A287E">
        <w:rPr>
          <w:rFonts w:ascii="Times New Roman" w:hAnsi="Times New Roman"/>
          <w:sz w:val="28"/>
          <w:szCs w:val="28"/>
        </w:rPr>
        <w:t>изучение рекомендованных к занятию литературных источников</w:t>
      </w:r>
      <w:r w:rsidRPr="008A287E">
        <w:rPr>
          <w:rFonts w:ascii="Times New Roman" w:hAnsi="Times New Roman" w:cs="Times New Roman"/>
          <w:sz w:val="28"/>
          <w:szCs w:val="28"/>
        </w:rPr>
        <w:t>;</w:t>
      </w:r>
    </w:p>
    <w:p w14:paraId="1E89C401" w14:textId="77777777" w:rsidR="00DC7104" w:rsidRPr="008A287E" w:rsidRDefault="00F21527" w:rsidP="00160D98">
      <w:pPr>
        <w:numPr>
          <w:ilvl w:val="0"/>
          <w:numId w:val="4"/>
        </w:numPr>
        <w:tabs>
          <w:tab w:val="clear" w:pos="1440"/>
        </w:tabs>
        <w:suppressAutoHyphens/>
        <w:spacing w:after="0" w:line="360" w:lineRule="auto"/>
        <w:ind w:left="1134"/>
        <w:jc w:val="both"/>
        <w:rPr>
          <w:rFonts w:ascii="Times New Roman" w:hAnsi="Times New Roman" w:cs="Times New Roman"/>
          <w:sz w:val="28"/>
          <w:szCs w:val="28"/>
        </w:rPr>
      </w:pPr>
      <w:r w:rsidRPr="008A287E">
        <w:rPr>
          <w:rFonts w:ascii="Times New Roman" w:hAnsi="Times New Roman"/>
          <w:sz w:val="28"/>
          <w:szCs w:val="28"/>
        </w:rPr>
        <w:t xml:space="preserve">выполнение домашних заданий, в том числе </w:t>
      </w:r>
      <w:r w:rsidR="00DC7104" w:rsidRPr="008A287E">
        <w:rPr>
          <w:rFonts w:ascii="Times New Roman" w:hAnsi="Times New Roman"/>
          <w:sz w:val="28"/>
          <w:szCs w:val="28"/>
        </w:rPr>
        <w:t>разработка систем обработки данных для решения конкретных задач</w:t>
      </w:r>
      <w:r w:rsidR="00DC7104" w:rsidRPr="008A287E">
        <w:rPr>
          <w:rFonts w:ascii="Times New Roman" w:hAnsi="Times New Roman" w:cs="Times New Roman"/>
          <w:sz w:val="28"/>
          <w:szCs w:val="28"/>
        </w:rPr>
        <w:t>;</w:t>
      </w:r>
    </w:p>
    <w:p w14:paraId="26311F4D" w14:textId="78DEC81E" w:rsidR="00DC7104" w:rsidRDefault="00DC7104" w:rsidP="00160D98">
      <w:pPr>
        <w:numPr>
          <w:ilvl w:val="0"/>
          <w:numId w:val="4"/>
        </w:numPr>
        <w:tabs>
          <w:tab w:val="clear" w:pos="1440"/>
        </w:tabs>
        <w:suppressAutoHyphens/>
        <w:spacing w:after="0" w:line="360" w:lineRule="auto"/>
        <w:ind w:left="1134"/>
        <w:jc w:val="both"/>
        <w:rPr>
          <w:rFonts w:ascii="Times New Roman" w:hAnsi="Times New Roman" w:cs="Times New Roman"/>
          <w:sz w:val="28"/>
          <w:szCs w:val="28"/>
        </w:rPr>
      </w:pPr>
      <w:r w:rsidRPr="008A287E">
        <w:rPr>
          <w:rFonts w:ascii="Times New Roman" w:hAnsi="Times New Roman" w:cs="Times New Roman"/>
          <w:sz w:val="28"/>
          <w:szCs w:val="28"/>
        </w:rPr>
        <w:t xml:space="preserve">подготовка к </w:t>
      </w:r>
      <w:r w:rsidR="008B05C1" w:rsidRPr="008A287E">
        <w:rPr>
          <w:rFonts w:ascii="Times New Roman" w:hAnsi="Times New Roman" w:cs="Times New Roman"/>
          <w:sz w:val="28"/>
          <w:szCs w:val="28"/>
        </w:rPr>
        <w:t>зачету</w:t>
      </w:r>
      <w:r w:rsidRPr="008A287E">
        <w:rPr>
          <w:rFonts w:ascii="Times New Roman" w:hAnsi="Times New Roman" w:cs="Times New Roman"/>
          <w:sz w:val="28"/>
          <w:szCs w:val="28"/>
        </w:rPr>
        <w:t>.</w:t>
      </w:r>
    </w:p>
    <w:p w14:paraId="15B01D5D" w14:textId="51353D4B" w:rsidR="009243F2" w:rsidRPr="009243F2" w:rsidRDefault="009243F2" w:rsidP="009243F2">
      <w:pPr>
        <w:suppressAutoHyphens/>
        <w:spacing w:after="0" w:line="360" w:lineRule="auto"/>
        <w:ind w:left="1134"/>
        <w:jc w:val="right"/>
        <w:rPr>
          <w:rFonts w:ascii="Times New Roman" w:hAnsi="Times New Roman" w:cs="Times New Roman"/>
          <w:sz w:val="24"/>
          <w:szCs w:val="24"/>
        </w:rPr>
      </w:pPr>
      <w:r>
        <w:rPr>
          <w:rFonts w:ascii="Times New Roman" w:hAnsi="Times New Roman" w:cs="Times New Roman"/>
          <w:sz w:val="24"/>
          <w:szCs w:val="24"/>
        </w:rPr>
        <w:t xml:space="preserve">Таблица </w:t>
      </w:r>
      <w:r w:rsidR="00C41A56">
        <w:rPr>
          <w:rFonts w:ascii="Times New Roman" w:hAnsi="Times New Roman" w:cs="Times New Roman"/>
          <w:sz w:val="24"/>
          <w:szCs w:val="24"/>
        </w:rPr>
        <w:t>5</w:t>
      </w:r>
    </w:p>
    <w:tbl>
      <w:tblPr>
        <w:tblW w:w="520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896"/>
        <w:gridCol w:w="2845"/>
      </w:tblGrid>
      <w:tr w:rsidR="008A287E" w:rsidRPr="008A287E" w14:paraId="23D56749" w14:textId="77777777" w:rsidTr="00E425D3">
        <w:tc>
          <w:tcPr>
            <w:tcW w:w="1136" w:type="pct"/>
            <w:shd w:val="clear" w:color="auto" w:fill="auto"/>
          </w:tcPr>
          <w:p w14:paraId="088A0F41" w14:textId="77777777" w:rsidR="00F911AE" w:rsidRPr="008A287E" w:rsidRDefault="00F911AE" w:rsidP="009243F2">
            <w:pPr>
              <w:pStyle w:val="ae"/>
              <w:keepNext/>
              <w:spacing w:after="0" w:line="240" w:lineRule="auto"/>
              <w:ind w:left="39"/>
              <w:rPr>
                <w:rFonts w:ascii="Times New Roman" w:eastAsia="Calibri" w:hAnsi="Times New Roman" w:cs="Times New Roman"/>
                <w:sz w:val="24"/>
                <w:szCs w:val="24"/>
              </w:rPr>
            </w:pPr>
            <w:bookmarkStart w:id="23" w:name="_Toc485836352"/>
            <w:r w:rsidRPr="008A287E">
              <w:rPr>
                <w:rFonts w:ascii="Times New Roman" w:eastAsia="Calibri" w:hAnsi="Times New Roman" w:cs="Times New Roman"/>
                <w:b/>
                <w:sz w:val="24"/>
                <w:szCs w:val="24"/>
              </w:rPr>
              <w:t>Наименование тем (разделов) дисциплины</w:t>
            </w:r>
          </w:p>
        </w:tc>
        <w:tc>
          <w:tcPr>
            <w:tcW w:w="2444" w:type="pct"/>
            <w:shd w:val="clear" w:color="auto" w:fill="auto"/>
          </w:tcPr>
          <w:p w14:paraId="3377D6D4" w14:textId="77777777" w:rsidR="00F911AE" w:rsidRPr="008A287E" w:rsidRDefault="00F911AE" w:rsidP="00E425D3">
            <w:pPr>
              <w:keepNext/>
              <w:spacing w:after="0" w:line="240" w:lineRule="auto"/>
              <w:jc w:val="center"/>
              <w:rPr>
                <w:rFonts w:ascii="Times New Roman" w:eastAsia="Calibri" w:hAnsi="Times New Roman" w:cs="Times New Roman"/>
                <w:b/>
                <w:sz w:val="24"/>
                <w:szCs w:val="24"/>
              </w:rPr>
            </w:pPr>
            <w:r w:rsidRPr="008A287E">
              <w:rPr>
                <w:rFonts w:ascii="Times New Roman" w:eastAsia="Calibri" w:hAnsi="Times New Roman" w:cs="Times New Roman"/>
                <w:b/>
                <w:sz w:val="24"/>
                <w:szCs w:val="24"/>
              </w:rPr>
              <w:t xml:space="preserve">Перечень вопросов, отводимых на самостоятельное освоение </w:t>
            </w:r>
          </w:p>
        </w:tc>
        <w:tc>
          <w:tcPr>
            <w:tcW w:w="1420" w:type="pct"/>
          </w:tcPr>
          <w:p w14:paraId="17794EEC" w14:textId="77777777" w:rsidR="00F911AE" w:rsidRPr="008A287E" w:rsidRDefault="00F911AE" w:rsidP="00E425D3">
            <w:pPr>
              <w:keepNext/>
              <w:spacing w:after="0" w:line="240" w:lineRule="auto"/>
              <w:jc w:val="center"/>
              <w:rPr>
                <w:rFonts w:ascii="Times New Roman" w:eastAsia="Calibri" w:hAnsi="Times New Roman" w:cs="Times New Roman"/>
                <w:b/>
                <w:sz w:val="24"/>
                <w:szCs w:val="24"/>
              </w:rPr>
            </w:pPr>
            <w:r w:rsidRPr="008A287E">
              <w:rPr>
                <w:rFonts w:ascii="Times New Roman" w:eastAsia="Calibri" w:hAnsi="Times New Roman" w:cs="Times New Roman"/>
                <w:b/>
                <w:sz w:val="24"/>
                <w:szCs w:val="24"/>
              </w:rPr>
              <w:t>Формы внеаудиторной самостоятельной работы</w:t>
            </w:r>
          </w:p>
        </w:tc>
      </w:tr>
      <w:tr w:rsidR="008A287E" w:rsidRPr="008A287E" w14:paraId="56752327" w14:textId="77777777" w:rsidTr="00E425D3">
        <w:tc>
          <w:tcPr>
            <w:tcW w:w="1136" w:type="pct"/>
            <w:shd w:val="clear" w:color="auto" w:fill="auto"/>
          </w:tcPr>
          <w:p w14:paraId="4CE83429" w14:textId="09773AF8" w:rsidR="00F911AE" w:rsidRPr="008A287E" w:rsidRDefault="00B81063" w:rsidP="00E425D3">
            <w:pPr>
              <w:spacing w:after="0" w:line="240" w:lineRule="auto"/>
              <w:ind w:left="-86" w:firstLine="86"/>
              <w:rPr>
                <w:rFonts w:ascii="Times New Roman" w:eastAsia="Times New Roman" w:hAnsi="Times New Roman" w:cs="Times New Roman"/>
                <w:sz w:val="24"/>
                <w:szCs w:val="24"/>
              </w:rPr>
            </w:pPr>
            <w:r w:rsidRPr="00B81063">
              <w:rPr>
                <w:rFonts w:ascii="Times New Roman" w:hAnsi="Times New Roman"/>
                <w:bCs/>
                <w:sz w:val="24"/>
                <w:szCs w:val="24"/>
              </w:rPr>
              <w:t>Основы теории множеств.</w:t>
            </w:r>
          </w:p>
        </w:tc>
        <w:tc>
          <w:tcPr>
            <w:tcW w:w="2444" w:type="pct"/>
            <w:shd w:val="clear" w:color="auto" w:fill="auto"/>
          </w:tcPr>
          <w:p w14:paraId="0325DE2B" w14:textId="7FDA98A8" w:rsidR="00F911AE" w:rsidRPr="008A287E" w:rsidRDefault="00B81063" w:rsidP="00E425D3">
            <w:pPr>
              <w:tabs>
                <w:tab w:val="num" w:pos="1200"/>
              </w:tabs>
              <w:spacing w:after="0" w:line="240" w:lineRule="auto"/>
              <w:ind w:left="75"/>
              <w:rPr>
                <w:rFonts w:ascii="Times New Roman" w:eastAsia="Calibri" w:hAnsi="Times New Roman" w:cs="Times New Roman"/>
                <w:bCs/>
                <w:sz w:val="24"/>
                <w:szCs w:val="24"/>
              </w:rPr>
            </w:pPr>
            <w:r>
              <w:rPr>
                <w:rFonts w:ascii="Times New Roman" w:eastAsia="Calibri" w:hAnsi="Times New Roman" w:cs="Times New Roman"/>
                <w:bCs/>
                <w:sz w:val="24"/>
                <w:szCs w:val="24"/>
              </w:rPr>
              <w:t>Самостоятельное решение задач по теории множеств, используемых в проблемах когнитивной лингвистики.</w:t>
            </w:r>
          </w:p>
        </w:tc>
        <w:tc>
          <w:tcPr>
            <w:tcW w:w="1420" w:type="pct"/>
          </w:tcPr>
          <w:p w14:paraId="5EC8BFDB" w14:textId="77777777" w:rsidR="00F911AE" w:rsidRPr="008A287E" w:rsidRDefault="00F911AE" w:rsidP="00E425D3">
            <w:pPr>
              <w:keepNext/>
              <w:spacing w:after="0" w:line="240" w:lineRule="auto"/>
              <w:rPr>
                <w:rFonts w:ascii="Times New Roman" w:eastAsia="Calibri" w:hAnsi="Times New Roman" w:cs="Times New Roman"/>
                <w:b/>
                <w:sz w:val="24"/>
                <w:szCs w:val="24"/>
              </w:rPr>
            </w:pPr>
            <w:r w:rsidRPr="008A287E">
              <w:rPr>
                <w:rFonts w:ascii="Times New Roman" w:eastAsia="Calibri" w:hAnsi="Times New Roman" w:cs="Times New Roman"/>
                <w:sz w:val="24"/>
                <w:szCs w:val="24"/>
              </w:rPr>
              <w:t>Работа с учебной и справочной литературой по рекомендованным источникам. Подготовка к решению задач</w:t>
            </w:r>
          </w:p>
        </w:tc>
      </w:tr>
      <w:tr w:rsidR="008A287E" w:rsidRPr="008A287E" w14:paraId="7EFD516E" w14:textId="77777777" w:rsidTr="00E425D3">
        <w:tc>
          <w:tcPr>
            <w:tcW w:w="1136" w:type="pct"/>
            <w:shd w:val="clear" w:color="auto" w:fill="auto"/>
          </w:tcPr>
          <w:p w14:paraId="66D283E7" w14:textId="0747C82F" w:rsidR="00F911AE" w:rsidRPr="008A287E" w:rsidRDefault="00B81063" w:rsidP="00E425D3">
            <w:pPr>
              <w:spacing w:after="0" w:line="240" w:lineRule="auto"/>
              <w:rPr>
                <w:rFonts w:ascii="Times New Roman" w:eastAsia="Times New Roman" w:hAnsi="Times New Roman" w:cs="Times New Roman"/>
                <w:sz w:val="24"/>
                <w:szCs w:val="24"/>
              </w:rPr>
            </w:pPr>
            <w:r w:rsidRPr="008F7A42">
              <w:rPr>
                <w:rFonts w:ascii="Times New Roman" w:hAnsi="Times New Roman" w:cs="Times New Roman"/>
                <w:sz w:val="24"/>
                <w:szCs w:val="24"/>
              </w:rPr>
              <w:t>Комбинаторика.</w:t>
            </w:r>
          </w:p>
        </w:tc>
        <w:tc>
          <w:tcPr>
            <w:tcW w:w="2444" w:type="pct"/>
            <w:shd w:val="clear" w:color="auto" w:fill="auto"/>
          </w:tcPr>
          <w:p w14:paraId="351B34F9" w14:textId="77777777" w:rsidR="00F911AE" w:rsidRPr="008A287E" w:rsidRDefault="00F911AE" w:rsidP="00E425D3">
            <w:pPr>
              <w:keepNext/>
              <w:spacing w:after="0" w:line="240" w:lineRule="auto"/>
              <w:rPr>
                <w:rFonts w:ascii="Times New Roman" w:eastAsia="Calibri" w:hAnsi="Times New Roman" w:cs="Times New Roman"/>
                <w:b/>
                <w:sz w:val="24"/>
                <w:szCs w:val="24"/>
              </w:rPr>
            </w:pPr>
            <w:r w:rsidRPr="008A287E">
              <w:rPr>
                <w:rFonts w:ascii="Times New Roman" w:eastAsia="Calibri" w:hAnsi="Times New Roman" w:cs="Times New Roman"/>
                <w:sz w:val="24"/>
                <w:szCs w:val="24"/>
              </w:rPr>
              <w:t>Самостоятельное решение задач, предложенных преподавателем на занятии и приведенных в учебной литературе.</w:t>
            </w:r>
          </w:p>
        </w:tc>
        <w:tc>
          <w:tcPr>
            <w:tcW w:w="1420" w:type="pct"/>
          </w:tcPr>
          <w:p w14:paraId="6FCBF831" w14:textId="77777777" w:rsidR="00F911AE" w:rsidRPr="008A287E" w:rsidRDefault="00F911AE" w:rsidP="00E425D3">
            <w:pPr>
              <w:keepNext/>
              <w:spacing w:after="0" w:line="240" w:lineRule="auto"/>
              <w:rPr>
                <w:rFonts w:ascii="Times New Roman" w:eastAsia="Calibri" w:hAnsi="Times New Roman" w:cs="Times New Roman"/>
                <w:b/>
                <w:sz w:val="24"/>
                <w:szCs w:val="24"/>
              </w:rPr>
            </w:pPr>
            <w:r w:rsidRPr="008A287E">
              <w:rPr>
                <w:rFonts w:ascii="Times New Roman" w:eastAsia="Calibri" w:hAnsi="Times New Roman" w:cs="Times New Roman"/>
                <w:sz w:val="24"/>
                <w:szCs w:val="24"/>
              </w:rPr>
              <w:t>Работа с учебной и справочной литературой по рекомендованным источникам. Подготовка к решению задач</w:t>
            </w:r>
          </w:p>
        </w:tc>
      </w:tr>
      <w:tr w:rsidR="008A287E" w:rsidRPr="008A287E" w14:paraId="3F28A235" w14:textId="77777777" w:rsidTr="00E425D3">
        <w:tc>
          <w:tcPr>
            <w:tcW w:w="1136" w:type="pct"/>
            <w:shd w:val="clear" w:color="auto" w:fill="auto"/>
          </w:tcPr>
          <w:p w14:paraId="5729DCE0" w14:textId="54486D42" w:rsidR="00F911AE" w:rsidRPr="008A287E" w:rsidRDefault="00B81063" w:rsidP="00E425D3">
            <w:pPr>
              <w:spacing w:before="120" w:after="120" w:line="240" w:lineRule="auto"/>
              <w:rPr>
                <w:rFonts w:ascii="Times New Roman" w:eastAsia="Times New Roman" w:hAnsi="Times New Roman" w:cs="Times New Roman"/>
                <w:sz w:val="24"/>
                <w:szCs w:val="24"/>
              </w:rPr>
            </w:pPr>
            <w:r w:rsidRPr="00477F68">
              <w:rPr>
                <w:rFonts w:ascii="Times New Roman" w:hAnsi="Times New Roman" w:cs="Times New Roman"/>
                <w:sz w:val="24"/>
                <w:szCs w:val="24"/>
              </w:rPr>
              <w:t>Основы математической логики</w:t>
            </w:r>
          </w:p>
        </w:tc>
        <w:tc>
          <w:tcPr>
            <w:tcW w:w="2444" w:type="pct"/>
            <w:shd w:val="clear" w:color="auto" w:fill="auto"/>
          </w:tcPr>
          <w:p w14:paraId="7C0B5736" w14:textId="0048EC09" w:rsidR="00F911AE" w:rsidRPr="008A287E" w:rsidRDefault="00F911AE" w:rsidP="00E425D3">
            <w:pPr>
              <w:widowControl w:val="0"/>
              <w:autoSpaceDE w:val="0"/>
              <w:autoSpaceDN w:val="0"/>
              <w:adjustRightInd w:val="0"/>
              <w:spacing w:after="0" w:line="240" w:lineRule="auto"/>
              <w:rPr>
                <w:rFonts w:ascii="Times New Roman" w:eastAsia="Times New Roman" w:hAnsi="Times New Roman" w:cs="Times New Roman"/>
                <w:sz w:val="24"/>
                <w:szCs w:val="24"/>
              </w:rPr>
            </w:pPr>
            <w:r w:rsidRPr="008A287E">
              <w:rPr>
                <w:rFonts w:ascii="Times New Roman" w:eastAsia="Times New Roman" w:hAnsi="Times New Roman" w:cs="Times New Roman"/>
                <w:sz w:val="24"/>
                <w:szCs w:val="24"/>
              </w:rPr>
              <w:t xml:space="preserve">Проработка основных понятий математической </w:t>
            </w:r>
            <w:r w:rsidR="00B81063">
              <w:rPr>
                <w:rFonts w:ascii="Times New Roman" w:eastAsia="Times New Roman" w:hAnsi="Times New Roman" w:cs="Times New Roman"/>
                <w:sz w:val="24"/>
                <w:szCs w:val="24"/>
              </w:rPr>
              <w:t xml:space="preserve">логики, преобразование логических выражений, </w:t>
            </w:r>
            <w:r w:rsidRPr="008A287E">
              <w:rPr>
                <w:rFonts w:ascii="Times New Roman" w:eastAsia="Times New Roman" w:hAnsi="Times New Roman" w:cs="Times New Roman"/>
                <w:sz w:val="24"/>
                <w:szCs w:val="24"/>
              </w:rPr>
              <w:t xml:space="preserve"> в соответствии с рекомендациями преподавателя с использованием ученой литературы.</w:t>
            </w:r>
          </w:p>
        </w:tc>
        <w:tc>
          <w:tcPr>
            <w:tcW w:w="1420" w:type="pct"/>
          </w:tcPr>
          <w:p w14:paraId="5A1DAAA7" w14:textId="77777777" w:rsidR="00F911AE" w:rsidRPr="008A287E" w:rsidRDefault="00F911AE" w:rsidP="00E425D3">
            <w:pPr>
              <w:keepNext/>
              <w:spacing w:after="0" w:line="240" w:lineRule="auto"/>
              <w:rPr>
                <w:rFonts w:ascii="Times New Roman" w:eastAsia="Calibri" w:hAnsi="Times New Roman" w:cs="Times New Roman"/>
                <w:b/>
                <w:sz w:val="24"/>
                <w:szCs w:val="24"/>
              </w:rPr>
            </w:pPr>
            <w:r w:rsidRPr="008A287E">
              <w:rPr>
                <w:rFonts w:ascii="Times New Roman" w:eastAsia="Calibri" w:hAnsi="Times New Roman" w:cs="Times New Roman"/>
                <w:sz w:val="24"/>
                <w:szCs w:val="24"/>
              </w:rPr>
              <w:t>Работа с учебной и справочной литературой по рекомендованным источникам. Подготовка к решению задач</w:t>
            </w:r>
          </w:p>
        </w:tc>
      </w:tr>
      <w:tr w:rsidR="008A287E" w:rsidRPr="008A287E" w14:paraId="309FEB5B" w14:textId="77777777" w:rsidTr="00E425D3">
        <w:tc>
          <w:tcPr>
            <w:tcW w:w="1136" w:type="pct"/>
            <w:shd w:val="clear" w:color="auto" w:fill="auto"/>
          </w:tcPr>
          <w:p w14:paraId="14E3A76B" w14:textId="4D0FD167" w:rsidR="00F911AE" w:rsidRPr="008A287E" w:rsidRDefault="00B81063" w:rsidP="00E425D3">
            <w:pPr>
              <w:spacing w:after="0" w:line="240" w:lineRule="auto"/>
              <w:rPr>
                <w:rFonts w:ascii="Times New Roman" w:eastAsia="Times New Roman" w:hAnsi="Times New Roman" w:cs="Times New Roman"/>
                <w:sz w:val="24"/>
                <w:szCs w:val="24"/>
                <w:lang w:eastAsia="en-US"/>
              </w:rPr>
            </w:pPr>
            <w:r w:rsidRPr="008F7A42">
              <w:rPr>
                <w:rFonts w:ascii="Times New Roman" w:hAnsi="Times New Roman" w:cs="Times New Roman"/>
                <w:sz w:val="24"/>
                <w:szCs w:val="24"/>
              </w:rPr>
              <w:t>Основы теории графов</w:t>
            </w:r>
            <w:r w:rsidRPr="008F7A42">
              <w:rPr>
                <w:rFonts w:ascii="Times New Roman" w:eastAsia="Calibri" w:hAnsi="Times New Roman" w:cs="Times New Roman"/>
                <w:sz w:val="24"/>
                <w:szCs w:val="24"/>
              </w:rPr>
              <w:t>.</w:t>
            </w:r>
          </w:p>
        </w:tc>
        <w:tc>
          <w:tcPr>
            <w:tcW w:w="2444" w:type="pct"/>
            <w:shd w:val="clear" w:color="auto" w:fill="auto"/>
          </w:tcPr>
          <w:p w14:paraId="7C9A7761" w14:textId="77777777" w:rsidR="00F911AE" w:rsidRPr="008A287E" w:rsidRDefault="00F911AE" w:rsidP="00E425D3">
            <w:pPr>
              <w:keepNext/>
              <w:spacing w:after="0" w:line="240" w:lineRule="auto"/>
              <w:rPr>
                <w:rFonts w:ascii="Times New Roman" w:eastAsia="Calibri" w:hAnsi="Times New Roman" w:cs="Times New Roman"/>
                <w:b/>
                <w:sz w:val="24"/>
                <w:szCs w:val="24"/>
              </w:rPr>
            </w:pPr>
            <w:r w:rsidRPr="008A287E">
              <w:rPr>
                <w:rFonts w:ascii="Times New Roman" w:eastAsia="Calibri" w:hAnsi="Times New Roman" w:cs="Times New Roman"/>
                <w:sz w:val="24"/>
                <w:szCs w:val="24"/>
              </w:rPr>
              <w:t>Самостоятельное решение задач, предложенных преподавателем на занятии и приведенных в учебной литературе.</w:t>
            </w:r>
          </w:p>
        </w:tc>
        <w:tc>
          <w:tcPr>
            <w:tcW w:w="1420" w:type="pct"/>
            <w:vAlign w:val="center"/>
          </w:tcPr>
          <w:p w14:paraId="4CE2B754" w14:textId="77777777" w:rsidR="00F911AE" w:rsidRPr="008A287E" w:rsidRDefault="00F911AE" w:rsidP="00E425D3">
            <w:pPr>
              <w:tabs>
                <w:tab w:val="num" w:pos="1200"/>
              </w:tabs>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Работа с учебной и справочной литературой по рекомендованным источникам. Подготовка к решению задач</w:t>
            </w:r>
          </w:p>
        </w:tc>
      </w:tr>
      <w:tr w:rsidR="008A287E" w:rsidRPr="008A287E" w14:paraId="4B752811" w14:textId="77777777" w:rsidTr="00E425D3">
        <w:tc>
          <w:tcPr>
            <w:tcW w:w="1136" w:type="pct"/>
            <w:tcBorders>
              <w:top w:val="single" w:sz="4" w:space="0" w:color="auto"/>
              <w:left w:val="single" w:sz="4" w:space="0" w:color="auto"/>
              <w:bottom w:val="single" w:sz="4" w:space="0" w:color="auto"/>
              <w:right w:val="single" w:sz="4" w:space="0" w:color="auto"/>
            </w:tcBorders>
            <w:shd w:val="clear" w:color="auto" w:fill="auto"/>
          </w:tcPr>
          <w:p w14:paraId="0214D3BC" w14:textId="309768E6" w:rsidR="00F911AE" w:rsidRPr="008A287E" w:rsidRDefault="00B81063" w:rsidP="00E425D3">
            <w:pPr>
              <w:spacing w:after="0" w:line="240" w:lineRule="auto"/>
              <w:rPr>
                <w:rFonts w:ascii="Times New Roman" w:eastAsia="Times New Roman" w:hAnsi="Times New Roman" w:cs="Times New Roman"/>
                <w:sz w:val="24"/>
                <w:szCs w:val="24"/>
                <w:lang w:eastAsia="en-US"/>
              </w:rPr>
            </w:pPr>
            <w:r w:rsidRPr="008F7A42">
              <w:rPr>
                <w:rFonts w:ascii="Times New Roman" w:hAnsi="Times New Roman" w:cs="Times New Roman"/>
                <w:sz w:val="24"/>
                <w:szCs w:val="24"/>
              </w:rPr>
              <w:t>Теория вероятностей</w:t>
            </w:r>
          </w:p>
        </w:tc>
        <w:tc>
          <w:tcPr>
            <w:tcW w:w="2444" w:type="pct"/>
            <w:tcBorders>
              <w:top w:val="single" w:sz="4" w:space="0" w:color="auto"/>
              <w:left w:val="single" w:sz="4" w:space="0" w:color="auto"/>
              <w:bottom w:val="single" w:sz="4" w:space="0" w:color="auto"/>
              <w:right w:val="single" w:sz="4" w:space="0" w:color="auto"/>
            </w:tcBorders>
            <w:shd w:val="clear" w:color="auto" w:fill="auto"/>
          </w:tcPr>
          <w:p w14:paraId="740B8652" w14:textId="1CEC97D0" w:rsidR="00F911AE" w:rsidRPr="008A287E" w:rsidRDefault="00B81063" w:rsidP="00E425D3">
            <w:pPr>
              <w:keepNext/>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Самостоятельное решение задач</w:t>
            </w:r>
            <w:r w:rsidR="00F911AE" w:rsidRPr="008A287E">
              <w:rPr>
                <w:rFonts w:ascii="Times New Roman" w:hAnsi="Times New Roman"/>
                <w:sz w:val="24"/>
                <w:szCs w:val="24"/>
              </w:rPr>
              <w:t xml:space="preserve"> с использованием семинара, учебно</w:t>
            </w:r>
            <w:r>
              <w:rPr>
                <w:rFonts w:ascii="Times New Roman" w:hAnsi="Times New Roman"/>
                <w:sz w:val="24"/>
                <w:szCs w:val="24"/>
              </w:rPr>
              <w:t xml:space="preserve">й </w:t>
            </w:r>
            <w:r w:rsidR="00F911AE" w:rsidRPr="008A287E">
              <w:rPr>
                <w:rFonts w:ascii="Times New Roman" w:hAnsi="Times New Roman"/>
                <w:sz w:val="24"/>
                <w:szCs w:val="24"/>
              </w:rPr>
              <w:t>литературы и упражнений на компьютере</w:t>
            </w:r>
          </w:p>
        </w:tc>
        <w:tc>
          <w:tcPr>
            <w:tcW w:w="1420" w:type="pct"/>
            <w:tcBorders>
              <w:top w:val="single" w:sz="4" w:space="0" w:color="auto"/>
              <w:left w:val="single" w:sz="4" w:space="0" w:color="auto"/>
              <w:bottom w:val="single" w:sz="4" w:space="0" w:color="auto"/>
              <w:right w:val="single" w:sz="4" w:space="0" w:color="auto"/>
            </w:tcBorders>
            <w:vAlign w:val="center"/>
          </w:tcPr>
          <w:p w14:paraId="792CEC60" w14:textId="77777777" w:rsidR="00F911AE" w:rsidRPr="008A287E" w:rsidRDefault="00F911AE" w:rsidP="00E425D3">
            <w:pPr>
              <w:tabs>
                <w:tab w:val="num" w:pos="1200"/>
              </w:tabs>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Работа с учебной и справочной литературой по рекомендованным источникам. Подготовка к решению задач</w:t>
            </w:r>
          </w:p>
        </w:tc>
      </w:tr>
      <w:tr w:rsidR="008A287E" w:rsidRPr="008A287E" w14:paraId="45A4FE82" w14:textId="77777777" w:rsidTr="00E425D3">
        <w:tc>
          <w:tcPr>
            <w:tcW w:w="1136" w:type="pct"/>
            <w:tcBorders>
              <w:top w:val="single" w:sz="4" w:space="0" w:color="auto"/>
              <w:left w:val="single" w:sz="4" w:space="0" w:color="auto"/>
              <w:bottom w:val="single" w:sz="4" w:space="0" w:color="auto"/>
              <w:right w:val="single" w:sz="4" w:space="0" w:color="auto"/>
            </w:tcBorders>
            <w:shd w:val="clear" w:color="auto" w:fill="auto"/>
          </w:tcPr>
          <w:p w14:paraId="688F047E" w14:textId="15D383C5" w:rsidR="00F911AE" w:rsidRPr="008A287E" w:rsidRDefault="00B81063" w:rsidP="00E425D3">
            <w:pPr>
              <w:spacing w:after="0" w:line="240" w:lineRule="auto"/>
              <w:rPr>
                <w:rFonts w:ascii="Times New Roman" w:eastAsia="Times New Roman" w:hAnsi="Times New Roman" w:cs="Times New Roman"/>
                <w:sz w:val="24"/>
                <w:szCs w:val="24"/>
                <w:lang w:eastAsia="en-US"/>
              </w:rPr>
            </w:pPr>
            <w:r w:rsidRPr="008F7A42">
              <w:rPr>
                <w:rFonts w:ascii="Times New Roman" w:hAnsi="Times New Roman" w:cs="Times New Roman"/>
                <w:sz w:val="24"/>
                <w:szCs w:val="24"/>
              </w:rPr>
              <w:t>Математическая статистика</w:t>
            </w:r>
          </w:p>
        </w:tc>
        <w:tc>
          <w:tcPr>
            <w:tcW w:w="2444" w:type="pct"/>
            <w:tcBorders>
              <w:top w:val="single" w:sz="4" w:space="0" w:color="auto"/>
              <w:left w:val="single" w:sz="4" w:space="0" w:color="auto"/>
              <w:bottom w:val="single" w:sz="4" w:space="0" w:color="auto"/>
              <w:right w:val="single" w:sz="4" w:space="0" w:color="auto"/>
            </w:tcBorders>
            <w:shd w:val="clear" w:color="auto" w:fill="auto"/>
          </w:tcPr>
          <w:p w14:paraId="51AC3A54" w14:textId="77777777" w:rsidR="00F911AE" w:rsidRPr="008A287E" w:rsidRDefault="00F911AE" w:rsidP="00E425D3">
            <w:pPr>
              <w:keepNext/>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Самостоятельное решение задач, предложенных преподавателем на занятии и приведенных в учебной литературе.</w:t>
            </w:r>
          </w:p>
        </w:tc>
        <w:tc>
          <w:tcPr>
            <w:tcW w:w="1420" w:type="pct"/>
            <w:tcBorders>
              <w:top w:val="single" w:sz="4" w:space="0" w:color="auto"/>
              <w:left w:val="single" w:sz="4" w:space="0" w:color="auto"/>
              <w:bottom w:val="single" w:sz="4" w:space="0" w:color="auto"/>
              <w:right w:val="single" w:sz="4" w:space="0" w:color="auto"/>
            </w:tcBorders>
            <w:vAlign w:val="center"/>
          </w:tcPr>
          <w:p w14:paraId="57467936" w14:textId="77777777" w:rsidR="00F911AE" w:rsidRPr="008A287E" w:rsidRDefault="00F911AE" w:rsidP="00E425D3">
            <w:pPr>
              <w:tabs>
                <w:tab w:val="num" w:pos="1200"/>
              </w:tabs>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Работа с учебной и справочной литературой по рекомендованным источникам. Подготовка к решению задач</w:t>
            </w:r>
          </w:p>
        </w:tc>
      </w:tr>
      <w:tr w:rsidR="008A287E" w:rsidRPr="008A287E" w14:paraId="257B94AB" w14:textId="77777777" w:rsidTr="00E425D3">
        <w:tc>
          <w:tcPr>
            <w:tcW w:w="1136" w:type="pct"/>
            <w:tcBorders>
              <w:top w:val="single" w:sz="4" w:space="0" w:color="auto"/>
              <w:left w:val="single" w:sz="4" w:space="0" w:color="auto"/>
              <w:bottom w:val="single" w:sz="4" w:space="0" w:color="auto"/>
              <w:right w:val="single" w:sz="4" w:space="0" w:color="auto"/>
            </w:tcBorders>
            <w:shd w:val="clear" w:color="auto" w:fill="auto"/>
          </w:tcPr>
          <w:p w14:paraId="65C49EA9" w14:textId="77777777" w:rsidR="00F911AE" w:rsidRPr="008A287E" w:rsidRDefault="00F911AE" w:rsidP="00E425D3">
            <w:pPr>
              <w:spacing w:after="0" w:line="240" w:lineRule="auto"/>
              <w:rPr>
                <w:rFonts w:ascii="Times New Roman" w:eastAsia="Times New Roman" w:hAnsi="Times New Roman" w:cs="Times New Roman"/>
                <w:sz w:val="24"/>
                <w:szCs w:val="24"/>
                <w:lang w:eastAsia="en-US"/>
              </w:rPr>
            </w:pPr>
            <w:r w:rsidRPr="008A287E">
              <w:rPr>
                <w:rFonts w:ascii="Times New Roman" w:hAnsi="Times New Roman" w:cs="Times New Roman"/>
                <w:sz w:val="24"/>
                <w:szCs w:val="24"/>
              </w:rPr>
              <w:t xml:space="preserve">Решение задач анализа данных в </w:t>
            </w:r>
            <w:r w:rsidRPr="008A287E">
              <w:rPr>
                <w:rFonts w:ascii="Times New Roman" w:eastAsia="Times New Roman" w:hAnsi="Times New Roman" w:cs="Times New Roman"/>
                <w:sz w:val="24"/>
                <w:szCs w:val="24"/>
                <w:lang w:val="en-US"/>
              </w:rPr>
              <w:t>EXCEL</w:t>
            </w:r>
            <w:r w:rsidRPr="008A287E">
              <w:rPr>
                <w:rFonts w:ascii="Times New Roman" w:eastAsia="Times New Roman" w:hAnsi="Times New Roman" w:cs="Times New Roman"/>
                <w:sz w:val="24"/>
                <w:szCs w:val="24"/>
              </w:rPr>
              <w:t xml:space="preserve"> и </w:t>
            </w:r>
            <w:r w:rsidRPr="008A287E">
              <w:rPr>
                <w:rFonts w:ascii="Times New Roman" w:eastAsia="Times New Roman" w:hAnsi="Times New Roman" w:cs="Times New Roman"/>
                <w:sz w:val="24"/>
                <w:szCs w:val="24"/>
                <w:lang w:val="en-US"/>
              </w:rPr>
              <w:t>R</w:t>
            </w:r>
          </w:p>
        </w:tc>
        <w:tc>
          <w:tcPr>
            <w:tcW w:w="2444" w:type="pct"/>
            <w:tcBorders>
              <w:top w:val="single" w:sz="4" w:space="0" w:color="auto"/>
              <w:left w:val="single" w:sz="4" w:space="0" w:color="auto"/>
              <w:bottom w:val="single" w:sz="4" w:space="0" w:color="auto"/>
              <w:right w:val="single" w:sz="4" w:space="0" w:color="auto"/>
            </w:tcBorders>
            <w:shd w:val="clear" w:color="auto" w:fill="auto"/>
          </w:tcPr>
          <w:p w14:paraId="4307A6A4" w14:textId="77777777" w:rsidR="00F911AE" w:rsidRPr="008A287E" w:rsidRDefault="00F911AE" w:rsidP="00E425D3">
            <w:pPr>
              <w:keepNext/>
              <w:spacing w:after="0" w:line="240" w:lineRule="auto"/>
              <w:rPr>
                <w:rFonts w:ascii="Times New Roman" w:eastAsia="Calibri" w:hAnsi="Times New Roman" w:cs="Times New Roman"/>
                <w:sz w:val="24"/>
                <w:szCs w:val="24"/>
              </w:rPr>
            </w:pPr>
            <w:r w:rsidRPr="008A287E">
              <w:rPr>
                <w:rFonts w:ascii="Times New Roman" w:eastAsia="Times New Roman" w:hAnsi="Times New Roman" w:cs="Times New Roman"/>
                <w:sz w:val="24"/>
                <w:szCs w:val="24"/>
              </w:rPr>
              <w:t>Проработка основных понятий математической статистики, проведение расчетов на компьютере в соответствии с рекомендациями преподавателя с использованием ученой литературы.</w:t>
            </w:r>
          </w:p>
        </w:tc>
        <w:tc>
          <w:tcPr>
            <w:tcW w:w="1420" w:type="pct"/>
            <w:tcBorders>
              <w:top w:val="single" w:sz="4" w:space="0" w:color="auto"/>
              <w:left w:val="single" w:sz="4" w:space="0" w:color="auto"/>
              <w:bottom w:val="single" w:sz="4" w:space="0" w:color="auto"/>
              <w:right w:val="single" w:sz="4" w:space="0" w:color="auto"/>
            </w:tcBorders>
            <w:vAlign w:val="center"/>
          </w:tcPr>
          <w:p w14:paraId="1790B4FA" w14:textId="77777777" w:rsidR="00F911AE" w:rsidRPr="008A287E" w:rsidRDefault="00F911AE" w:rsidP="00E425D3">
            <w:pPr>
              <w:tabs>
                <w:tab w:val="num" w:pos="1200"/>
              </w:tabs>
              <w:spacing w:after="0" w:line="240" w:lineRule="auto"/>
              <w:rPr>
                <w:rFonts w:ascii="Times New Roman" w:eastAsia="Calibri" w:hAnsi="Times New Roman" w:cs="Times New Roman"/>
                <w:sz w:val="24"/>
                <w:szCs w:val="24"/>
              </w:rPr>
            </w:pPr>
            <w:r w:rsidRPr="008A287E">
              <w:rPr>
                <w:rFonts w:ascii="Times New Roman" w:eastAsia="Calibri" w:hAnsi="Times New Roman" w:cs="Times New Roman"/>
                <w:sz w:val="24"/>
                <w:szCs w:val="24"/>
              </w:rPr>
              <w:t>Работа с учебной и справочной литературой по рекомендованным источникам. Подготовка к решению задач</w:t>
            </w:r>
          </w:p>
        </w:tc>
      </w:tr>
    </w:tbl>
    <w:p w14:paraId="1103204B" w14:textId="77777777" w:rsidR="00F911AE" w:rsidRPr="008A287E" w:rsidRDefault="00F911AE" w:rsidP="00F911AE"/>
    <w:p w14:paraId="55168AD7" w14:textId="55082B50" w:rsidR="00D469EA" w:rsidRPr="008A287E" w:rsidRDefault="00D469EA" w:rsidP="00D469EA">
      <w:pPr>
        <w:pStyle w:val="2"/>
        <w:spacing w:before="240" w:after="120"/>
        <w:jc w:val="center"/>
        <w:rPr>
          <w:rFonts w:ascii="Times New Roman" w:hAnsi="Times New Roman" w:cs="Times New Roman"/>
          <w:color w:val="auto"/>
          <w:sz w:val="28"/>
          <w:szCs w:val="28"/>
        </w:rPr>
      </w:pPr>
      <w:bookmarkStart w:id="24" w:name="_Toc84176673"/>
      <w:r w:rsidRPr="008A287E">
        <w:rPr>
          <w:rFonts w:ascii="Times New Roman" w:hAnsi="Times New Roman" w:cs="Times New Roman"/>
          <w:color w:val="auto"/>
          <w:sz w:val="28"/>
          <w:szCs w:val="28"/>
        </w:rPr>
        <w:t xml:space="preserve">6.2. </w:t>
      </w:r>
      <w:bookmarkEnd w:id="23"/>
      <w:r w:rsidR="008A68AA" w:rsidRPr="00A61353">
        <w:rPr>
          <w:rFonts w:ascii="Times New Roman" w:hAnsi="Times New Roman" w:cs="Times New Roman"/>
          <w:color w:val="auto"/>
          <w:sz w:val="28"/>
          <w:szCs w:val="28"/>
        </w:rPr>
        <w:t>Перечень вопросов</w:t>
      </w:r>
      <w:r w:rsidR="008A68AA" w:rsidRPr="008A287E">
        <w:rPr>
          <w:rFonts w:ascii="Times New Roman" w:hAnsi="Times New Roman" w:cs="Times New Roman"/>
          <w:color w:val="auto"/>
          <w:sz w:val="28"/>
          <w:szCs w:val="28"/>
        </w:rPr>
        <w:t>, заданий, тем для подготовки к текущему контролю (согласно таблице 2)</w:t>
      </w:r>
      <w:bookmarkEnd w:id="24"/>
      <w:r w:rsidRPr="008A287E">
        <w:rPr>
          <w:rFonts w:ascii="Times New Roman" w:hAnsi="Times New Roman" w:cs="Times New Roman"/>
          <w:color w:val="auto"/>
          <w:sz w:val="28"/>
          <w:szCs w:val="28"/>
        </w:rPr>
        <w:t xml:space="preserve"> </w:t>
      </w:r>
      <w:r w:rsidR="00AE41F1">
        <w:rPr>
          <w:rFonts w:ascii="Times New Roman" w:hAnsi="Times New Roman" w:cs="Times New Roman"/>
          <w:color w:val="auto"/>
          <w:sz w:val="28"/>
          <w:szCs w:val="28"/>
        </w:rPr>
        <w:t xml:space="preserve"> </w:t>
      </w:r>
    </w:p>
    <w:p w14:paraId="5CD9416E" w14:textId="77777777" w:rsidR="00D469EA" w:rsidRPr="008A287E" w:rsidRDefault="00D469EA" w:rsidP="00D469EA">
      <w:pPr>
        <w:tabs>
          <w:tab w:val="left" w:pos="-180"/>
        </w:tabs>
        <w:suppressAutoHyphens/>
        <w:spacing w:after="0" w:line="360" w:lineRule="auto"/>
        <w:ind w:right="68" w:firstLine="720"/>
        <w:jc w:val="both"/>
        <w:rPr>
          <w:rFonts w:ascii="Times New Roman" w:hAnsi="Times New Roman" w:cs="Times New Roman"/>
          <w:bCs/>
          <w:iCs/>
          <w:sz w:val="28"/>
          <w:szCs w:val="28"/>
        </w:rPr>
      </w:pPr>
      <w:r w:rsidRPr="008A287E">
        <w:rPr>
          <w:rFonts w:ascii="Times New Roman" w:hAnsi="Times New Roman" w:cs="Times New Roman"/>
          <w:sz w:val="28"/>
          <w:szCs w:val="28"/>
        </w:rPr>
        <w:t xml:space="preserve">Текущий контроль осуществляется в ходе учебного процесса и контроля самостоятельной работы студентов, а также по результатам выполнения </w:t>
      </w:r>
      <w:r w:rsidR="00AA75BE" w:rsidRPr="008A287E">
        <w:rPr>
          <w:rFonts w:ascii="Times New Roman" w:hAnsi="Times New Roman" w:cs="Times New Roman"/>
          <w:sz w:val="28"/>
          <w:szCs w:val="28"/>
        </w:rPr>
        <w:t>аудиторных работ, одной контрольной</w:t>
      </w:r>
      <w:r w:rsidRPr="008A287E">
        <w:rPr>
          <w:rFonts w:ascii="Times New Roman" w:hAnsi="Times New Roman" w:cs="Times New Roman"/>
          <w:sz w:val="28"/>
          <w:szCs w:val="28"/>
        </w:rPr>
        <w:t xml:space="preserve"> работы</w:t>
      </w:r>
      <w:r w:rsidR="00AA75BE" w:rsidRPr="008A287E">
        <w:rPr>
          <w:rFonts w:ascii="Times New Roman" w:hAnsi="Times New Roman" w:cs="Times New Roman"/>
          <w:sz w:val="28"/>
          <w:szCs w:val="28"/>
        </w:rPr>
        <w:t xml:space="preserve"> в третьем семестре и одной расчетно-аналитической работы в четвертом семестре</w:t>
      </w:r>
      <w:r w:rsidRPr="008A287E">
        <w:rPr>
          <w:rFonts w:ascii="Times New Roman" w:hAnsi="Times New Roman" w:cs="Times New Roman"/>
          <w:sz w:val="28"/>
          <w:szCs w:val="28"/>
        </w:rPr>
        <w:t>.</w:t>
      </w:r>
      <w:r w:rsidRPr="008A287E">
        <w:rPr>
          <w:rFonts w:ascii="Times New Roman" w:hAnsi="Times New Roman" w:cs="Times New Roman"/>
          <w:bCs/>
          <w:iCs/>
          <w:sz w:val="28"/>
          <w:szCs w:val="28"/>
        </w:rPr>
        <w:t xml:space="preserve"> Основными формами текущего контроля знаний являются:</w:t>
      </w:r>
    </w:p>
    <w:p w14:paraId="15B0054F" w14:textId="77777777" w:rsidR="00D469EA" w:rsidRPr="008A287E" w:rsidRDefault="00D469EA" w:rsidP="00160D98">
      <w:pPr>
        <w:numPr>
          <w:ilvl w:val="0"/>
          <w:numId w:val="4"/>
        </w:numPr>
        <w:tabs>
          <w:tab w:val="clear" w:pos="1440"/>
          <w:tab w:val="num" w:pos="540"/>
        </w:tabs>
        <w:suppressAutoHyphens/>
        <w:spacing w:after="0" w:line="360" w:lineRule="auto"/>
        <w:ind w:left="1134"/>
        <w:jc w:val="both"/>
        <w:rPr>
          <w:rFonts w:ascii="Times New Roman" w:hAnsi="Times New Roman" w:cs="Times New Roman"/>
          <w:sz w:val="28"/>
          <w:szCs w:val="28"/>
        </w:rPr>
      </w:pPr>
      <w:r w:rsidRPr="008A287E">
        <w:rPr>
          <w:rFonts w:ascii="Times New Roman" w:hAnsi="Times New Roman" w:cs="Times New Roman"/>
          <w:sz w:val="28"/>
          <w:szCs w:val="28"/>
        </w:rPr>
        <w:t>обсуждение вопросов по теме практических занятий</w:t>
      </w:r>
      <w:r w:rsidR="00AA75BE" w:rsidRPr="008A287E">
        <w:rPr>
          <w:rFonts w:ascii="Times New Roman" w:hAnsi="Times New Roman" w:cs="Times New Roman"/>
          <w:sz w:val="28"/>
          <w:szCs w:val="28"/>
        </w:rPr>
        <w:t>, в т</w:t>
      </w:r>
      <w:r w:rsidR="001B3932" w:rsidRPr="008A287E">
        <w:rPr>
          <w:rFonts w:ascii="Times New Roman" w:hAnsi="Times New Roman" w:cs="Times New Roman"/>
          <w:sz w:val="28"/>
          <w:szCs w:val="28"/>
        </w:rPr>
        <w:t>ом числе</w:t>
      </w:r>
      <w:r w:rsidR="00AA75BE" w:rsidRPr="008A287E">
        <w:rPr>
          <w:rFonts w:ascii="Times New Roman" w:hAnsi="Times New Roman" w:cs="Times New Roman"/>
          <w:sz w:val="28"/>
          <w:szCs w:val="28"/>
        </w:rPr>
        <w:t xml:space="preserve"> выступления у доски</w:t>
      </w:r>
      <w:r w:rsidRPr="008A287E">
        <w:rPr>
          <w:rFonts w:ascii="Times New Roman" w:hAnsi="Times New Roman" w:cs="Times New Roman"/>
          <w:sz w:val="28"/>
          <w:szCs w:val="28"/>
        </w:rPr>
        <w:t>;</w:t>
      </w:r>
    </w:p>
    <w:p w14:paraId="1CC87434" w14:textId="77777777" w:rsidR="00D469EA" w:rsidRPr="008A287E" w:rsidRDefault="00D469EA" w:rsidP="00160D98">
      <w:pPr>
        <w:numPr>
          <w:ilvl w:val="0"/>
          <w:numId w:val="4"/>
        </w:numPr>
        <w:tabs>
          <w:tab w:val="clear" w:pos="1440"/>
          <w:tab w:val="num" w:pos="540"/>
        </w:tabs>
        <w:suppressAutoHyphens/>
        <w:spacing w:after="0" w:line="360" w:lineRule="auto"/>
        <w:ind w:left="1134"/>
        <w:jc w:val="both"/>
        <w:rPr>
          <w:rFonts w:ascii="Times New Roman" w:hAnsi="Times New Roman" w:cs="Times New Roman"/>
          <w:sz w:val="28"/>
          <w:szCs w:val="28"/>
        </w:rPr>
      </w:pPr>
      <w:r w:rsidRPr="008A287E">
        <w:rPr>
          <w:rFonts w:ascii="Times New Roman" w:hAnsi="Times New Roman" w:cs="Times New Roman"/>
          <w:sz w:val="28"/>
          <w:szCs w:val="28"/>
        </w:rPr>
        <w:t xml:space="preserve">выполнение </w:t>
      </w:r>
      <w:r w:rsidR="00AA75BE" w:rsidRPr="008A287E">
        <w:rPr>
          <w:rFonts w:ascii="Times New Roman" w:hAnsi="Times New Roman" w:cs="Times New Roman"/>
          <w:sz w:val="28"/>
          <w:szCs w:val="28"/>
        </w:rPr>
        <w:t>домашних и аудиторных практических</w:t>
      </w:r>
      <w:r w:rsidRPr="008A287E">
        <w:rPr>
          <w:rFonts w:ascii="Times New Roman" w:hAnsi="Times New Roman" w:cs="Times New Roman"/>
          <w:sz w:val="28"/>
          <w:szCs w:val="28"/>
        </w:rPr>
        <w:t xml:space="preserve"> работ и обсуждение результатов;</w:t>
      </w:r>
    </w:p>
    <w:p w14:paraId="511EB3D3" w14:textId="77777777" w:rsidR="00D469EA" w:rsidRPr="008A287E" w:rsidRDefault="00AA75BE" w:rsidP="00160D98">
      <w:pPr>
        <w:numPr>
          <w:ilvl w:val="0"/>
          <w:numId w:val="4"/>
        </w:numPr>
        <w:tabs>
          <w:tab w:val="clear" w:pos="1440"/>
          <w:tab w:val="num" w:pos="540"/>
        </w:tabs>
        <w:suppressAutoHyphens/>
        <w:spacing w:after="0" w:line="360" w:lineRule="auto"/>
        <w:ind w:left="1134"/>
        <w:jc w:val="both"/>
        <w:rPr>
          <w:rFonts w:ascii="Times New Roman" w:hAnsi="Times New Roman" w:cs="Times New Roman"/>
          <w:sz w:val="28"/>
          <w:szCs w:val="28"/>
        </w:rPr>
      </w:pPr>
      <w:r w:rsidRPr="008A287E">
        <w:rPr>
          <w:rFonts w:ascii="Times New Roman" w:hAnsi="Times New Roman" w:cs="Times New Roman"/>
          <w:sz w:val="28"/>
          <w:szCs w:val="28"/>
        </w:rPr>
        <w:t xml:space="preserve">выполнение </w:t>
      </w:r>
      <w:r w:rsidR="00D469EA" w:rsidRPr="008A287E">
        <w:rPr>
          <w:rFonts w:ascii="Times New Roman" w:hAnsi="Times New Roman" w:cs="Times New Roman"/>
          <w:sz w:val="28"/>
          <w:szCs w:val="28"/>
        </w:rPr>
        <w:t>контрольн</w:t>
      </w:r>
      <w:r w:rsidRPr="008A287E">
        <w:rPr>
          <w:rFonts w:ascii="Times New Roman" w:hAnsi="Times New Roman" w:cs="Times New Roman"/>
          <w:sz w:val="28"/>
          <w:szCs w:val="28"/>
        </w:rPr>
        <w:t>ой</w:t>
      </w:r>
      <w:r w:rsidR="00D469EA" w:rsidRPr="008A287E">
        <w:rPr>
          <w:rFonts w:ascii="Times New Roman" w:hAnsi="Times New Roman" w:cs="Times New Roman"/>
          <w:sz w:val="28"/>
          <w:szCs w:val="28"/>
        </w:rPr>
        <w:t xml:space="preserve"> работ</w:t>
      </w:r>
      <w:r w:rsidRPr="008A287E">
        <w:rPr>
          <w:rFonts w:ascii="Times New Roman" w:hAnsi="Times New Roman" w:cs="Times New Roman"/>
          <w:sz w:val="28"/>
          <w:szCs w:val="28"/>
        </w:rPr>
        <w:t>ы</w:t>
      </w:r>
      <w:r w:rsidR="00D469EA" w:rsidRPr="008A287E">
        <w:rPr>
          <w:rFonts w:ascii="Times New Roman" w:hAnsi="Times New Roman" w:cs="Times New Roman"/>
          <w:sz w:val="28"/>
          <w:szCs w:val="28"/>
        </w:rPr>
        <w:t>.</w:t>
      </w:r>
    </w:p>
    <w:p w14:paraId="7CF9CF33" w14:textId="18F0188A" w:rsidR="00D469EA" w:rsidRDefault="00D469EA" w:rsidP="00D469EA">
      <w:pPr>
        <w:suppressAutoHyphens/>
        <w:spacing w:line="360" w:lineRule="auto"/>
        <w:ind w:right="70" w:firstLine="708"/>
        <w:jc w:val="both"/>
        <w:rPr>
          <w:rFonts w:ascii="Times New Roman" w:hAnsi="Times New Roman" w:cs="Times New Roman"/>
          <w:sz w:val="28"/>
          <w:szCs w:val="28"/>
        </w:rPr>
      </w:pPr>
      <w:r w:rsidRPr="008A287E">
        <w:rPr>
          <w:rStyle w:val="a8"/>
          <w:rFonts w:ascii="Times New Roman" w:hAnsi="Times New Roman"/>
          <w:sz w:val="28"/>
        </w:rPr>
        <w:t xml:space="preserve">Промежуточная аттестация проводится в форме </w:t>
      </w:r>
      <w:r w:rsidR="00EF7FCD">
        <w:rPr>
          <w:rStyle w:val="a8"/>
          <w:rFonts w:ascii="Times New Roman" w:hAnsi="Times New Roman"/>
          <w:sz w:val="28"/>
        </w:rPr>
        <w:t>зачета</w:t>
      </w:r>
      <w:r w:rsidRPr="008A287E">
        <w:rPr>
          <w:rFonts w:ascii="Times New Roman" w:hAnsi="Times New Roman" w:cs="Times New Roman"/>
          <w:sz w:val="28"/>
          <w:szCs w:val="28"/>
        </w:rPr>
        <w:t>.</w:t>
      </w:r>
    </w:p>
    <w:p w14:paraId="29891FF9" w14:textId="77777777" w:rsidR="00EF7FCD" w:rsidRPr="00ED480D" w:rsidRDefault="00EF7FCD" w:rsidP="00EF7FCD">
      <w:pPr>
        <w:suppressAutoHyphens/>
        <w:spacing w:line="360" w:lineRule="auto"/>
        <w:ind w:right="70" w:firstLine="708"/>
        <w:jc w:val="center"/>
        <w:rPr>
          <w:rFonts w:ascii="Times New Roman" w:hAnsi="Times New Roman" w:cs="Times New Roman"/>
          <w:b/>
          <w:bCs/>
          <w:color w:val="323130"/>
          <w:sz w:val="28"/>
          <w:szCs w:val="28"/>
        </w:rPr>
      </w:pPr>
      <w:r>
        <w:rPr>
          <w:rFonts w:ascii="Times New Roman" w:hAnsi="Times New Roman" w:cs="Times New Roman"/>
          <w:b/>
          <w:bCs/>
          <w:color w:val="323130"/>
          <w:sz w:val="28"/>
          <w:szCs w:val="28"/>
        </w:rPr>
        <w:t>Задания для</w:t>
      </w:r>
      <w:r w:rsidRPr="00ED480D">
        <w:rPr>
          <w:rFonts w:ascii="Times New Roman" w:hAnsi="Times New Roman" w:cs="Times New Roman"/>
          <w:b/>
          <w:bCs/>
          <w:color w:val="323130"/>
          <w:sz w:val="28"/>
          <w:szCs w:val="28"/>
        </w:rPr>
        <w:t xml:space="preserve"> контрольной работ</w:t>
      </w:r>
      <w:r>
        <w:rPr>
          <w:rFonts w:ascii="Times New Roman" w:hAnsi="Times New Roman" w:cs="Times New Roman"/>
          <w:b/>
          <w:bCs/>
          <w:color w:val="323130"/>
          <w:sz w:val="28"/>
          <w:szCs w:val="28"/>
        </w:rPr>
        <w:t>ы</w:t>
      </w:r>
    </w:p>
    <w:p w14:paraId="0C9C6821" w14:textId="74570199" w:rsidR="00EF7FCD" w:rsidRDefault="00B564D5" w:rsidP="00C41A56">
      <w:pPr>
        <w:pStyle w:val="ae"/>
        <w:numPr>
          <w:ilvl w:val="0"/>
          <w:numId w:val="24"/>
        </w:numPr>
        <w:suppressAutoHyphens/>
        <w:spacing w:line="360" w:lineRule="auto"/>
        <w:ind w:left="0" w:right="70" w:firstLine="567"/>
        <w:jc w:val="both"/>
        <w:rPr>
          <w:rFonts w:ascii="Times New Roman" w:hAnsi="Times New Roman" w:cs="Times New Roman"/>
          <w:color w:val="323130"/>
          <w:sz w:val="28"/>
          <w:szCs w:val="28"/>
        </w:rPr>
      </w:pPr>
      <w:r>
        <w:rPr>
          <w:rFonts w:ascii="Times New Roman" w:hAnsi="Times New Roman" w:cs="Times New Roman"/>
          <w:color w:val="323130"/>
          <w:sz w:val="28"/>
          <w:szCs w:val="28"/>
        </w:rPr>
        <w:t>Заданы 2 множества слов. Найти объединение, пересечение и разность этих множеств.</w:t>
      </w:r>
    </w:p>
    <w:p w14:paraId="67537734" w14:textId="48E53ECC" w:rsidR="00EF7FCD" w:rsidRDefault="00B564D5" w:rsidP="00C41A56">
      <w:pPr>
        <w:pStyle w:val="ae"/>
        <w:numPr>
          <w:ilvl w:val="0"/>
          <w:numId w:val="24"/>
        </w:numPr>
        <w:suppressAutoHyphens/>
        <w:spacing w:line="360" w:lineRule="auto"/>
        <w:ind w:left="0" w:right="70" w:firstLine="567"/>
        <w:jc w:val="both"/>
        <w:rPr>
          <w:rFonts w:ascii="Times New Roman" w:hAnsi="Times New Roman" w:cs="Times New Roman"/>
          <w:color w:val="323130"/>
          <w:sz w:val="28"/>
          <w:szCs w:val="28"/>
        </w:rPr>
      </w:pPr>
      <w:r>
        <w:rPr>
          <w:rFonts w:ascii="Times New Roman" w:hAnsi="Times New Roman" w:cs="Times New Roman"/>
          <w:color w:val="323130"/>
          <w:sz w:val="28"/>
          <w:szCs w:val="28"/>
        </w:rPr>
        <w:t>По заданному множеству найти все его подмножества.</w:t>
      </w:r>
    </w:p>
    <w:p w14:paraId="1DA6E776" w14:textId="29B8B57E" w:rsidR="00B564D5" w:rsidRDefault="00B564D5" w:rsidP="00C41A56">
      <w:pPr>
        <w:pStyle w:val="ae"/>
        <w:numPr>
          <w:ilvl w:val="0"/>
          <w:numId w:val="24"/>
        </w:numPr>
        <w:suppressAutoHyphens/>
        <w:spacing w:line="360" w:lineRule="auto"/>
        <w:ind w:left="0" w:right="70" w:firstLine="567"/>
        <w:jc w:val="both"/>
        <w:rPr>
          <w:rFonts w:ascii="Times New Roman" w:hAnsi="Times New Roman" w:cs="Times New Roman"/>
          <w:color w:val="323130"/>
          <w:sz w:val="28"/>
          <w:szCs w:val="28"/>
        </w:rPr>
      </w:pPr>
      <w:r>
        <w:rPr>
          <w:rFonts w:ascii="Times New Roman" w:hAnsi="Times New Roman" w:cs="Times New Roman"/>
          <w:color w:val="323130"/>
          <w:sz w:val="28"/>
          <w:szCs w:val="28"/>
        </w:rPr>
        <w:t>Упростить данное логическое выражение</w:t>
      </w:r>
    </w:p>
    <w:p w14:paraId="0810EF18" w14:textId="77777777" w:rsidR="00EF7FCD" w:rsidRDefault="00EF7FCD" w:rsidP="00C41A56">
      <w:pPr>
        <w:pStyle w:val="ae"/>
        <w:numPr>
          <w:ilvl w:val="0"/>
          <w:numId w:val="24"/>
        </w:numPr>
        <w:suppressAutoHyphens/>
        <w:spacing w:line="360" w:lineRule="auto"/>
        <w:ind w:left="0" w:right="70" w:firstLine="567"/>
        <w:jc w:val="both"/>
        <w:rPr>
          <w:rFonts w:ascii="Times New Roman" w:hAnsi="Times New Roman" w:cs="Times New Roman"/>
          <w:color w:val="323130"/>
          <w:sz w:val="28"/>
          <w:szCs w:val="28"/>
        </w:rPr>
      </w:pPr>
      <w:r>
        <w:rPr>
          <w:rFonts w:ascii="Times New Roman" w:hAnsi="Times New Roman" w:cs="Times New Roman"/>
          <w:color w:val="323130"/>
          <w:sz w:val="28"/>
          <w:szCs w:val="28"/>
        </w:rPr>
        <w:t>Проверить гипотезу о равенстве выборочных средних.</w:t>
      </w:r>
    </w:p>
    <w:p w14:paraId="0CB12019" w14:textId="77777777" w:rsidR="00EF7FCD" w:rsidRDefault="00EF7FCD" w:rsidP="00C41A56">
      <w:pPr>
        <w:pStyle w:val="ae"/>
        <w:numPr>
          <w:ilvl w:val="0"/>
          <w:numId w:val="24"/>
        </w:numPr>
        <w:suppressAutoHyphens/>
        <w:spacing w:line="360" w:lineRule="auto"/>
        <w:ind w:left="0" w:right="70" w:firstLine="567"/>
        <w:jc w:val="both"/>
        <w:rPr>
          <w:rFonts w:ascii="Times New Roman" w:hAnsi="Times New Roman" w:cs="Times New Roman"/>
          <w:color w:val="323130"/>
          <w:sz w:val="28"/>
          <w:szCs w:val="28"/>
        </w:rPr>
      </w:pPr>
      <w:r>
        <w:rPr>
          <w:rFonts w:ascii="Times New Roman" w:hAnsi="Times New Roman" w:cs="Times New Roman"/>
          <w:color w:val="323130"/>
          <w:sz w:val="28"/>
          <w:szCs w:val="28"/>
        </w:rPr>
        <w:t>Найти оптимальный путь в ориентированном графе.</w:t>
      </w:r>
    </w:p>
    <w:p w14:paraId="0229114A" w14:textId="6807AC95" w:rsidR="00EF7FCD" w:rsidRDefault="00B564D5" w:rsidP="00C41A56">
      <w:pPr>
        <w:pStyle w:val="ae"/>
        <w:numPr>
          <w:ilvl w:val="0"/>
          <w:numId w:val="24"/>
        </w:numPr>
        <w:suppressAutoHyphens/>
        <w:spacing w:line="360" w:lineRule="auto"/>
        <w:ind w:left="0" w:right="70" w:firstLine="567"/>
        <w:jc w:val="both"/>
        <w:rPr>
          <w:rFonts w:ascii="Times New Roman" w:hAnsi="Times New Roman" w:cs="Times New Roman"/>
          <w:color w:val="323130"/>
          <w:sz w:val="28"/>
          <w:szCs w:val="28"/>
        </w:rPr>
      </w:pPr>
      <w:r>
        <w:rPr>
          <w:rFonts w:ascii="Times New Roman" w:hAnsi="Times New Roman" w:cs="Times New Roman"/>
          <w:color w:val="323130"/>
          <w:sz w:val="28"/>
          <w:szCs w:val="28"/>
        </w:rPr>
        <w:t>Даны два предиката. Найти их дизъюнкцию и конъюнкцию</w:t>
      </w:r>
      <w:r w:rsidR="00EF7FCD">
        <w:rPr>
          <w:rFonts w:ascii="Times New Roman" w:hAnsi="Times New Roman" w:cs="Times New Roman"/>
          <w:color w:val="323130"/>
          <w:sz w:val="28"/>
          <w:szCs w:val="28"/>
        </w:rPr>
        <w:t>.</w:t>
      </w:r>
    </w:p>
    <w:p w14:paraId="3F461406" w14:textId="79EF3F42" w:rsidR="00EF7FCD" w:rsidRPr="00E8672F" w:rsidRDefault="00EF7FCD" w:rsidP="00C41A56">
      <w:pPr>
        <w:pStyle w:val="ae"/>
        <w:numPr>
          <w:ilvl w:val="0"/>
          <w:numId w:val="24"/>
        </w:numPr>
        <w:suppressAutoHyphens/>
        <w:spacing w:line="360" w:lineRule="auto"/>
        <w:ind w:left="0" w:right="70" w:firstLine="567"/>
        <w:jc w:val="both"/>
        <w:rPr>
          <w:rFonts w:ascii="Times New Roman" w:hAnsi="Times New Roman" w:cs="Times New Roman"/>
          <w:color w:val="323130"/>
          <w:sz w:val="28"/>
          <w:szCs w:val="28"/>
        </w:rPr>
      </w:pPr>
      <w:r w:rsidRPr="00E8672F">
        <w:rPr>
          <w:rFonts w:ascii="Times New Roman" w:hAnsi="Times New Roman" w:cs="Times New Roman"/>
          <w:color w:val="323130"/>
          <w:sz w:val="28"/>
          <w:szCs w:val="28"/>
        </w:rPr>
        <w:t>Построить доверительный интервал для математического ожидания признака по заданн</w:t>
      </w:r>
      <w:r w:rsidR="00E8672F">
        <w:rPr>
          <w:rFonts w:ascii="Times New Roman" w:hAnsi="Times New Roman" w:cs="Times New Roman"/>
          <w:color w:val="323130"/>
          <w:sz w:val="28"/>
          <w:szCs w:val="28"/>
        </w:rPr>
        <w:t>ым числовым характеристикам выборки</w:t>
      </w:r>
      <w:r w:rsidRPr="00E8672F">
        <w:rPr>
          <w:rFonts w:ascii="Times New Roman" w:hAnsi="Times New Roman" w:cs="Times New Roman"/>
          <w:color w:val="323130"/>
          <w:sz w:val="28"/>
          <w:szCs w:val="28"/>
        </w:rPr>
        <w:t>.</w:t>
      </w:r>
    </w:p>
    <w:p w14:paraId="7E7B0956" w14:textId="102E6079" w:rsidR="00EF7FCD" w:rsidRDefault="00EF7FCD" w:rsidP="00C41A56">
      <w:pPr>
        <w:pStyle w:val="ae"/>
        <w:numPr>
          <w:ilvl w:val="0"/>
          <w:numId w:val="24"/>
        </w:numPr>
        <w:suppressAutoHyphens/>
        <w:spacing w:line="360" w:lineRule="auto"/>
        <w:ind w:left="0" w:right="70" w:firstLine="567"/>
        <w:jc w:val="both"/>
        <w:rPr>
          <w:rFonts w:ascii="Times New Roman" w:hAnsi="Times New Roman" w:cs="Times New Roman"/>
          <w:color w:val="323130"/>
          <w:sz w:val="28"/>
          <w:szCs w:val="28"/>
        </w:rPr>
      </w:pPr>
      <w:r>
        <w:rPr>
          <w:rFonts w:ascii="Times New Roman" w:hAnsi="Times New Roman" w:cs="Times New Roman"/>
          <w:color w:val="323130"/>
          <w:sz w:val="28"/>
          <w:szCs w:val="28"/>
        </w:rPr>
        <w:t xml:space="preserve">Построить доверительный интервал для дисперсии признака по </w:t>
      </w:r>
      <w:r w:rsidR="00E8672F" w:rsidRPr="00E8672F">
        <w:rPr>
          <w:rFonts w:ascii="Times New Roman" w:hAnsi="Times New Roman" w:cs="Times New Roman"/>
          <w:color w:val="323130"/>
          <w:sz w:val="28"/>
          <w:szCs w:val="28"/>
        </w:rPr>
        <w:t>заданн</w:t>
      </w:r>
      <w:r w:rsidR="00E8672F">
        <w:rPr>
          <w:rFonts w:ascii="Times New Roman" w:hAnsi="Times New Roman" w:cs="Times New Roman"/>
          <w:color w:val="323130"/>
          <w:sz w:val="28"/>
          <w:szCs w:val="28"/>
        </w:rPr>
        <w:t>ым числовым характеристикам выборки</w:t>
      </w:r>
      <w:r>
        <w:rPr>
          <w:rFonts w:ascii="Times New Roman" w:hAnsi="Times New Roman" w:cs="Times New Roman"/>
          <w:color w:val="323130"/>
          <w:sz w:val="28"/>
          <w:szCs w:val="28"/>
        </w:rPr>
        <w:t>.</w:t>
      </w:r>
    </w:p>
    <w:p w14:paraId="51221C4E" w14:textId="295CA4E3" w:rsidR="00EF7FCD" w:rsidRPr="007801CA" w:rsidRDefault="00EF7FCD" w:rsidP="00C41A56">
      <w:pPr>
        <w:pStyle w:val="ae"/>
        <w:numPr>
          <w:ilvl w:val="0"/>
          <w:numId w:val="24"/>
        </w:numPr>
        <w:suppressAutoHyphens/>
        <w:spacing w:line="360" w:lineRule="auto"/>
        <w:ind w:left="0" w:right="70" w:firstLine="567"/>
        <w:jc w:val="both"/>
        <w:rPr>
          <w:rFonts w:ascii="Times New Roman" w:hAnsi="Times New Roman" w:cs="Times New Roman"/>
          <w:color w:val="323130"/>
          <w:sz w:val="28"/>
          <w:szCs w:val="28"/>
        </w:rPr>
      </w:pPr>
      <w:r>
        <w:rPr>
          <w:rFonts w:ascii="Times New Roman" w:hAnsi="Times New Roman" w:cs="Times New Roman"/>
          <w:color w:val="323130"/>
          <w:sz w:val="28"/>
          <w:szCs w:val="28"/>
        </w:rPr>
        <w:t xml:space="preserve">Проверить гипотезу о значимости коэффициента корреляции между признаками по </w:t>
      </w:r>
      <w:r w:rsidR="00E8672F" w:rsidRPr="00E8672F">
        <w:rPr>
          <w:rFonts w:ascii="Times New Roman" w:hAnsi="Times New Roman" w:cs="Times New Roman"/>
          <w:color w:val="323130"/>
          <w:sz w:val="28"/>
          <w:szCs w:val="28"/>
        </w:rPr>
        <w:t>заданн</w:t>
      </w:r>
      <w:r w:rsidR="00E8672F">
        <w:rPr>
          <w:rFonts w:ascii="Times New Roman" w:hAnsi="Times New Roman" w:cs="Times New Roman"/>
          <w:color w:val="323130"/>
          <w:sz w:val="28"/>
          <w:szCs w:val="28"/>
        </w:rPr>
        <w:t>ым числовым характеристикам выборок</w:t>
      </w:r>
      <w:r>
        <w:rPr>
          <w:rFonts w:ascii="Times New Roman" w:hAnsi="Times New Roman" w:cs="Times New Roman"/>
          <w:color w:val="323130"/>
          <w:sz w:val="28"/>
          <w:szCs w:val="28"/>
        </w:rPr>
        <w:t>.</w:t>
      </w:r>
    </w:p>
    <w:p w14:paraId="600455F7" w14:textId="77777777" w:rsidR="00EF7FCD" w:rsidRPr="00ED480D" w:rsidRDefault="00EF7FCD" w:rsidP="00EF7FCD">
      <w:pPr>
        <w:suppressAutoHyphens/>
        <w:spacing w:line="360" w:lineRule="auto"/>
        <w:ind w:right="70" w:firstLine="708"/>
        <w:jc w:val="center"/>
        <w:rPr>
          <w:rFonts w:ascii="Times New Roman" w:hAnsi="Times New Roman" w:cs="Times New Roman"/>
          <w:b/>
          <w:bCs/>
          <w:color w:val="323130"/>
          <w:sz w:val="28"/>
          <w:szCs w:val="28"/>
        </w:rPr>
      </w:pPr>
      <w:r w:rsidRPr="00ED480D">
        <w:rPr>
          <w:rFonts w:ascii="Times New Roman" w:hAnsi="Times New Roman" w:cs="Times New Roman"/>
          <w:b/>
          <w:bCs/>
          <w:color w:val="323130"/>
          <w:sz w:val="28"/>
          <w:szCs w:val="28"/>
        </w:rPr>
        <w:t>Вопросы к зачету</w:t>
      </w:r>
    </w:p>
    <w:p w14:paraId="2162BEDF" w14:textId="3A590ABB" w:rsidR="00EF7FCD" w:rsidRDefault="00EF7FCD" w:rsidP="00C41A56">
      <w:pPr>
        <w:pStyle w:val="ae"/>
        <w:numPr>
          <w:ilvl w:val="0"/>
          <w:numId w:val="25"/>
        </w:numPr>
        <w:spacing w:after="0" w:line="360" w:lineRule="auto"/>
        <w:ind w:left="714" w:hanging="357"/>
        <w:jc w:val="both"/>
        <w:rPr>
          <w:rFonts w:ascii="Times New Roman" w:hAnsi="Times New Roman"/>
          <w:sz w:val="28"/>
          <w:szCs w:val="28"/>
        </w:rPr>
      </w:pPr>
      <w:r w:rsidRPr="00350BC2">
        <w:rPr>
          <w:rFonts w:ascii="Times New Roman" w:hAnsi="Times New Roman"/>
          <w:sz w:val="28"/>
          <w:szCs w:val="28"/>
        </w:rPr>
        <w:t xml:space="preserve">Основные </w:t>
      </w:r>
      <w:r>
        <w:rPr>
          <w:rFonts w:ascii="Times New Roman" w:hAnsi="Times New Roman"/>
          <w:sz w:val="28"/>
          <w:szCs w:val="28"/>
        </w:rPr>
        <w:t>операции над множествами и их свойства. Примеры</w:t>
      </w:r>
      <w:r w:rsidRPr="00350BC2">
        <w:rPr>
          <w:rFonts w:ascii="Times New Roman" w:hAnsi="Times New Roman"/>
          <w:sz w:val="28"/>
          <w:szCs w:val="28"/>
        </w:rPr>
        <w:t xml:space="preserve">. </w:t>
      </w:r>
    </w:p>
    <w:p w14:paraId="64413831" w14:textId="7A9CC19F" w:rsidR="00EF7FCD" w:rsidRDefault="00EF7FCD" w:rsidP="00C41A56">
      <w:pPr>
        <w:pStyle w:val="ae"/>
        <w:numPr>
          <w:ilvl w:val="0"/>
          <w:numId w:val="25"/>
        </w:numPr>
        <w:spacing w:after="0" w:line="360" w:lineRule="auto"/>
        <w:ind w:left="714" w:hanging="357"/>
        <w:jc w:val="both"/>
        <w:rPr>
          <w:rFonts w:ascii="Times New Roman" w:hAnsi="Times New Roman"/>
          <w:sz w:val="28"/>
          <w:szCs w:val="28"/>
        </w:rPr>
      </w:pPr>
      <w:r>
        <w:rPr>
          <w:rFonts w:ascii="Times New Roman" w:hAnsi="Times New Roman"/>
          <w:sz w:val="28"/>
          <w:szCs w:val="28"/>
        </w:rPr>
        <w:t>Логические операции. Таблицы истинности. Кванторы</w:t>
      </w:r>
      <w:r w:rsidRPr="00350BC2">
        <w:rPr>
          <w:rFonts w:ascii="Times New Roman" w:hAnsi="Times New Roman"/>
          <w:sz w:val="28"/>
          <w:szCs w:val="28"/>
        </w:rPr>
        <w:t xml:space="preserve">. </w:t>
      </w:r>
    </w:p>
    <w:p w14:paraId="35159F12" w14:textId="34442758" w:rsidR="00EF7FCD" w:rsidRDefault="00EF7FCD" w:rsidP="00C41A56">
      <w:pPr>
        <w:pStyle w:val="ae"/>
        <w:numPr>
          <w:ilvl w:val="0"/>
          <w:numId w:val="25"/>
        </w:numPr>
        <w:spacing w:after="0" w:line="360" w:lineRule="auto"/>
        <w:ind w:left="714" w:hanging="357"/>
        <w:jc w:val="both"/>
        <w:rPr>
          <w:rFonts w:ascii="Times New Roman" w:hAnsi="Times New Roman"/>
          <w:sz w:val="28"/>
          <w:szCs w:val="28"/>
        </w:rPr>
      </w:pPr>
      <w:r>
        <w:rPr>
          <w:rFonts w:ascii="Times New Roman" w:hAnsi="Times New Roman"/>
          <w:sz w:val="28"/>
          <w:szCs w:val="28"/>
        </w:rPr>
        <w:t>Предикаты</w:t>
      </w:r>
      <w:r w:rsidRPr="00350BC2">
        <w:rPr>
          <w:rFonts w:ascii="Times New Roman" w:hAnsi="Times New Roman"/>
          <w:sz w:val="28"/>
          <w:szCs w:val="28"/>
        </w:rPr>
        <w:t xml:space="preserve">. </w:t>
      </w:r>
    </w:p>
    <w:p w14:paraId="19844544" w14:textId="0940D943" w:rsidR="00EF7FCD" w:rsidRDefault="00EF7FCD" w:rsidP="00C41A56">
      <w:pPr>
        <w:pStyle w:val="ae"/>
        <w:numPr>
          <w:ilvl w:val="0"/>
          <w:numId w:val="25"/>
        </w:numPr>
        <w:spacing w:after="0" w:line="360" w:lineRule="auto"/>
        <w:ind w:left="714" w:hanging="357"/>
        <w:contextualSpacing w:val="0"/>
        <w:jc w:val="both"/>
        <w:rPr>
          <w:rFonts w:ascii="Times New Roman" w:hAnsi="Times New Roman"/>
          <w:sz w:val="28"/>
          <w:szCs w:val="28"/>
        </w:rPr>
      </w:pPr>
      <w:r>
        <w:rPr>
          <w:rFonts w:ascii="Times New Roman" w:hAnsi="Times New Roman"/>
          <w:sz w:val="28"/>
          <w:szCs w:val="28"/>
        </w:rPr>
        <w:t>Основы теории графов. Ориентированные и неориентированные графы</w:t>
      </w:r>
      <w:r w:rsidRPr="00350BC2">
        <w:rPr>
          <w:rFonts w:ascii="Times New Roman" w:hAnsi="Times New Roman"/>
          <w:sz w:val="28"/>
          <w:szCs w:val="28"/>
        </w:rPr>
        <w:t xml:space="preserve"> и их использование. </w:t>
      </w:r>
    </w:p>
    <w:p w14:paraId="0261FF60" w14:textId="4D057BF1" w:rsidR="00EF7FCD" w:rsidRDefault="00E85FAF" w:rsidP="00C41A56">
      <w:pPr>
        <w:pStyle w:val="ae"/>
        <w:numPr>
          <w:ilvl w:val="0"/>
          <w:numId w:val="25"/>
        </w:numPr>
        <w:spacing w:after="0" w:line="360" w:lineRule="auto"/>
        <w:ind w:left="714" w:hanging="357"/>
        <w:contextualSpacing w:val="0"/>
        <w:jc w:val="both"/>
        <w:rPr>
          <w:rFonts w:ascii="Times New Roman" w:hAnsi="Times New Roman"/>
          <w:sz w:val="28"/>
          <w:szCs w:val="28"/>
        </w:rPr>
      </w:pPr>
      <w:r>
        <w:rPr>
          <w:rFonts w:ascii="Times New Roman" w:hAnsi="Times New Roman"/>
          <w:sz w:val="28"/>
          <w:szCs w:val="28"/>
        </w:rPr>
        <w:t>Дерево решений</w:t>
      </w:r>
      <w:r w:rsidR="00EF7FCD" w:rsidRPr="00350BC2">
        <w:rPr>
          <w:rFonts w:ascii="Times New Roman" w:hAnsi="Times New Roman"/>
          <w:sz w:val="28"/>
          <w:szCs w:val="28"/>
        </w:rPr>
        <w:t>.</w:t>
      </w:r>
    </w:p>
    <w:p w14:paraId="048EA5CC" w14:textId="75CD7733" w:rsidR="00EF7FCD" w:rsidRPr="00350BC2" w:rsidRDefault="00E85FAF" w:rsidP="00C41A56">
      <w:pPr>
        <w:pStyle w:val="21"/>
        <w:numPr>
          <w:ilvl w:val="0"/>
          <w:numId w:val="25"/>
        </w:numPr>
        <w:spacing w:after="0"/>
        <w:ind w:left="714" w:hanging="357"/>
        <w:rPr>
          <w:rFonts w:ascii="Times New Roman" w:hAnsi="Times New Roman"/>
          <w:i w:val="0"/>
        </w:rPr>
      </w:pPr>
      <w:r>
        <w:rPr>
          <w:rFonts w:ascii="Times New Roman" w:hAnsi="Times New Roman" w:cs="Times New Roman"/>
          <w:b w:val="0"/>
          <w:bCs/>
          <w:i w:val="0"/>
          <w:iCs/>
          <w:szCs w:val="28"/>
        </w:rPr>
        <w:t>Основы комбинаторики</w:t>
      </w:r>
      <w:r w:rsidR="00EF7FCD">
        <w:rPr>
          <w:rFonts w:ascii="Times New Roman" w:hAnsi="Times New Roman" w:cs="Times New Roman"/>
          <w:i w:val="0"/>
          <w:iCs/>
          <w:szCs w:val="28"/>
        </w:rPr>
        <w:t>.</w:t>
      </w:r>
    </w:p>
    <w:p w14:paraId="6F7B451F" w14:textId="577F12CE" w:rsidR="00EF7FCD" w:rsidRPr="00350BC2" w:rsidRDefault="00E85FAF" w:rsidP="00C41A56">
      <w:pPr>
        <w:pStyle w:val="21"/>
        <w:numPr>
          <w:ilvl w:val="0"/>
          <w:numId w:val="25"/>
        </w:numPr>
        <w:spacing w:after="0"/>
        <w:ind w:left="714" w:hanging="357"/>
        <w:rPr>
          <w:rFonts w:ascii="Times New Roman" w:hAnsi="Times New Roman"/>
          <w:b w:val="0"/>
          <w:bCs/>
          <w:i w:val="0"/>
          <w:iCs/>
        </w:rPr>
      </w:pPr>
      <w:r>
        <w:rPr>
          <w:rFonts w:ascii="Times New Roman" w:hAnsi="Times New Roman"/>
          <w:b w:val="0"/>
          <w:bCs/>
          <w:i w:val="0"/>
          <w:iCs/>
          <w:szCs w:val="28"/>
        </w:rPr>
        <w:t>Сочетания, перестановки и размещения</w:t>
      </w:r>
      <w:r w:rsidR="00EF7FCD" w:rsidRPr="00350BC2">
        <w:rPr>
          <w:rFonts w:ascii="Times New Roman" w:hAnsi="Times New Roman"/>
          <w:b w:val="0"/>
          <w:bCs/>
          <w:i w:val="0"/>
          <w:iCs/>
          <w:szCs w:val="28"/>
        </w:rPr>
        <w:t>.</w:t>
      </w:r>
    </w:p>
    <w:p w14:paraId="6717A811" w14:textId="144D9DFB" w:rsidR="00EF7FCD" w:rsidRPr="00350BC2" w:rsidRDefault="00E85FAF" w:rsidP="00C41A56">
      <w:pPr>
        <w:pStyle w:val="21"/>
        <w:numPr>
          <w:ilvl w:val="0"/>
          <w:numId w:val="25"/>
        </w:numPr>
        <w:spacing w:after="0"/>
        <w:ind w:left="714" w:hanging="357"/>
        <w:rPr>
          <w:rFonts w:ascii="Times New Roman" w:hAnsi="Times New Roman"/>
          <w:b w:val="0"/>
          <w:bCs/>
          <w:i w:val="0"/>
          <w:iCs/>
        </w:rPr>
      </w:pPr>
      <w:r>
        <w:rPr>
          <w:rFonts w:ascii="Times New Roman" w:hAnsi="Times New Roman"/>
          <w:b w:val="0"/>
          <w:bCs/>
          <w:i w:val="0"/>
          <w:iCs/>
          <w:szCs w:val="28"/>
        </w:rPr>
        <w:t>Основы теории вероятностей. Случайные события и операции над ними. Вероятностное пространство</w:t>
      </w:r>
      <w:r w:rsidR="00EF7FCD" w:rsidRPr="00350BC2">
        <w:rPr>
          <w:rFonts w:ascii="Times New Roman" w:hAnsi="Times New Roman"/>
          <w:b w:val="0"/>
          <w:bCs/>
          <w:i w:val="0"/>
          <w:iCs/>
          <w:szCs w:val="28"/>
        </w:rPr>
        <w:t>.</w:t>
      </w:r>
    </w:p>
    <w:p w14:paraId="119781CD" w14:textId="07CA8596" w:rsidR="00EF7FCD" w:rsidRPr="00350BC2" w:rsidRDefault="00E85FAF" w:rsidP="00C41A56">
      <w:pPr>
        <w:pStyle w:val="21"/>
        <w:numPr>
          <w:ilvl w:val="0"/>
          <w:numId w:val="25"/>
        </w:numPr>
        <w:spacing w:after="0"/>
        <w:ind w:left="714" w:hanging="357"/>
        <w:rPr>
          <w:rFonts w:ascii="Times New Roman" w:hAnsi="Times New Roman"/>
          <w:b w:val="0"/>
          <w:bCs/>
          <w:i w:val="0"/>
          <w:iCs/>
        </w:rPr>
      </w:pPr>
      <w:r>
        <w:rPr>
          <w:rFonts w:ascii="Times New Roman" w:hAnsi="Times New Roman" w:cs="Times New Roman"/>
          <w:b w:val="0"/>
          <w:bCs/>
          <w:i w:val="0"/>
          <w:iCs/>
          <w:szCs w:val="28"/>
        </w:rPr>
        <w:t>Аксиомы и теоремы теории вероятностей</w:t>
      </w:r>
      <w:r w:rsidR="00EF7FCD" w:rsidRPr="00350BC2">
        <w:rPr>
          <w:rFonts w:ascii="Times New Roman" w:hAnsi="Times New Roman" w:cs="Times New Roman"/>
          <w:b w:val="0"/>
          <w:bCs/>
          <w:i w:val="0"/>
          <w:iCs/>
          <w:szCs w:val="28"/>
        </w:rPr>
        <w:t>.</w:t>
      </w:r>
    </w:p>
    <w:p w14:paraId="7C5B3EFB" w14:textId="7DB753AA" w:rsidR="00EF7FCD" w:rsidRPr="004D2003" w:rsidRDefault="00EF7FCD" w:rsidP="00C41A56">
      <w:pPr>
        <w:pStyle w:val="21"/>
        <w:numPr>
          <w:ilvl w:val="0"/>
          <w:numId w:val="25"/>
        </w:numPr>
        <w:spacing w:after="0"/>
        <w:ind w:left="714" w:hanging="357"/>
        <w:rPr>
          <w:rFonts w:ascii="Times New Roman" w:hAnsi="Times New Roman"/>
          <w:b w:val="0"/>
          <w:bCs/>
          <w:i w:val="0"/>
          <w:iCs/>
        </w:rPr>
      </w:pPr>
      <w:r>
        <w:rPr>
          <w:rFonts w:ascii="Times New Roman" w:hAnsi="Times New Roman" w:cs="Times New Roman"/>
          <w:b w:val="0"/>
          <w:bCs/>
          <w:i w:val="0"/>
          <w:iCs/>
          <w:szCs w:val="28"/>
        </w:rPr>
        <w:t xml:space="preserve"> </w:t>
      </w:r>
      <w:r w:rsidR="004D2003">
        <w:rPr>
          <w:rFonts w:ascii="Times New Roman" w:hAnsi="Times New Roman" w:cs="Times New Roman"/>
          <w:b w:val="0"/>
          <w:bCs/>
          <w:i w:val="0"/>
          <w:iCs/>
          <w:szCs w:val="28"/>
        </w:rPr>
        <w:t>Меры тесноты связи между случайными величинами. Ковариация и корреляция.</w:t>
      </w:r>
    </w:p>
    <w:p w14:paraId="7D119B7D" w14:textId="4D096E11" w:rsidR="004D2003" w:rsidRPr="00350BC2" w:rsidRDefault="004D2003" w:rsidP="00C41A56">
      <w:pPr>
        <w:pStyle w:val="21"/>
        <w:numPr>
          <w:ilvl w:val="0"/>
          <w:numId w:val="25"/>
        </w:numPr>
        <w:spacing w:after="0"/>
        <w:ind w:left="714" w:hanging="357"/>
        <w:rPr>
          <w:rFonts w:ascii="Times New Roman" w:hAnsi="Times New Roman"/>
          <w:b w:val="0"/>
          <w:bCs/>
          <w:i w:val="0"/>
          <w:iCs/>
        </w:rPr>
      </w:pPr>
      <w:r>
        <w:rPr>
          <w:rFonts w:ascii="Times New Roman" w:hAnsi="Times New Roman" w:cs="Times New Roman"/>
          <w:b w:val="0"/>
          <w:bCs/>
          <w:i w:val="0"/>
          <w:iCs/>
          <w:szCs w:val="28"/>
        </w:rPr>
        <w:t>Основы математической статистики</w:t>
      </w:r>
    </w:p>
    <w:p w14:paraId="538C1526" w14:textId="77777777" w:rsidR="00EF7FCD" w:rsidRPr="00350BC2" w:rsidRDefault="00EF7FCD" w:rsidP="00C41A56">
      <w:pPr>
        <w:pStyle w:val="21"/>
        <w:numPr>
          <w:ilvl w:val="0"/>
          <w:numId w:val="25"/>
        </w:numPr>
        <w:spacing w:after="0"/>
        <w:ind w:left="714" w:hanging="357"/>
        <w:rPr>
          <w:rFonts w:ascii="Times New Roman" w:hAnsi="Times New Roman"/>
          <w:b w:val="0"/>
          <w:bCs/>
          <w:i w:val="0"/>
          <w:iCs/>
        </w:rPr>
      </w:pPr>
      <w:r>
        <w:rPr>
          <w:rFonts w:ascii="Times New Roman" w:hAnsi="Times New Roman"/>
          <w:b w:val="0"/>
          <w:bCs/>
          <w:i w:val="0"/>
          <w:iCs/>
        </w:rPr>
        <w:t xml:space="preserve"> </w:t>
      </w:r>
      <w:r w:rsidRPr="00350BC2">
        <w:rPr>
          <w:rFonts w:ascii="Times New Roman" w:hAnsi="Times New Roman" w:cs="Times New Roman"/>
          <w:b w:val="0"/>
          <w:bCs/>
          <w:i w:val="0"/>
          <w:iCs/>
          <w:szCs w:val="28"/>
        </w:rPr>
        <w:t>Основные числовые характеристики выборки. Вкладка «Описательная статистика»</w:t>
      </w:r>
      <w:r w:rsidRPr="00350BC2">
        <w:rPr>
          <w:rFonts w:ascii="Times New Roman" w:hAnsi="Times New Roman"/>
          <w:b w:val="0"/>
          <w:bCs/>
          <w:i w:val="0"/>
          <w:iCs/>
          <w:szCs w:val="28"/>
        </w:rPr>
        <w:t>.</w:t>
      </w:r>
    </w:p>
    <w:p w14:paraId="40143749" w14:textId="77777777" w:rsidR="00EF7FCD" w:rsidRPr="00350BC2" w:rsidRDefault="00EF7FCD" w:rsidP="00C41A56">
      <w:pPr>
        <w:pStyle w:val="ae"/>
        <w:numPr>
          <w:ilvl w:val="0"/>
          <w:numId w:val="25"/>
        </w:numPr>
        <w:spacing w:after="0" w:line="360" w:lineRule="auto"/>
        <w:ind w:left="714" w:hanging="357"/>
        <w:contextualSpacing w:val="0"/>
        <w:jc w:val="both"/>
        <w:rPr>
          <w:rFonts w:ascii="Times New Roman" w:hAnsi="Times New Roman"/>
          <w:bCs/>
          <w:iCs/>
          <w:sz w:val="28"/>
          <w:szCs w:val="28"/>
        </w:rPr>
      </w:pPr>
      <w:r w:rsidRPr="00350BC2">
        <w:rPr>
          <w:rFonts w:ascii="Times New Roman" w:hAnsi="Times New Roman"/>
          <w:bCs/>
          <w:iCs/>
          <w:sz w:val="28"/>
          <w:szCs w:val="28"/>
        </w:rPr>
        <w:t>Математические, статистические, текстовые и логические функции, их назначение. Примеры использования.</w:t>
      </w:r>
    </w:p>
    <w:p w14:paraId="6299B53F" w14:textId="77777777" w:rsidR="00EF7FCD" w:rsidRPr="00350BC2" w:rsidRDefault="00EF7FCD" w:rsidP="00C41A56">
      <w:pPr>
        <w:pStyle w:val="ae"/>
        <w:numPr>
          <w:ilvl w:val="0"/>
          <w:numId w:val="25"/>
        </w:numPr>
        <w:spacing w:after="0" w:line="360" w:lineRule="auto"/>
        <w:ind w:left="714" w:hanging="357"/>
        <w:contextualSpacing w:val="0"/>
        <w:jc w:val="both"/>
        <w:rPr>
          <w:rFonts w:ascii="Times New Roman" w:hAnsi="Times New Roman"/>
          <w:sz w:val="28"/>
          <w:szCs w:val="28"/>
        </w:rPr>
      </w:pPr>
      <w:r w:rsidRPr="00350BC2">
        <w:rPr>
          <w:rFonts w:ascii="Times New Roman" w:hAnsi="Times New Roman"/>
          <w:sz w:val="28"/>
          <w:szCs w:val="28"/>
        </w:rPr>
        <w:t xml:space="preserve">Средства языка </w:t>
      </w:r>
      <w:r w:rsidRPr="00350BC2">
        <w:rPr>
          <w:rFonts w:ascii="Times New Roman" w:eastAsia="Times New Roman" w:hAnsi="Times New Roman" w:cs="Times New Roman"/>
          <w:sz w:val="28"/>
          <w:szCs w:val="28"/>
          <w:lang w:val="en-US"/>
        </w:rPr>
        <w:t>R</w:t>
      </w:r>
      <w:r w:rsidRPr="00350BC2">
        <w:rPr>
          <w:rFonts w:ascii="Times New Roman" w:hAnsi="Times New Roman"/>
          <w:sz w:val="28"/>
          <w:szCs w:val="28"/>
        </w:rPr>
        <w:t>, ориентированных задач математической статистики.</w:t>
      </w:r>
    </w:p>
    <w:p w14:paraId="3DCB27E6" w14:textId="7C3E8398" w:rsidR="00EF7FCD" w:rsidRPr="00350BC2" w:rsidRDefault="004D2003" w:rsidP="00C41A56">
      <w:pPr>
        <w:pStyle w:val="21"/>
        <w:numPr>
          <w:ilvl w:val="0"/>
          <w:numId w:val="25"/>
        </w:numPr>
        <w:spacing w:after="0"/>
        <w:ind w:left="714" w:hanging="357"/>
        <w:rPr>
          <w:rFonts w:ascii="Times New Roman" w:hAnsi="Times New Roman"/>
          <w:b w:val="0"/>
          <w:bCs/>
          <w:i w:val="0"/>
          <w:iCs/>
        </w:rPr>
      </w:pPr>
      <w:r>
        <w:rPr>
          <w:rFonts w:ascii="Times New Roman" w:hAnsi="Times New Roman"/>
          <w:b w:val="0"/>
          <w:bCs/>
          <w:i w:val="0"/>
          <w:iCs/>
        </w:rPr>
        <w:t>Методы многомерного статистического анализа</w:t>
      </w:r>
      <w:r w:rsidR="00EF7FCD" w:rsidRPr="00350BC2">
        <w:rPr>
          <w:rFonts w:ascii="Times New Roman" w:eastAsia="Times New Roman" w:hAnsi="Times New Roman" w:cs="Times New Roman"/>
          <w:b w:val="0"/>
          <w:bCs/>
          <w:i w:val="0"/>
          <w:iCs/>
          <w:szCs w:val="28"/>
        </w:rPr>
        <w:t>.</w:t>
      </w:r>
    </w:p>
    <w:p w14:paraId="35C67F9E" w14:textId="35839A1F" w:rsidR="00EF7FCD" w:rsidRPr="00350BC2" w:rsidRDefault="00EF7FCD" w:rsidP="00C41A56">
      <w:pPr>
        <w:pStyle w:val="21"/>
        <w:numPr>
          <w:ilvl w:val="0"/>
          <w:numId w:val="25"/>
        </w:numPr>
        <w:spacing w:after="0"/>
        <w:ind w:left="714" w:hanging="357"/>
        <w:rPr>
          <w:rFonts w:ascii="Times New Roman" w:hAnsi="Times New Roman"/>
          <w:b w:val="0"/>
          <w:bCs/>
          <w:i w:val="0"/>
          <w:iCs/>
        </w:rPr>
      </w:pPr>
      <w:r>
        <w:rPr>
          <w:rFonts w:ascii="Times New Roman" w:hAnsi="Times New Roman"/>
          <w:b w:val="0"/>
          <w:bCs/>
          <w:i w:val="0"/>
          <w:iCs/>
        </w:rPr>
        <w:t xml:space="preserve"> </w:t>
      </w:r>
      <w:r w:rsidR="004D2003">
        <w:rPr>
          <w:rFonts w:ascii="Times New Roman" w:hAnsi="Times New Roman"/>
          <w:b w:val="0"/>
          <w:bCs/>
          <w:i w:val="0"/>
          <w:iCs/>
          <w:szCs w:val="28"/>
        </w:rPr>
        <w:t>Понятие о факторном анализе</w:t>
      </w:r>
      <w:r w:rsidRPr="00350BC2">
        <w:rPr>
          <w:rFonts w:ascii="Times New Roman" w:hAnsi="Times New Roman"/>
          <w:b w:val="0"/>
          <w:bCs/>
          <w:i w:val="0"/>
          <w:iCs/>
          <w:szCs w:val="28"/>
        </w:rPr>
        <w:t>.</w:t>
      </w:r>
    </w:p>
    <w:p w14:paraId="1B1A9ACE" w14:textId="2E32ABB0" w:rsidR="00EF7FCD" w:rsidRPr="00350BC2" w:rsidRDefault="00EF7FCD" w:rsidP="00C41A56">
      <w:pPr>
        <w:pStyle w:val="21"/>
        <w:numPr>
          <w:ilvl w:val="0"/>
          <w:numId w:val="25"/>
        </w:numPr>
        <w:spacing w:after="0"/>
        <w:ind w:left="714" w:hanging="357"/>
        <w:rPr>
          <w:rFonts w:ascii="Times New Roman" w:hAnsi="Times New Roman"/>
          <w:b w:val="0"/>
          <w:bCs/>
          <w:i w:val="0"/>
          <w:iCs/>
        </w:rPr>
      </w:pPr>
      <w:r>
        <w:rPr>
          <w:rFonts w:ascii="Times New Roman" w:hAnsi="Times New Roman"/>
          <w:b w:val="0"/>
          <w:bCs/>
          <w:i w:val="0"/>
          <w:iCs/>
        </w:rPr>
        <w:t xml:space="preserve"> </w:t>
      </w:r>
      <w:r w:rsidR="004D2003">
        <w:rPr>
          <w:rFonts w:ascii="Times New Roman" w:eastAsia="Times New Roman" w:hAnsi="Times New Roman" w:cs="Times New Roman"/>
          <w:b w:val="0"/>
          <w:bCs/>
          <w:i w:val="0"/>
          <w:iCs/>
          <w:szCs w:val="28"/>
        </w:rPr>
        <w:t>Задачи классификации. Дискриминантный анализ</w:t>
      </w:r>
      <w:r>
        <w:rPr>
          <w:rFonts w:ascii="Times New Roman" w:eastAsia="Times New Roman" w:hAnsi="Times New Roman" w:cs="Times New Roman"/>
          <w:b w:val="0"/>
          <w:bCs/>
          <w:i w:val="0"/>
          <w:iCs/>
          <w:szCs w:val="28"/>
        </w:rPr>
        <w:t>.</w:t>
      </w:r>
    </w:p>
    <w:p w14:paraId="66B19279" w14:textId="145C44FA" w:rsidR="00EF7FCD" w:rsidRPr="00350BC2" w:rsidRDefault="004D2003" w:rsidP="00C41A56">
      <w:pPr>
        <w:pStyle w:val="21"/>
        <w:numPr>
          <w:ilvl w:val="0"/>
          <w:numId w:val="25"/>
        </w:numPr>
        <w:spacing w:after="0"/>
        <w:ind w:left="714" w:hanging="357"/>
        <w:rPr>
          <w:rFonts w:ascii="Times New Roman" w:hAnsi="Times New Roman"/>
          <w:b w:val="0"/>
          <w:bCs/>
          <w:i w:val="0"/>
          <w:iCs/>
        </w:rPr>
      </w:pPr>
      <w:r>
        <w:rPr>
          <w:rFonts w:ascii="Times New Roman" w:eastAsia="Times New Roman" w:hAnsi="Times New Roman" w:cs="Times New Roman"/>
          <w:b w:val="0"/>
          <w:bCs/>
          <w:i w:val="0"/>
          <w:iCs/>
          <w:szCs w:val="28"/>
        </w:rPr>
        <w:t>Методы кластеризации</w:t>
      </w:r>
      <w:r w:rsidR="00EF7FCD" w:rsidRPr="00350BC2">
        <w:rPr>
          <w:rFonts w:ascii="Times New Roman" w:eastAsia="Times New Roman" w:hAnsi="Times New Roman" w:cs="Times New Roman"/>
          <w:b w:val="0"/>
          <w:bCs/>
          <w:i w:val="0"/>
          <w:iCs/>
          <w:szCs w:val="28"/>
        </w:rPr>
        <w:t>.</w:t>
      </w:r>
    </w:p>
    <w:p w14:paraId="454D0A4B" w14:textId="008B649A" w:rsidR="00EF7FCD" w:rsidRPr="00552D58" w:rsidRDefault="004D2003" w:rsidP="00C41A56">
      <w:pPr>
        <w:pStyle w:val="ae"/>
        <w:numPr>
          <w:ilvl w:val="0"/>
          <w:numId w:val="25"/>
        </w:numPr>
        <w:spacing w:after="0" w:line="360" w:lineRule="auto"/>
        <w:ind w:left="714" w:hanging="357"/>
        <w:contextualSpacing w:val="0"/>
        <w:jc w:val="both"/>
        <w:rPr>
          <w:rFonts w:ascii="Times New Roman" w:hAnsi="Times New Roman"/>
          <w:bCs/>
          <w:iCs/>
          <w:sz w:val="28"/>
          <w:szCs w:val="28"/>
        </w:rPr>
      </w:pPr>
      <w:r>
        <w:rPr>
          <w:rFonts w:ascii="Times New Roman" w:eastAsia="Times New Roman" w:hAnsi="Times New Roman" w:cs="Times New Roman"/>
          <w:bCs/>
          <w:iCs/>
          <w:sz w:val="28"/>
          <w:szCs w:val="28"/>
        </w:rPr>
        <w:t xml:space="preserve">Решение задач </w:t>
      </w:r>
      <w:r w:rsidRPr="004D2003">
        <w:rPr>
          <w:rFonts w:ascii="Times New Roman" w:hAnsi="Times New Roman"/>
          <w:sz w:val="28"/>
          <w:szCs w:val="28"/>
        </w:rPr>
        <w:t>многомерного статистического анализа</w:t>
      </w:r>
      <w:r w:rsidR="00EF7FCD" w:rsidRPr="00552D58">
        <w:rPr>
          <w:rFonts w:ascii="Times New Roman" w:eastAsia="Times New Roman" w:hAnsi="Times New Roman" w:cs="Times New Roman"/>
          <w:bCs/>
          <w:iCs/>
          <w:sz w:val="28"/>
          <w:szCs w:val="28"/>
        </w:rPr>
        <w:t xml:space="preserve"> в </w:t>
      </w:r>
      <w:r w:rsidR="00EF7FCD" w:rsidRPr="00350BC2">
        <w:rPr>
          <w:rFonts w:ascii="Times New Roman" w:hAnsi="Times New Roman"/>
          <w:bCs/>
          <w:iCs/>
          <w:sz w:val="28"/>
          <w:szCs w:val="28"/>
        </w:rPr>
        <w:t>языке</w:t>
      </w:r>
      <w:r w:rsidR="00EF7FCD">
        <w:rPr>
          <w:rFonts w:ascii="Times New Roman" w:hAnsi="Times New Roman"/>
          <w:bCs/>
          <w:iCs/>
          <w:sz w:val="28"/>
          <w:szCs w:val="28"/>
        </w:rPr>
        <w:t xml:space="preserve"> </w:t>
      </w:r>
      <w:r w:rsidR="00EF7FCD" w:rsidRPr="00552D58">
        <w:rPr>
          <w:rFonts w:ascii="Times New Roman" w:eastAsia="Times New Roman" w:hAnsi="Times New Roman" w:cs="Times New Roman"/>
          <w:bCs/>
          <w:iCs/>
          <w:sz w:val="28"/>
          <w:szCs w:val="28"/>
          <w:lang w:val="en-US"/>
        </w:rPr>
        <w:t>R</w:t>
      </w:r>
      <w:r w:rsidR="00EF7FCD" w:rsidRPr="00552D58">
        <w:rPr>
          <w:rFonts w:ascii="Times New Roman" w:eastAsia="Times New Roman" w:hAnsi="Times New Roman" w:cs="Times New Roman"/>
          <w:bCs/>
          <w:iCs/>
          <w:sz w:val="28"/>
          <w:szCs w:val="28"/>
        </w:rPr>
        <w:t>.</w:t>
      </w:r>
    </w:p>
    <w:p w14:paraId="4DEA1DE1" w14:textId="44C34538" w:rsidR="00EF7FCD" w:rsidRPr="008A287E" w:rsidRDefault="00EF7FCD" w:rsidP="004D2003">
      <w:pPr>
        <w:pStyle w:val="21"/>
        <w:spacing w:before="240" w:after="120"/>
        <w:ind w:left="357"/>
        <w:rPr>
          <w:rFonts w:ascii="Times New Roman" w:hAnsi="Times New Roman" w:cs="Times New Roman"/>
          <w:szCs w:val="28"/>
        </w:rPr>
      </w:pPr>
      <w:r w:rsidRPr="004D2003">
        <w:rPr>
          <w:rFonts w:ascii="Times New Roman" w:hAnsi="Times New Roman"/>
          <w:b w:val="0"/>
          <w:bCs/>
          <w:i w:val="0"/>
          <w:iCs/>
        </w:rPr>
        <w:t xml:space="preserve"> </w:t>
      </w:r>
    </w:p>
    <w:p w14:paraId="168ED6AF" w14:textId="77777777" w:rsidR="00806ED8" w:rsidRPr="008A287E" w:rsidRDefault="00806ED8" w:rsidP="00806ED8">
      <w:pPr>
        <w:spacing w:before="240" w:after="120" w:line="360" w:lineRule="auto"/>
        <w:ind w:firstLine="709"/>
        <w:jc w:val="both"/>
        <w:rPr>
          <w:rFonts w:ascii="Times New Roman" w:hAnsi="Times New Roman" w:cs="Times New Roman"/>
          <w:b/>
          <w:bCs/>
          <w:i/>
          <w:sz w:val="28"/>
          <w:szCs w:val="28"/>
        </w:rPr>
      </w:pPr>
      <w:bookmarkStart w:id="25" w:name="_Toc476651798"/>
      <w:r w:rsidRPr="008A287E">
        <w:rPr>
          <w:rFonts w:ascii="Times New Roman" w:hAnsi="Times New Roman" w:cs="Times New Roman"/>
          <w:b/>
          <w:bCs/>
          <w:i/>
          <w:sz w:val="28"/>
          <w:szCs w:val="28"/>
        </w:rPr>
        <w:t>Подготовка рабочего места</w:t>
      </w:r>
      <w:bookmarkEnd w:id="25"/>
    </w:p>
    <w:p w14:paraId="00CEB47F" w14:textId="77777777" w:rsidR="00806ED8" w:rsidRPr="008A287E" w:rsidRDefault="00806ED8" w:rsidP="00806ED8">
      <w:pPr>
        <w:spacing w:line="360" w:lineRule="auto"/>
        <w:ind w:left="2" w:firstLine="707"/>
        <w:jc w:val="both"/>
        <w:rPr>
          <w:rFonts w:ascii="Times New Roman" w:hAnsi="Times New Roman" w:cs="Times New Roman"/>
          <w:sz w:val="28"/>
          <w:szCs w:val="28"/>
        </w:rPr>
      </w:pPr>
      <w:r w:rsidRPr="008A287E">
        <w:rPr>
          <w:rFonts w:ascii="Times New Roman" w:hAnsi="Times New Roman" w:cs="Times New Roman"/>
          <w:sz w:val="28"/>
          <w:szCs w:val="28"/>
        </w:rPr>
        <w:t xml:space="preserve">Для аудиторной и самостоятельной работы студенты должны получить учетные записи, подписки и файлы данных, необходимые для выполнения </w:t>
      </w:r>
      <w:r w:rsidR="00CD64F9" w:rsidRPr="008A287E">
        <w:rPr>
          <w:rFonts w:ascii="Times New Roman" w:hAnsi="Times New Roman" w:cs="Times New Roman"/>
          <w:sz w:val="28"/>
          <w:szCs w:val="28"/>
        </w:rPr>
        <w:t>аудиторных практических работ,</w:t>
      </w:r>
      <w:r w:rsidRPr="008A287E">
        <w:rPr>
          <w:rFonts w:ascii="Times New Roman" w:hAnsi="Times New Roman" w:cs="Times New Roman"/>
          <w:sz w:val="28"/>
          <w:szCs w:val="28"/>
        </w:rPr>
        <w:t xml:space="preserve"> контрольной работ</w:t>
      </w:r>
      <w:r w:rsidR="00CD64F9" w:rsidRPr="008A287E">
        <w:rPr>
          <w:rFonts w:ascii="Times New Roman" w:hAnsi="Times New Roman" w:cs="Times New Roman"/>
          <w:sz w:val="28"/>
          <w:szCs w:val="28"/>
        </w:rPr>
        <w:t>ы и ра</w:t>
      </w:r>
      <w:r w:rsidR="001B3932" w:rsidRPr="008A287E">
        <w:rPr>
          <w:rFonts w:ascii="Times New Roman" w:hAnsi="Times New Roman" w:cs="Times New Roman"/>
          <w:sz w:val="28"/>
          <w:szCs w:val="28"/>
        </w:rPr>
        <w:t>сче</w:t>
      </w:r>
      <w:r w:rsidR="00CD64F9" w:rsidRPr="008A287E">
        <w:rPr>
          <w:rFonts w:ascii="Times New Roman" w:hAnsi="Times New Roman" w:cs="Times New Roman"/>
          <w:sz w:val="28"/>
          <w:szCs w:val="28"/>
        </w:rPr>
        <w:t>тно-аналитической работы</w:t>
      </w:r>
      <w:r w:rsidRPr="008A287E">
        <w:rPr>
          <w:rFonts w:ascii="Times New Roman" w:hAnsi="Times New Roman" w:cs="Times New Roman"/>
          <w:sz w:val="28"/>
          <w:szCs w:val="28"/>
        </w:rPr>
        <w:t>.</w:t>
      </w:r>
    </w:p>
    <w:p w14:paraId="14EF131A" w14:textId="77777777" w:rsidR="00806ED8" w:rsidRPr="008A287E" w:rsidRDefault="00806ED8" w:rsidP="00806ED8">
      <w:pPr>
        <w:spacing w:before="120" w:after="120" w:line="360" w:lineRule="auto"/>
        <w:ind w:firstLine="709"/>
        <w:jc w:val="both"/>
        <w:rPr>
          <w:rFonts w:ascii="Times New Roman" w:hAnsi="Times New Roman" w:cs="Times New Roman"/>
          <w:b/>
          <w:bCs/>
          <w:i/>
          <w:sz w:val="28"/>
          <w:szCs w:val="28"/>
        </w:rPr>
      </w:pPr>
      <w:bookmarkStart w:id="26" w:name="_Toc476651799"/>
      <w:r w:rsidRPr="008A287E">
        <w:rPr>
          <w:rFonts w:ascii="Times New Roman" w:hAnsi="Times New Roman" w:cs="Times New Roman"/>
          <w:b/>
          <w:bCs/>
          <w:i/>
          <w:sz w:val="28"/>
          <w:szCs w:val="28"/>
        </w:rPr>
        <w:t>Необходимые вычислительные средства</w:t>
      </w:r>
      <w:bookmarkEnd w:id="26"/>
    </w:p>
    <w:p w14:paraId="32BC914F" w14:textId="77777777" w:rsidR="0052626D" w:rsidRPr="008A287E" w:rsidRDefault="00806ED8" w:rsidP="00806ED8">
      <w:pPr>
        <w:spacing w:line="360" w:lineRule="auto"/>
        <w:ind w:firstLine="709"/>
        <w:jc w:val="both"/>
        <w:rPr>
          <w:rFonts w:ascii="Times New Roman" w:hAnsi="Times New Roman" w:cs="Times New Roman"/>
          <w:sz w:val="28"/>
          <w:szCs w:val="28"/>
        </w:rPr>
      </w:pPr>
      <w:r w:rsidRPr="008A287E">
        <w:rPr>
          <w:rFonts w:ascii="Times New Roman" w:hAnsi="Times New Roman" w:cs="Times New Roman"/>
          <w:sz w:val="28"/>
          <w:szCs w:val="28"/>
        </w:rPr>
        <w:t xml:space="preserve">Чтобы установить программное окружение, </w:t>
      </w:r>
      <w:r w:rsidR="00B84874" w:rsidRPr="008A287E">
        <w:rPr>
          <w:rFonts w:ascii="Times New Roman" w:hAnsi="Times New Roman" w:cs="Times New Roman"/>
          <w:sz w:val="28"/>
          <w:szCs w:val="28"/>
        </w:rPr>
        <w:t xml:space="preserve">необходим компьютер с установленным пакетом </w:t>
      </w:r>
      <w:r w:rsidR="00B84874" w:rsidRPr="008A287E">
        <w:rPr>
          <w:rFonts w:ascii="Times New Roman" w:hAnsi="Times New Roman" w:cs="Times New Roman"/>
          <w:sz w:val="28"/>
          <w:szCs w:val="28"/>
          <w:lang w:val="en-US"/>
        </w:rPr>
        <w:t>Microsoft</w:t>
      </w:r>
      <w:r w:rsidR="00B84874" w:rsidRPr="008A287E">
        <w:rPr>
          <w:rFonts w:ascii="Times New Roman" w:hAnsi="Times New Roman" w:cs="Times New Roman"/>
          <w:sz w:val="28"/>
          <w:szCs w:val="28"/>
        </w:rPr>
        <w:t xml:space="preserve"> </w:t>
      </w:r>
      <w:r w:rsidR="00B84874" w:rsidRPr="008A287E">
        <w:rPr>
          <w:rFonts w:ascii="Times New Roman" w:hAnsi="Times New Roman" w:cs="Times New Roman"/>
          <w:sz w:val="28"/>
          <w:szCs w:val="28"/>
          <w:lang w:val="en-US"/>
        </w:rPr>
        <w:t>Office</w:t>
      </w:r>
      <w:r w:rsidR="00B84874" w:rsidRPr="008A287E">
        <w:rPr>
          <w:rFonts w:ascii="Times New Roman" w:hAnsi="Times New Roman" w:cs="Times New Roman"/>
          <w:sz w:val="28"/>
          <w:szCs w:val="28"/>
        </w:rPr>
        <w:t xml:space="preserve"> 2016. </w:t>
      </w:r>
      <w:r w:rsidR="0052626D" w:rsidRPr="008A287E">
        <w:rPr>
          <w:rFonts w:ascii="Times New Roman" w:hAnsi="Times New Roman" w:cs="Times New Roman"/>
          <w:sz w:val="28"/>
          <w:szCs w:val="28"/>
        </w:rPr>
        <w:t xml:space="preserve">Студентам Финансового университета дистрибутив данного пакета доступен бесплатно по ссылке </w:t>
      </w:r>
      <w:hyperlink r:id="rId11" w:history="1">
        <w:r w:rsidR="0052626D" w:rsidRPr="008A287E">
          <w:rPr>
            <w:rStyle w:val="af6"/>
            <w:rFonts w:ascii="Times New Roman" w:hAnsi="Times New Roman"/>
            <w:color w:val="auto"/>
            <w:sz w:val="28"/>
            <w:szCs w:val="28"/>
            <w:lang w:val="en-US"/>
          </w:rPr>
          <w:t>http</w:t>
        </w:r>
        <w:r w:rsidR="0052626D" w:rsidRPr="008A287E">
          <w:rPr>
            <w:rStyle w:val="af6"/>
            <w:rFonts w:ascii="Times New Roman" w:hAnsi="Times New Roman"/>
            <w:color w:val="auto"/>
            <w:sz w:val="28"/>
            <w:szCs w:val="28"/>
          </w:rPr>
          <w:t>://</w:t>
        </w:r>
        <w:r w:rsidR="0052626D" w:rsidRPr="008A287E">
          <w:rPr>
            <w:rStyle w:val="af6"/>
            <w:rFonts w:ascii="Times New Roman" w:hAnsi="Times New Roman"/>
            <w:color w:val="auto"/>
            <w:sz w:val="28"/>
            <w:szCs w:val="28"/>
            <w:lang w:val="en-US"/>
          </w:rPr>
          <w:t>portal</w:t>
        </w:r>
        <w:r w:rsidR="0052626D" w:rsidRPr="008A287E">
          <w:rPr>
            <w:rStyle w:val="af6"/>
            <w:rFonts w:ascii="Times New Roman" w:hAnsi="Times New Roman"/>
            <w:color w:val="auto"/>
            <w:sz w:val="28"/>
            <w:szCs w:val="28"/>
          </w:rPr>
          <w:t>.</w:t>
        </w:r>
        <w:r w:rsidR="0052626D" w:rsidRPr="008A287E">
          <w:rPr>
            <w:rStyle w:val="af6"/>
            <w:rFonts w:ascii="Times New Roman" w:hAnsi="Times New Roman"/>
            <w:color w:val="auto"/>
            <w:sz w:val="28"/>
            <w:szCs w:val="28"/>
            <w:lang w:val="en-US"/>
          </w:rPr>
          <w:t>office</w:t>
        </w:r>
        <w:r w:rsidR="0052626D" w:rsidRPr="008A287E">
          <w:rPr>
            <w:rStyle w:val="af6"/>
            <w:rFonts w:ascii="Times New Roman" w:hAnsi="Times New Roman"/>
            <w:color w:val="auto"/>
            <w:sz w:val="28"/>
            <w:szCs w:val="28"/>
          </w:rPr>
          <w:t>.</w:t>
        </w:r>
        <w:r w:rsidR="0052626D" w:rsidRPr="008A287E">
          <w:rPr>
            <w:rStyle w:val="af6"/>
            <w:rFonts w:ascii="Times New Roman" w:hAnsi="Times New Roman"/>
            <w:color w:val="auto"/>
            <w:sz w:val="28"/>
            <w:szCs w:val="28"/>
            <w:lang w:val="en-US"/>
          </w:rPr>
          <w:t>com</w:t>
        </w:r>
        <w:r w:rsidR="0052626D" w:rsidRPr="008A287E">
          <w:rPr>
            <w:rStyle w:val="af6"/>
            <w:rFonts w:ascii="Times New Roman" w:hAnsi="Times New Roman"/>
            <w:color w:val="auto"/>
            <w:sz w:val="28"/>
            <w:szCs w:val="28"/>
          </w:rPr>
          <w:t>/</w:t>
        </w:r>
        <w:r w:rsidR="0052626D" w:rsidRPr="008A287E">
          <w:rPr>
            <w:rStyle w:val="af6"/>
            <w:rFonts w:ascii="Times New Roman" w:hAnsi="Times New Roman"/>
            <w:color w:val="auto"/>
            <w:sz w:val="28"/>
            <w:szCs w:val="28"/>
            <w:lang w:val="en-US"/>
          </w:rPr>
          <w:t>home</w:t>
        </w:r>
      </w:hyperlink>
      <w:r w:rsidR="0052626D" w:rsidRPr="008A287E">
        <w:rPr>
          <w:rFonts w:ascii="Times New Roman" w:hAnsi="Times New Roman" w:cs="Times New Roman"/>
          <w:sz w:val="28"/>
          <w:szCs w:val="28"/>
        </w:rPr>
        <w:t>.</w:t>
      </w:r>
    </w:p>
    <w:p w14:paraId="071F3FE8" w14:textId="77777777" w:rsidR="0052626D" w:rsidRPr="008A287E" w:rsidRDefault="0052626D" w:rsidP="00806ED8">
      <w:pPr>
        <w:spacing w:line="360" w:lineRule="auto"/>
        <w:ind w:firstLine="709"/>
        <w:jc w:val="both"/>
        <w:rPr>
          <w:rFonts w:ascii="Times New Roman" w:hAnsi="Times New Roman" w:cs="Times New Roman"/>
          <w:sz w:val="28"/>
          <w:szCs w:val="28"/>
        </w:rPr>
      </w:pPr>
      <w:r w:rsidRPr="008A287E">
        <w:rPr>
          <w:rFonts w:ascii="Times New Roman" w:hAnsi="Times New Roman" w:cs="Times New Roman"/>
          <w:sz w:val="28"/>
          <w:szCs w:val="28"/>
        </w:rPr>
        <w:t xml:space="preserve">Большинство работ, тем не менее, можно выполнить в других версиях </w:t>
      </w:r>
      <w:r w:rsidRPr="008A287E">
        <w:rPr>
          <w:rFonts w:ascii="Times New Roman" w:hAnsi="Times New Roman" w:cs="Times New Roman"/>
          <w:sz w:val="28"/>
          <w:szCs w:val="28"/>
          <w:lang w:val="en-US"/>
        </w:rPr>
        <w:t>Microsoft</w:t>
      </w:r>
      <w:r w:rsidRPr="008A287E">
        <w:rPr>
          <w:rFonts w:ascii="Times New Roman" w:hAnsi="Times New Roman" w:cs="Times New Roman"/>
          <w:sz w:val="28"/>
          <w:szCs w:val="28"/>
        </w:rPr>
        <w:t xml:space="preserve"> </w:t>
      </w:r>
      <w:r w:rsidRPr="008A287E">
        <w:rPr>
          <w:rFonts w:ascii="Times New Roman" w:hAnsi="Times New Roman" w:cs="Times New Roman"/>
          <w:sz w:val="28"/>
          <w:szCs w:val="28"/>
          <w:lang w:val="en-US"/>
        </w:rPr>
        <w:t>Office</w:t>
      </w:r>
      <w:r w:rsidRPr="008A287E">
        <w:rPr>
          <w:rFonts w:ascii="Times New Roman" w:hAnsi="Times New Roman" w:cs="Times New Roman"/>
          <w:sz w:val="28"/>
          <w:szCs w:val="28"/>
        </w:rPr>
        <w:t>, либо в альтернативных, в том числе свободно распространяемых пакетах, однако это потребует незначительной коррекции в формулах, кроме того, в других пакетах будут доступны не все технологии визуализации данных.</w:t>
      </w:r>
    </w:p>
    <w:p w14:paraId="54E36BF4" w14:textId="77777777" w:rsidR="00806ED8" w:rsidRPr="008A287E" w:rsidRDefault="00806ED8" w:rsidP="00AE41F1">
      <w:pPr>
        <w:pStyle w:val="2"/>
        <w:spacing w:line="360" w:lineRule="auto"/>
        <w:ind w:firstLine="567"/>
        <w:rPr>
          <w:rFonts w:ascii="Times New Roman" w:hAnsi="Times New Roman" w:cs="Times New Roman"/>
          <w:i/>
          <w:color w:val="auto"/>
          <w:sz w:val="28"/>
          <w:szCs w:val="28"/>
        </w:rPr>
      </w:pPr>
      <w:bookmarkStart w:id="27" w:name="_Toc476651802"/>
      <w:bookmarkStart w:id="28" w:name="_Toc506459200"/>
      <w:bookmarkStart w:id="29" w:name="_Toc84176674"/>
      <w:r w:rsidRPr="008A287E">
        <w:rPr>
          <w:rFonts w:ascii="Times New Roman" w:hAnsi="Times New Roman" w:cs="Times New Roman"/>
          <w:i/>
          <w:color w:val="auto"/>
          <w:sz w:val="28"/>
          <w:szCs w:val="28"/>
        </w:rPr>
        <w:t>Получение файлов исходных данных</w:t>
      </w:r>
      <w:bookmarkEnd w:id="27"/>
      <w:bookmarkEnd w:id="28"/>
      <w:bookmarkEnd w:id="29"/>
    </w:p>
    <w:p w14:paraId="33B14878" w14:textId="1CE10990" w:rsidR="00806ED8" w:rsidRDefault="00806ED8" w:rsidP="00AE41F1">
      <w:pPr>
        <w:spacing w:after="0" w:line="240" w:lineRule="auto"/>
        <w:ind w:firstLine="709"/>
        <w:rPr>
          <w:rFonts w:ascii="Times New Roman" w:hAnsi="Times New Roman" w:cs="Times New Roman"/>
          <w:sz w:val="28"/>
          <w:szCs w:val="28"/>
        </w:rPr>
      </w:pPr>
      <w:r w:rsidRPr="008A287E">
        <w:rPr>
          <w:rFonts w:ascii="Times New Roman" w:hAnsi="Times New Roman" w:cs="Times New Roman"/>
          <w:sz w:val="28"/>
          <w:szCs w:val="28"/>
        </w:rPr>
        <w:t xml:space="preserve">Файлы с исходными данными к лабораторным работам предоставляются преподавателем в формате архива </w:t>
      </w:r>
      <w:r w:rsidRPr="008A287E">
        <w:rPr>
          <w:rFonts w:ascii="Times New Roman" w:hAnsi="Times New Roman" w:cs="Times New Roman"/>
          <w:i/>
          <w:sz w:val="28"/>
          <w:szCs w:val="28"/>
          <w:lang w:val="en-US"/>
        </w:rPr>
        <w:t>zip</w:t>
      </w:r>
      <w:r w:rsidRPr="008A287E">
        <w:rPr>
          <w:rFonts w:ascii="Times New Roman" w:hAnsi="Times New Roman" w:cs="Times New Roman"/>
          <w:sz w:val="28"/>
          <w:szCs w:val="28"/>
        </w:rPr>
        <w:t>, который необходимо распаковать в любой удобной папке локального компьютера.</w:t>
      </w:r>
    </w:p>
    <w:p w14:paraId="00388BE5" w14:textId="77777777" w:rsidR="00AE41F1" w:rsidRPr="008A287E" w:rsidRDefault="00AE41F1" w:rsidP="00AE41F1">
      <w:pPr>
        <w:spacing w:after="0" w:line="240" w:lineRule="auto"/>
        <w:ind w:firstLine="709"/>
        <w:rPr>
          <w:rFonts w:ascii="Times New Roman" w:hAnsi="Times New Roman" w:cs="Times New Roman"/>
          <w:sz w:val="28"/>
          <w:szCs w:val="28"/>
        </w:rPr>
      </w:pPr>
    </w:p>
    <w:p w14:paraId="7C6522BC" w14:textId="77777777" w:rsidR="00C53962" w:rsidRPr="008A287E" w:rsidRDefault="00C53962" w:rsidP="00AE41F1">
      <w:pPr>
        <w:pStyle w:val="1"/>
        <w:spacing w:before="0" w:line="240" w:lineRule="auto"/>
        <w:rPr>
          <w:rFonts w:ascii="Times New Roman" w:eastAsia="Times New Roman" w:hAnsi="Times New Roman" w:cs="Times New Roman"/>
          <w:color w:val="auto"/>
          <w:lang w:eastAsia="en-US"/>
        </w:rPr>
      </w:pPr>
      <w:bookmarkStart w:id="30" w:name="_Toc3995509"/>
      <w:bookmarkStart w:id="31" w:name="_Toc83027333"/>
      <w:bookmarkStart w:id="32" w:name="_Toc84176675"/>
      <w:r w:rsidRPr="008A287E">
        <w:rPr>
          <w:rFonts w:ascii="Times New Roman" w:eastAsia="Times New Roman" w:hAnsi="Times New Roman" w:cs="Times New Roman"/>
          <w:color w:val="auto"/>
          <w:lang w:eastAsia="en-US"/>
        </w:rPr>
        <w:t>7.</w:t>
      </w:r>
      <w:r w:rsidRPr="008A287E">
        <w:rPr>
          <w:rFonts w:ascii="Times New Roman" w:eastAsia="Times New Roman" w:hAnsi="Times New Roman" w:cs="Times New Roman"/>
          <w:color w:val="auto"/>
          <w:lang w:eastAsia="en-US"/>
        </w:rPr>
        <w:tab/>
        <w:t>Фонд оценочных средств для проведения промежуточной аттестации обучающихся по дисциплине:</w:t>
      </w:r>
      <w:bookmarkEnd w:id="30"/>
      <w:bookmarkEnd w:id="31"/>
      <w:bookmarkEnd w:id="32"/>
    </w:p>
    <w:p w14:paraId="4EF29170" w14:textId="4856E2CA" w:rsidR="00C53962" w:rsidRPr="008A287E" w:rsidRDefault="00C53962" w:rsidP="00C53962">
      <w:pPr>
        <w:pStyle w:val="ae"/>
        <w:keepNext/>
        <w:spacing w:after="0" w:line="240" w:lineRule="auto"/>
        <w:jc w:val="both"/>
        <w:outlineLvl w:val="0"/>
        <w:rPr>
          <w:rFonts w:ascii="Times New Roman" w:eastAsia="Times New Roman" w:hAnsi="Times New Roman" w:cs="Times New Roman"/>
          <w:b/>
          <w:sz w:val="28"/>
          <w:szCs w:val="28"/>
          <w:lang w:eastAsia="en-US"/>
        </w:rPr>
      </w:pPr>
      <w:bookmarkStart w:id="33" w:name="_Toc418768726"/>
      <w:bookmarkStart w:id="34" w:name="_Toc3995510"/>
      <w:bookmarkStart w:id="35" w:name="_Toc83027334"/>
      <w:bookmarkStart w:id="36" w:name="_Toc84176676"/>
      <w:r w:rsidRPr="008A287E">
        <w:rPr>
          <w:rFonts w:ascii="Times New Roman" w:eastAsia="Times New Roman" w:hAnsi="Times New Roman" w:cs="Times New Roman"/>
          <w:b/>
          <w:sz w:val="28"/>
          <w:szCs w:val="28"/>
          <w:lang w:eastAsia="en-US"/>
        </w:rPr>
        <w:t>Перечень компетенций с указанием этапов их формирования в процессе освоения образовательной программы</w:t>
      </w:r>
      <w:bookmarkEnd w:id="33"/>
      <w:bookmarkEnd w:id="34"/>
      <w:bookmarkEnd w:id="35"/>
      <w:bookmarkEnd w:id="36"/>
    </w:p>
    <w:p w14:paraId="4AC25B5D" w14:textId="77777777" w:rsidR="00C53962" w:rsidRPr="008A287E" w:rsidRDefault="00C53962" w:rsidP="00C53962">
      <w:pPr>
        <w:shd w:val="clear" w:color="auto" w:fill="FFFFFF"/>
        <w:tabs>
          <w:tab w:val="left" w:pos="0"/>
        </w:tabs>
        <w:spacing w:after="0" w:line="240" w:lineRule="auto"/>
        <w:ind w:left="360" w:right="-144"/>
        <w:jc w:val="both"/>
        <w:rPr>
          <w:rFonts w:ascii="Times New Roman" w:eastAsia="Times New Roman" w:hAnsi="Times New Roman" w:cs="Times New Roman"/>
          <w:bCs/>
          <w:sz w:val="28"/>
          <w:szCs w:val="28"/>
        </w:rPr>
      </w:pPr>
      <w:r w:rsidRPr="008A287E">
        <w:rPr>
          <w:rFonts w:ascii="Times New Roman" w:eastAsia="Times New Roman" w:hAnsi="Times New Roman" w:cs="Times New Roman"/>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1D37EB49" w14:textId="77777777" w:rsidR="00C53962" w:rsidRPr="008A287E" w:rsidRDefault="00C53962" w:rsidP="00C53962">
      <w:pPr>
        <w:pStyle w:val="ae"/>
        <w:shd w:val="clear" w:color="auto" w:fill="FFFFFF"/>
        <w:tabs>
          <w:tab w:val="left" w:pos="0"/>
        </w:tabs>
        <w:spacing w:after="0" w:line="240" w:lineRule="auto"/>
        <w:ind w:right="-144"/>
        <w:jc w:val="both"/>
        <w:rPr>
          <w:rFonts w:ascii="Times New Roman" w:eastAsia="Times New Roman" w:hAnsi="Times New Roman" w:cs="Times New Roman"/>
          <w:sz w:val="28"/>
          <w:szCs w:val="28"/>
        </w:rPr>
      </w:pPr>
    </w:p>
    <w:p w14:paraId="054A0399" w14:textId="5E6E94DC" w:rsidR="00C53962" w:rsidRPr="00AE41F1" w:rsidRDefault="00C53962" w:rsidP="00AE41F1">
      <w:pPr>
        <w:keepNext/>
        <w:spacing w:after="0" w:line="240" w:lineRule="auto"/>
        <w:jc w:val="both"/>
        <w:outlineLvl w:val="0"/>
        <w:rPr>
          <w:rFonts w:ascii="Times New Roman" w:eastAsia="Times New Roman" w:hAnsi="Times New Roman" w:cs="Times New Roman"/>
          <w:b/>
          <w:sz w:val="28"/>
          <w:szCs w:val="28"/>
          <w:lang w:eastAsia="en-US"/>
        </w:rPr>
      </w:pPr>
      <w:bookmarkStart w:id="37" w:name="_Toc3995511"/>
      <w:bookmarkStart w:id="38" w:name="_Toc83027335"/>
      <w:r w:rsidRPr="00AE41F1">
        <w:rPr>
          <w:rFonts w:ascii="Times New Roman" w:eastAsia="Times New Roman" w:hAnsi="Times New Roman" w:cs="Times New Roman"/>
          <w:b/>
          <w:sz w:val="28"/>
          <w:szCs w:val="28"/>
          <w:lang w:eastAsia="en-US"/>
        </w:rPr>
        <w:t xml:space="preserve"> </w:t>
      </w:r>
      <w:bookmarkStart w:id="39" w:name="_Toc84176677"/>
      <w:r w:rsidRPr="00AE41F1">
        <w:rPr>
          <w:rFonts w:ascii="Times New Roman" w:eastAsia="Times New Roman" w:hAnsi="Times New Roman" w:cs="Times New Roman"/>
          <w:b/>
          <w:sz w:val="28"/>
          <w:szCs w:val="28"/>
          <w:lang w:eastAsia="en-US"/>
        </w:rPr>
        <w:t>Типовые контрольные задания или иные материалы, необходимые для оценки знаний, умений, владений.</w:t>
      </w:r>
      <w:bookmarkEnd w:id="37"/>
      <w:bookmarkEnd w:id="38"/>
      <w:bookmarkEnd w:id="39"/>
    </w:p>
    <w:p w14:paraId="4CF092B4" w14:textId="1E690024" w:rsidR="009243F2" w:rsidRPr="009243F2" w:rsidRDefault="009243F2" w:rsidP="009243F2">
      <w:pPr>
        <w:pStyle w:val="ae"/>
        <w:keepNext/>
        <w:spacing w:after="0" w:line="240" w:lineRule="auto"/>
        <w:jc w:val="right"/>
        <w:outlineLvl w:val="0"/>
        <w:rPr>
          <w:rFonts w:ascii="Times New Roman" w:eastAsia="Times New Roman" w:hAnsi="Times New Roman" w:cs="Times New Roman"/>
          <w:sz w:val="24"/>
          <w:szCs w:val="24"/>
          <w:lang w:eastAsia="en-US"/>
        </w:rPr>
      </w:pPr>
      <w:bookmarkStart w:id="40" w:name="_Toc84176678"/>
      <w:r>
        <w:rPr>
          <w:rFonts w:ascii="Times New Roman" w:eastAsia="Times New Roman" w:hAnsi="Times New Roman" w:cs="Times New Roman"/>
          <w:sz w:val="24"/>
          <w:szCs w:val="24"/>
          <w:lang w:eastAsia="en-US"/>
        </w:rPr>
        <w:t xml:space="preserve">Таблица </w:t>
      </w:r>
      <w:bookmarkEnd w:id="40"/>
      <w:r w:rsidR="00EE34C3">
        <w:rPr>
          <w:rFonts w:ascii="Times New Roman" w:eastAsia="Times New Roman" w:hAnsi="Times New Roman" w:cs="Times New Roman"/>
          <w:sz w:val="24"/>
          <w:szCs w:val="24"/>
          <w:lang w:eastAsia="en-US"/>
        </w:rPr>
        <w:t>6</w:t>
      </w:r>
    </w:p>
    <w:tbl>
      <w:tblPr>
        <w:tblStyle w:val="29"/>
        <w:tblW w:w="9627" w:type="dxa"/>
        <w:tblLook w:val="04A0" w:firstRow="1" w:lastRow="0" w:firstColumn="1" w:lastColumn="0" w:noHBand="0" w:noVBand="1"/>
      </w:tblPr>
      <w:tblGrid>
        <w:gridCol w:w="2429"/>
        <w:gridCol w:w="2677"/>
        <w:gridCol w:w="2229"/>
        <w:gridCol w:w="2292"/>
      </w:tblGrid>
      <w:tr w:rsidR="00AE41F1" w:rsidRPr="008A287E" w14:paraId="49860434" w14:textId="77777777" w:rsidTr="00AE41F1">
        <w:tc>
          <w:tcPr>
            <w:tcW w:w="2622" w:type="dxa"/>
          </w:tcPr>
          <w:p w14:paraId="0378C147" w14:textId="58853811" w:rsidR="00AE41F1" w:rsidRPr="008A287E" w:rsidRDefault="00AE41F1" w:rsidP="00AE41F1">
            <w:pPr>
              <w:autoSpaceDE w:val="0"/>
              <w:autoSpaceDN w:val="0"/>
              <w:adjustRightInd w:val="0"/>
              <w:jc w:val="both"/>
              <w:rPr>
                <w:rFonts w:cstheme="minorHAnsi"/>
                <w:b/>
                <w:bCs/>
              </w:rPr>
            </w:pPr>
            <w:r w:rsidRPr="004B1BFE">
              <w:rPr>
                <w:b/>
                <w:sz w:val="24"/>
                <w:szCs w:val="24"/>
              </w:rPr>
              <w:t xml:space="preserve">Наименование компетенции </w:t>
            </w:r>
          </w:p>
        </w:tc>
        <w:tc>
          <w:tcPr>
            <w:tcW w:w="2323" w:type="dxa"/>
          </w:tcPr>
          <w:p w14:paraId="0B7FD197" w14:textId="09C4C908" w:rsidR="00AE41F1" w:rsidRPr="008A287E" w:rsidRDefault="00AE41F1" w:rsidP="00AE41F1">
            <w:pPr>
              <w:autoSpaceDE w:val="0"/>
              <w:autoSpaceDN w:val="0"/>
              <w:adjustRightInd w:val="0"/>
              <w:jc w:val="both"/>
              <w:rPr>
                <w:rFonts w:cstheme="minorHAnsi"/>
                <w:b/>
                <w:bCs/>
              </w:rPr>
            </w:pPr>
            <w:r w:rsidRPr="004B1BFE">
              <w:rPr>
                <w:b/>
                <w:sz w:val="24"/>
                <w:szCs w:val="24"/>
              </w:rPr>
              <w:t xml:space="preserve">Наименование  индикаторов достижения компетенции </w:t>
            </w:r>
          </w:p>
        </w:tc>
        <w:tc>
          <w:tcPr>
            <w:tcW w:w="2229" w:type="dxa"/>
          </w:tcPr>
          <w:p w14:paraId="1D16364C" w14:textId="5D60FE1D" w:rsidR="00AE41F1" w:rsidRPr="008A287E" w:rsidRDefault="00AE41F1" w:rsidP="00AE41F1">
            <w:pPr>
              <w:autoSpaceDE w:val="0"/>
              <w:autoSpaceDN w:val="0"/>
              <w:adjustRightInd w:val="0"/>
              <w:jc w:val="both"/>
              <w:rPr>
                <w:rFonts w:cstheme="minorHAnsi"/>
                <w:b/>
                <w:bCs/>
              </w:rPr>
            </w:pPr>
            <w:r w:rsidRPr="004B1BFE">
              <w:rPr>
                <w:b/>
                <w:sz w:val="24"/>
                <w:szCs w:val="24"/>
              </w:rPr>
              <w:t>Результаты обучения ( умения и знания), соотнесенные с индикаторами достижения компетенции</w:t>
            </w:r>
          </w:p>
        </w:tc>
        <w:tc>
          <w:tcPr>
            <w:tcW w:w="2453" w:type="dxa"/>
          </w:tcPr>
          <w:p w14:paraId="4A9B7937" w14:textId="6D961F7C" w:rsidR="00AE41F1" w:rsidRPr="008A287E" w:rsidRDefault="00AE41F1" w:rsidP="00AE41F1">
            <w:pPr>
              <w:autoSpaceDE w:val="0"/>
              <w:autoSpaceDN w:val="0"/>
              <w:adjustRightInd w:val="0"/>
              <w:jc w:val="both"/>
              <w:rPr>
                <w:rFonts w:cstheme="minorHAnsi"/>
                <w:b/>
                <w:bCs/>
              </w:rPr>
            </w:pPr>
            <w:r w:rsidRPr="004B1BFE">
              <w:rPr>
                <w:b/>
                <w:sz w:val="24"/>
                <w:szCs w:val="24"/>
              </w:rPr>
              <w:t>Типовые контрольные задания</w:t>
            </w:r>
          </w:p>
        </w:tc>
      </w:tr>
      <w:tr w:rsidR="00AE41F1" w:rsidRPr="00ED18B1" w14:paraId="10A2D3C4" w14:textId="77777777" w:rsidTr="00AE41F1">
        <w:tc>
          <w:tcPr>
            <w:tcW w:w="2622" w:type="dxa"/>
          </w:tcPr>
          <w:p w14:paraId="355C14D6" w14:textId="546BB56B" w:rsidR="00AE41F1" w:rsidRPr="008A287E" w:rsidRDefault="00AE41F1" w:rsidP="00AE41F1">
            <w:pPr>
              <w:autoSpaceDE w:val="0"/>
              <w:autoSpaceDN w:val="0"/>
              <w:adjustRightInd w:val="0"/>
              <w:rPr>
                <w:rFonts w:asciiTheme="majorBidi" w:hAnsiTheme="majorBidi" w:cstheme="majorBidi"/>
                <w:sz w:val="24"/>
                <w:szCs w:val="24"/>
              </w:rPr>
            </w:pPr>
            <w:r>
              <w:rPr>
                <w:sz w:val="24"/>
                <w:szCs w:val="24"/>
              </w:rPr>
              <w:t xml:space="preserve">УК-1 </w:t>
            </w:r>
            <w:r w:rsidRPr="001317AA">
              <w:rPr>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323" w:type="dxa"/>
          </w:tcPr>
          <w:p w14:paraId="54032C6E" w14:textId="77777777" w:rsidR="00AE41F1" w:rsidRPr="001317AA" w:rsidRDefault="00AE41F1" w:rsidP="00AE41F1">
            <w:pPr>
              <w:pStyle w:val="afff4"/>
              <w:spacing w:after="0" w:line="100" w:lineRule="atLeast"/>
              <w:jc w:val="both"/>
              <w:rPr>
                <w:rFonts w:ascii="Times New Roman" w:hAnsi="Times New Roman"/>
                <w:sz w:val="24"/>
                <w:szCs w:val="24"/>
              </w:rPr>
            </w:pPr>
            <w:r>
              <w:rPr>
                <w:rFonts w:ascii="Times New Roman" w:hAnsi="Times New Roman"/>
                <w:sz w:val="24"/>
                <w:szCs w:val="24"/>
              </w:rPr>
              <w:t>1.</w:t>
            </w:r>
            <w:r w:rsidRPr="001317AA">
              <w:rPr>
                <w:rFonts w:ascii="Times New Roman" w:hAnsi="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18CC64C2" w14:textId="77777777" w:rsidR="00AE41F1" w:rsidRDefault="00AE41F1" w:rsidP="00AE41F1">
            <w:pPr>
              <w:pStyle w:val="afff4"/>
              <w:spacing w:after="0" w:line="100" w:lineRule="atLeast"/>
              <w:jc w:val="both"/>
              <w:rPr>
                <w:rFonts w:ascii="Times New Roman" w:hAnsi="Times New Roman"/>
                <w:sz w:val="24"/>
                <w:szCs w:val="24"/>
              </w:rPr>
            </w:pPr>
          </w:p>
          <w:p w14:paraId="7442366C" w14:textId="77777777" w:rsidR="00AE41F1" w:rsidRDefault="00AE41F1" w:rsidP="00AE41F1">
            <w:pPr>
              <w:pStyle w:val="afff4"/>
              <w:spacing w:after="0" w:line="100" w:lineRule="atLeast"/>
              <w:jc w:val="both"/>
              <w:rPr>
                <w:rFonts w:ascii="Times New Roman" w:hAnsi="Times New Roman"/>
                <w:sz w:val="24"/>
                <w:szCs w:val="24"/>
              </w:rPr>
            </w:pPr>
          </w:p>
          <w:p w14:paraId="2FF2DE09" w14:textId="77777777" w:rsidR="00AE41F1" w:rsidRDefault="00AE41F1" w:rsidP="00AE41F1">
            <w:pPr>
              <w:pStyle w:val="afff4"/>
              <w:spacing w:after="0" w:line="100" w:lineRule="atLeast"/>
              <w:jc w:val="both"/>
              <w:rPr>
                <w:rFonts w:ascii="Times New Roman" w:hAnsi="Times New Roman"/>
                <w:sz w:val="24"/>
                <w:szCs w:val="24"/>
              </w:rPr>
            </w:pPr>
          </w:p>
          <w:p w14:paraId="5D808C6E" w14:textId="77777777" w:rsidR="00AE41F1" w:rsidRDefault="00AE41F1" w:rsidP="00AE41F1">
            <w:pPr>
              <w:pStyle w:val="afff4"/>
              <w:spacing w:after="0" w:line="100" w:lineRule="atLeast"/>
              <w:jc w:val="both"/>
              <w:rPr>
                <w:rFonts w:ascii="Times New Roman" w:hAnsi="Times New Roman"/>
                <w:sz w:val="24"/>
                <w:szCs w:val="24"/>
              </w:rPr>
            </w:pPr>
          </w:p>
          <w:p w14:paraId="14EF3804" w14:textId="77777777" w:rsidR="00AE41F1" w:rsidRDefault="00AE41F1" w:rsidP="00AE41F1">
            <w:pPr>
              <w:pStyle w:val="afff4"/>
              <w:spacing w:after="0" w:line="100" w:lineRule="atLeast"/>
              <w:jc w:val="both"/>
              <w:rPr>
                <w:rFonts w:ascii="Times New Roman" w:hAnsi="Times New Roman"/>
                <w:sz w:val="24"/>
                <w:szCs w:val="24"/>
              </w:rPr>
            </w:pPr>
          </w:p>
          <w:p w14:paraId="67731216" w14:textId="77777777" w:rsidR="00AE41F1" w:rsidRDefault="00AE41F1" w:rsidP="00AE41F1">
            <w:pPr>
              <w:pStyle w:val="afff4"/>
              <w:spacing w:after="0" w:line="100" w:lineRule="atLeast"/>
              <w:jc w:val="both"/>
              <w:rPr>
                <w:rFonts w:ascii="Times New Roman" w:hAnsi="Times New Roman"/>
                <w:sz w:val="24"/>
                <w:szCs w:val="24"/>
              </w:rPr>
            </w:pPr>
          </w:p>
          <w:p w14:paraId="4336CD89" w14:textId="77777777" w:rsidR="00AE41F1" w:rsidRDefault="00AE41F1" w:rsidP="00AE41F1">
            <w:pPr>
              <w:pStyle w:val="afff4"/>
              <w:spacing w:after="0" w:line="100" w:lineRule="atLeast"/>
              <w:jc w:val="both"/>
              <w:rPr>
                <w:rFonts w:ascii="Times New Roman" w:hAnsi="Times New Roman"/>
                <w:sz w:val="24"/>
                <w:szCs w:val="24"/>
              </w:rPr>
            </w:pPr>
          </w:p>
          <w:p w14:paraId="2B2EC62C" w14:textId="17E83B47" w:rsidR="00AE41F1" w:rsidRPr="001317AA" w:rsidRDefault="00AE41F1" w:rsidP="00AE41F1">
            <w:pPr>
              <w:pStyle w:val="afff4"/>
              <w:spacing w:after="0" w:line="100" w:lineRule="atLeast"/>
              <w:jc w:val="both"/>
              <w:rPr>
                <w:rFonts w:ascii="Times New Roman" w:hAnsi="Times New Roman"/>
                <w:sz w:val="24"/>
                <w:szCs w:val="24"/>
              </w:rPr>
            </w:pPr>
            <w:r>
              <w:rPr>
                <w:rFonts w:ascii="Times New Roman" w:hAnsi="Times New Roman"/>
                <w:sz w:val="24"/>
                <w:szCs w:val="24"/>
              </w:rPr>
              <w:t>2.</w:t>
            </w:r>
            <w:r w:rsidRPr="001317AA">
              <w:rPr>
                <w:rFonts w:ascii="Times New Roman" w:hAnsi="Times New Roman"/>
                <w:sz w:val="24"/>
                <w:szCs w:val="24"/>
              </w:rPr>
              <w:t>Обосновывает сущность происходящего, выявляет закономерности, понимает природу вариабельности</w:t>
            </w:r>
          </w:p>
          <w:p w14:paraId="3C75400E" w14:textId="77777777" w:rsidR="00AE41F1" w:rsidRDefault="00AE41F1" w:rsidP="00AE41F1">
            <w:pPr>
              <w:pStyle w:val="afff4"/>
              <w:spacing w:after="0" w:line="100" w:lineRule="atLeast"/>
              <w:jc w:val="both"/>
              <w:rPr>
                <w:rFonts w:ascii="Times New Roman" w:hAnsi="Times New Roman"/>
                <w:sz w:val="24"/>
                <w:szCs w:val="24"/>
              </w:rPr>
            </w:pPr>
          </w:p>
          <w:p w14:paraId="3CBB4D94" w14:textId="77777777" w:rsidR="00AE41F1" w:rsidRDefault="00AE41F1" w:rsidP="00AE41F1">
            <w:pPr>
              <w:pStyle w:val="afff4"/>
              <w:spacing w:after="0" w:line="100" w:lineRule="atLeast"/>
              <w:jc w:val="both"/>
              <w:rPr>
                <w:rFonts w:ascii="Times New Roman" w:hAnsi="Times New Roman"/>
                <w:sz w:val="24"/>
                <w:szCs w:val="24"/>
              </w:rPr>
            </w:pPr>
          </w:p>
          <w:p w14:paraId="0EB0BCCD" w14:textId="77777777" w:rsidR="00AE41F1" w:rsidRDefault="00AE41F1" w:rsidP="00AE41F1">
            <w:pPr>
              <w:pStyle w:val="afff4"/>
              <w:spacing w:after="0" w:line="100" w:lineRule="atLeast"/>
              <w:jc w:val="both"/>
              <w:rPr>
                <w:rFonts w:ascii="Times New Roman" w:hAnsi="Times New Roman"/>
                <w:sz w:val="24"/>
                <w:szCs w:val="24"/>
              </w:rPr>
            </w:pPr>
          </w:p>
          <w:p w14:paraId="08210117" w14:textId="77777777" w:rsidR="00AE41F1" w:rsidRDefault="00AE41F1" w:rsidP="00AE41F1">
            <w:pPr>
              <w:pStyle w:val="afff4"/>
              <w:spacing w:after="0" w:line="100" w:lineRule="atLeast"/>
              <w:jc w:val="both"/>
              <w:rPr>
                <w:rFonts w:ascii="Times New Roman" w:hAnsi="Times New Roman"/>
                <w:sz w:val="24"/>
                <w:szCs w:val="24"/>
              </w:rPr>
            </w:pPr>
          </w:p>
          <w:p w14:paraId="4727AA10" w14:textId="77777777" w:rsidR="00AE41F1" w:rsidRDefault="00AE41F1" w:rsidP="00AE41F1">
            <w:pPr>
              <w:pStyle w:val="afff4"/>
              <w:spacing w:after="0" w:line="100" w:lineRule="atLeast"/>
              <w:jc w:val="both"/>
              <w:rPr>
                <w:rFonts w:ascii="Times New Roman" w:hAnsi="Times New Roman"/>
                <w:sz w:val="24"/>
                <w:szCs w:val="24"/>
              </w:rPr>
            </w:pPr>
          </w:p>
          <w:p w14:paraId="73E9717E" w14:textId="77777777" w:rsidR="00AE41F1" w:rsidRDefault="00AE41F1" w:rsidP="00AE41F1">
            <w:pPr>
              <w:pStyle w:val="afff4"/>
              <w:spacing w:after="0" w:line="100" w:lineRule="atLeast"/>
              <w:jc w:val="both"/>
              <w:rPr>
                <w:rFonts w:ascii="Times New Roman" w:hAnsi="Times New Roman"/>
                <w:sz w:val="24"/>
                <w:szCs w:val="24"/>
              </w:rPr>
            </w:pPr>
          </w:p>
          <w:p w14:paraId="3495AD6A" w14:textId="77777777" w:rsidR="00C41A56" w:rsidRDefault="00C41A56" w:rsidP="00AE41F1">
            <w:pPr>
              <w:pStyle w:val="afff4"/>
              <w:spacing w:after="0" w:line="100" w:lineRule="atLeast"/>
              <w:jc w:val="both"/>
              <w:rPr>
                <w:rFonts w:ascii="Times New Roman" w:hAnsi="Times New Roman"/>
                <w:sz w:val="24"/>
                <w:szCs w:val="24"/>
              </w:rPr>
            </w:pPr>
          </w:p>
          <w:p w14:paraId="489A353F" w14:textId="77777777" w:rsidR="00C41A56" w:rsidRDefault="00C41A56" w:rsidP="00AE41F1">
            <w:pPr>
              <w:pStyle w:val="afff4"/>
              <w:spacing w:after="0" w:line="100" w:lineRule="atLeast"/>
              <w:jc w:val="both"/>
              <w:rPr>
                <w:rFonts w:ascii="Times New Roman" w:hAnsi="Times New Roman"/>
                <w:sz w:val="24"/>
                <w:szCs w:val="24"/>
              </w:rPr>
            </w:pPr>
          </w:p>
          <w:p w14:paraId="79272A28" w14:textId="62935113" w:rsidR="00AE41F1" w:rsidRPr="001317AA" w:rsidRDefault="00AE41F1" w:rsidP="00AE41F1">
            <w:pPr>
              <w:pStyle w:val="afff4"/>
              <w:spacing w:after="0" w:line="100" w:lineRule="atLeast"/>
              <w:jc w:val="both"/>
              <w:rPr>
                <w:rFonts w:ascii="Times New Roman" w:hAnsi="Times New Roman"/>
                <w:sz w:val="24"/>
                <w:szCs w:val="24"/>
              </w:rPr>
            </w:pPr>
            <w:r w:rsidRPr="001317AA">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C1FB09D" w14:textId="77777777" w:rsidR="00AE41F1" w:rsidRDefault="00AE41F1" w:rsidP="00AE41F1">
            <w:pPr>
              <w:pStyle w:val="afff4"/>
              <w:spacing w:after="0" w:line="100" w:lineRule="atLeast"/>
              <w:jc w:val="both"/>
              <w:rPr>
                <w:rFonts w:ascii="Times New Roman" w:hAnsi="Times New Roman"/>
                <w:sz w:val="24"/>
                <w:szCs w:val="24"/>
              </w:rPr>
            </w:pPr>
          </w:p>
          <w:p w14:paraId="65F272F4" w14:textId="77777777" w:rsidR="00AE41F1" w:rsidRDefault="00AE41F1" w:rsidP="00AE41F1">
            <w:pPr>
              <w:pStyle w:val="afff4"/>
              <w:spacing w:after="0" w:line="100" w:lineRule="atLeast"/>
              <w:jc w:val="both"/>
              <w:rPr>
                <w:rFonts w:ascii="Times New Roman" w:hAnsi="Times New Roman"/>
                <w:sz w:val="24"/>
                <w:szCs w:val="24"/>
              </w:rPr>
            </w:pPr>
          </w:p>
          <w:p w14:paraId="0AF11181" w14:textId="77777777" w:rsidR="00AE41F1" w:rsidRDefault="00AE41F1" w:rsidP="00AE41F1">
            <w:pPr>
              <w:pStyle w:val="afff4"/>
              <w:spacing w:after="0" w:line="100" w:lineRule="atLeast"/>
              <w:jc w:val="both"/>
              <w:rPr>
                <w:rFonts w:ascii="Times New Roman" w:hAnsi="Times New Roman"/>
                <w:sz w:val="24"/>
                <w:szCs w:val="24"/>
              </w:rPr>
            </w:pPr>
          </w:p>
          <w:p w14:paraId="3EA1844D" w14:textId="77777777" w:rsidR="00AE41F1" w:rsidRDefault="00AE41F1" w:rsidP="00AE41F1">
            <w:pPr>
              <w:pStyle w:val="afff4"/>
              <w:spacing w:after="0" w:line="100" w:lineRule="atLeast"/>
              <w:jc w:val="both"/>
              <w:rPr>
                <w:rFonts w:ascii="Times New Roman" w:hAnsi="Times New Roman"/>
                <w:sz w:val="24"/>
                <w:szCs w:val="24"/>
              </w:rPr>
            </w:pPr>
          </w:p>
          <w:p w14:paraId="7CFE3C9A" w14:textId="77777777" w:rsidR="00AE41F1" w:rsidRDefault="00AE41F1" w:rsidP="00AE41F1">
            <w:pPr>
              <w:pStyle w:val="afff4"/>
              <w:spacing w:after="0" w:line="100" w:lineRule="atLeast"/>
              <w:jc w:val="both"/>
              <w:rPr>
                <w:rFonts w:ascii="Times New Roman" w:hAnsi="Times New Roman"/>
                <w:sz w:val="24"/>
                <w:szCs w:val="24"/>
              </w:rPr>
            </w:pPr>
          </w:p>
          <w:p w14:paraId="0215EB8F" w14:textId="77777777" w:rsidR="00AE41F1" w:rsidRDefault="00AE41F1" w:rsidP="00AE41F1">
            <w:pPr>
              <w:pStyle w:val="afff4"/>
              <w:spacing w:after="0" w:line="100" w:lineRule="atLeast"/>
              <w:jc w:val="both"/>
              <w:rPr>
                <w:rFonts w:ascii="Times New Roman" w:hAnsi="Times New Roman"/>
                <w:sz w:val="24"/>
                <w:szCs w:val="24"/>
              </w:rPr>
            </w:pPr>
          </w:p>
          <w:p w14:paraId="3578D7C5" w14:textId="77777777" w:rsidR="00AE41F1" w:rsidRDefault="00AE41F1" w:rsidP="00AE41F1">
            <w:pPr>
              <w:pStyle w:val="afff4"/>
              <w:spacing w:after="0" w:line="100" w:lineRule="atLeast"/>
              <w:jc w:val="both"/>
              <w:rPr>
                <w:rFonts w:ascii="Times New Roman" w:hAnsi="Times New Roman"/>
                <w:sz w:val="24"/>
                <w:szCs w:val="24"/>
              </w:rPr>
            </w:pPr>
          </w:p>
          <w:p w14:paraId="598C4839" w14:textId="77777777" w:rsidR="00AE41F1" w:rsidRDefault="00AE41F1" w:rsidP="00AE41F1">
            <w:pPr>
              <w:pStyle w:val="afff4"/>
              <w:spacing w:after="0" w:line="100" w:lineRule="atLeast"/>
              <w:jc w:val="both"/>
              <w:rPr>
                <w:rFonts w:ascii="Times New Roman" w:hAnsi="Times New Roman"/>
                <w:sz w:val="24"/>
                <w:szCs w:val="24"/>
              </w:rPr>
            </w:pPr>
          </w:p>
          <w:p w14:paraId="15E573F1" w14:textId="77777777" w:rsidR="00AE41F1" w:rsidRDefault="00AE41F1" w:rsidP="00AE41F1">
            <w:pPr>
              <w:pStyle w:val="afff4"/>
              <w:spacing w:after="0" w:line="100" w:lineRule="atLeast"/>
              <w:jc w:val="both"/>
              <w:rPr>
                <w:rFonts w:ascii="Times New Roman" w:hAnsi="Times New Roman"/>
                <w:sz w:val="24"/>
                <w:szCs w:val="24"/>
              </w:rPr>
            </w:pPr>
          </w:p>
          <w:p w14:paraId="6E892EE6" w14:textId="1A1D3942" w:rsidR="00AE41F1" w:rsidRPr="001317AA" w:rsidRDefault="00AE41F1" w:rsidP="00AE41F1">
            <w:pPr>
              <w:pStyle w:val="afff4"/>
              <w:spacing w:after="0" w:line="100" w:lineRule="atLeast"/>
              <w:jc w:val="both"/>
              <w:rPr>
                <w:rFonts w:ascii="Times New Roman" w:hAnsi="Times New Roman"/>
                <w:sz w:val="24"/>
                <w:szCs w:val="24"/>
              </w:rPr>
            </w:pPr>
            <w:r>
              <w:rPr>
                <w:rFonts w:ascii="Times New Roman" w:hAnsi="Times New Roman"/>
                <w:sz w:val="24"/>
                <w:szCs w:val="24"/>
              </w:rPr>
              <w:t>4.</w:t>
            </w:r>
            <w:r w:rsidRPr="001317AA">
              <w:rPr>
                <w:rFonts w:ascii="Times New Roman" w:hAnsi="Times New Roman"/>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FD91CD3" w14:textId="77777777" w:rsidR="00AE41F1" w:rsidRDefault="00AE41F1" w:rsidP="00AE41F1">
            <w:pPr>
              <w:ind w:left="-57" w:firstLine="57"/>
              <w:contextualSpacing/>
              <w:rPr>
                <w:sz w:val="24"/>
                <w:szCs w:val="24"/>
              </w:rPr>
            </w:pPr>
          </w:p>
          <w:p w14:paraId="07713E2D" w14:textId="67339A73" w:rsidR="00AE41F1" w:rsidRPr="008A287E" w:rsidRDefault="00AE41F1" w:rsidP="00AE41F1">
            <w:pPr>
              <w:autoSpaceDE w:val="0"/>
              <w:autoSpaceDN w:val="0"/>
              <w:adjustRightInd w:val="0"/>
              <w:rPr>
                <w:rFonts w:ascii="Georgia" w:hAnsi="Georgia"/>
                <w:sz w:val="24"/>
                <w:szCs w:val="24"/>
              </w:rPr>
            </w:pPr>
            <w:r w:rsidRPr="001317AA">
              <w:rPr>
                <w:sz w:val="24"/>
                <w:szCs w:val="24"/>
              </w:rPr>
              <w:t>5. Аргументированно и логично представляет свою точку зрения посредством и на основе системного описания.</w:t>
            </w:r>
          </w:p>
        </w:tc>
        <w:tc>
          <w:tcPr>
            <w:tcW w:w="2229" w:type="dxa"/>
          </w:tcPr>
          <w:p w14:paraId="41B918C6" w14:textId="77777777" w:rsidR="00AE41F1" w:rsidRPr="008A287E" w:rsidRDefault="00AE41F1" w:rsidP="00AE41F1">
            <w:pPr>
              <w:rPr>
                <w:sz w:val="24"/>
                <w:szCs w:val="24"/>
              </w:rPr>
            </w:pPr>
            <w:r w:rsidRPr="008A287E">
              <w:rPr>
                <w:b/>
                <w:sz w:val="24"/>
                <w:szCs w:val="24"/>
              </w:rPr>
              <w:t>Знание</w:t>
            </w:r>
            <w:r w:rsidRPr="008A287E">
              <w:rPr>
                <w:sz w:val="24"/>
                <w:szCs w:val="24"/>
              </w:rPr>
              <w:t xml:space="preserve"> основ теории множеств, комбинаторики, математической логики, теории вероятностей и математической статистики.</w:t>
            </w:r>
          </w:p>
          <w:p w14:paraId="74F84C74" w14:textId="77777777" w:rsidR="00AE41F1" w:rsidRPr="008A287E" w:rsidRDefault="00AE41F1" w:rsidP="00AE41F1">
            <w:pPr>
              <w:rPr>
                <w:sz w:val="24"/>
                <w:szCs w:val="24"/>
              </w:rPr>
            </w:pPr>
            <w:r w:rsidRPr="008A287E">
              <w:rPr>
                <w:b/>
                <w:sz w:val="24"/>
                <w:szCs w:val="24"/>
              </w:rPr>
              <w:t>Умение</w:t>
            </w:r>
            <w:r w:rsidRPr="008A287E">
              <w:rPr>
                <w:sz w:val="24"/>
                <w:szCs w:val="24"/>
              </w:rPr>
              <w:t xml:space="preserve"> решать типовые задачи из указанных разделов математики.</w:t>
            </w:r>
          </w:p>
          <w:p w14:paraId="7499E6E3" w14:textId="77777777" w:rsidR="00AE41F1" w:rsidRDefault="00AE41F1" w:rsidP="00AE41F1">
            <w:pPr>
              <w:rPr>
                <w:b/>
                <w:sz w:val="24"/>
                <w:szCs w:val="24"/>
              </w:rPr>
            </w:pPr>
          </w:p>
          <w:p w14:paraId="3B1A8002" w14:textId="77777777" w:rsidR="00AE41F1" w:rsidRPr="008A287E" w:rsidRDefault="00AE41F1" w:rsidP="00AE41F1">
            <w:pPr>
              <w:rPr>
                <w:sz w:val="24"/>
                <w:szCs w:val="24"/>
              </w:rPr>
            </w:pPr>
            <w:r w:rsidRPr="008A287E">
              <w:rPr>
                <w:b/>
                <w:sz w:val="24"/>
                <w:szCs w:val="24"/>
              </w:rPr>
              <w:t xml:space="preserve"> Знания</w:t>
            </w:r>
            <w:r w:rsidRPr="008A287E">
              <w:rPr>
                <w:sz w:val="24"/>
                <w:szCs w:val="24"/>
              </w:rPr>
              <w:t xml:space="preserve"> систем программирования, позволяющ</w:t>
            </w:r>
            <w:r>
              <w:rPr>
                <w:sz w:val="24"/>
                <w:szCs w:val="24"/>
              </w:rPr>
              <w:t>их решать математические задачи</w:t>
            </w:r>
            <w:r w:rsidRPr="008A287E">
              <w:rPr>
                <w:sz w:val="24"/>
                <w:szCs w:val="24"/>
              </w:rPr>
              <w:t>.</w:t>
            </w:r>
          </w:p>
          <w:p w14:paraId="02AD9782" w14:textId="77777777" w:rsidR="00AE41F1" w:rsidRPr="008A287E" w:rsidRDefault="00AE41F1" w:rsidP="00AE41F1">
            <w:pPr>
              <w:rPr>
                <w:sz w:val="24"/>
                <w:szCs w:val="24"/>
              </w:rPr>
            </w:pPr>
            <w:r w:rsidRPr="008A287E">
              <w:rPr>
                <w:b/>
                <w:sz w:val="24"/>
                <w:szCs w:val="24"/>
              </w:rPr>
              <w:t>Умение</w:t>
            </w:r>
            <w:r w:rsidRPr="008A287E">
              <w:rPr>
                <w:sz w:val="24"/>
                <w:szCs w:val="24"/>
              </w:rPr>
              <w:t xml:space="preserve"> реализовать решение математических задачи средствами </w:t>
            </w:r>
            <w:r w:rsidRPr="008A287E">
              <w:rPr>
                <w:sz w:val="24"/>
                <w:szCs w:val="24"/>
                <w:lang w:val="en-US"/>
              </w:rPr>
              <w:t>EXCEL</w:t>
            </w:r>
            <w:r w:rsidRPr="008A287E">
              <w:rPr>
                <w:sz w:val="24"/>
                <w:szCs w:val="24"/>
              </w:rPr>
              <w:t xml:space="preserve"> и </w:t>
            </w:r>
            <w:r w:rsidRPr="008A287E">
              <w:rPr>
                <w:sz w:val="24"/>
                <w:szCs w:val="24"/>
                <w:lang w:val="en-US"/>
              </w:rPr>
              <w:t>R</w:t>
            </w:r>
            <w:r w:rsidRPr="008A287E">
              <w:rPr>
                <w:sz w:val="24"/>
                <w:szCs w:val="24"/>
              </w:rPr>
              <w:t>.</w:t>
            </w:r>
          </w:p>
          <w:p w14:paraId="589A1457" w14:textId="77777777" w:rsidR="00AE41F1" w:rsidRDefault="00AE41F1" w:rsidP="00AE41F1">
            <w:pPr>
              <w:rPr>
                <w:sz w:val="24"/>
                <w:szCs w:val="24"/>
              </w:rPr>
            </w:pPr>
          </w:p>
          <w:p w14:paraId="72B681BF" w14:textId="77777777" w:rsidR="00C41A56" w:rsidRDefault="00C41A56" w:rsidP="00AE41F1">
            <w:pPr>
              <w:rPr>
                <w:b/>
                <w:sz w:val="24"/>
                <w:szCs w:val="24"/>
              </w:rPr>
            </w:pPr>
          </w:p>
          <w:p w14:paraId="3CEA9A53" w14:textId="77777777" w:rsidR="00C41A56" w:rsidRDefault="00C41A56" w:rsidP="00AE41F1">
            <w:pPr>
              <w:rPr>
                <w:b/>
                <w:sz w:val="24"/>
                <w:szCs w:val="24"/>
              </w:rPr>
            </w:pPr>
          </w:p>
          <w:p w14:paraId="2A0B3DB4" w14:textId="3537E8CC" w:rsidR="00AE41F1" w:rsidRPr="008A287E" w:rsidRDefault="00AE41F1" w:rsidP="00AE41F1">
            <w:pPr>
              <w:rPr>
                <w:sz w:val="24"/>
                <w:szCs w:val="24"/>
              </w:rPr>
            </w:pPr>
            <w:r w:rsidRPr="008A287E">
              <w:rPr>
                <w:b/>
                <w:sz w:val="24"/>
                <w:szCs w:val="24"/>
              </w:rPr>
              <w:t xml:space="preserve">Знание </w:t>
            </w:r>
            <w:r w:rsidRPr="008A287E">
              <w:rPr>
                <w:sz w:val="24"/>
                <w:szCs w:val="24"/>
              </w:rPr>
              <w:t xml:space="preserve">особенностей современного этапа развития когнитивной лингвистики и представлять возможности решения соответствующих задач с использованием математического аппарата с возможностью привлечения программных средств </w:t>
            </w:r>
            <w:r w:rsidRPr="008A287E">
              <w:rPr>
                <w:sz w:val="24"/>
                <w:szCs w:val="24"/>
                <w:lang w:val="en-US"/>
              </w:rPr>
              <w:t>EXCEL</w:t>
            </w:r>
            <w:r w:rsidRPr="008A287E">
              <w:rPr>
                <w:sz w:val="24"/>
                <w:szCs w:val="24"/>
              </w:rPr>
              <w:t xml:space="preserve"> и </w:t>
            </w:r>
            <w:r w:rsidRPr="008A287E">
              <w:rPr>
                <w:sz w:val="24"/>
                <w:szCs w:val="24"/>
                <w:lang w:val="en-US"/>
              </w:rPr>
              <w:t>R</w:t>
            </w:r>
            <w:r w:rsidRPr="008A287E">
              <w:rPr>
                <w:sz w:val="24"/>
                <w:szCs w:val="24"/>
              </w:rPr>
              <w:t>.</w:t>
            </w:r>
          </w:p>
          <w:p w14:paraId="0C4AE2AF" w14:textId="77777777" w:rsidR="00AE41F1" w:rsidRDefault="00AE41F1" w:rsidP="00AE41F1">
            <w:pPr>
              <w:rPr>
                <w:sz w:val="24"/>
                <w:szCs w:val="24"/>
              </w:rPr>
            </w:pPr>
            <w:r w:rsidRPr="008A287E">
              <w:rPr>
                <w:b/>
                <w:sz w:val="24"/>
                <w:szCs w:val="24"/>
              </w:rPr>
              <w:t xml:space="preserve">Умение </w:t>
            </w:r>
            <w:r w:rsidRPr="008A287E">
              <w:rPr>
                <w:sz w:val="24"/>
                <w:szCs w:val="24"/>
              </w:rPr>
              <w:t xml:space="preserve">решать задачи, возникающие в процессе лингвистических исследований, средствами </w:t>
            </w:r>
            <w:r w:rsidRPr="008A287E">
              <w:rPr>
                <w:sz w:val="24"/>
                <w:szCs w:val="24"/>
                <w:lang w:val="en-US"/>
              </w:rPr>
              <w:t>EXCEL</w:t>
            </w:r>
            <w:r w:rsidRPr="008A287E">
              <w:rPr>
                <w:sz w:val="24"/>
                <w:szCs w:val="24"/>
              </w:rPr>
              <w:t xml:space="preserve"> и </w:t>
            </w:r>
            <w:r w:rsidRPr="008A287E">
              <w:rPr>
                <w:sz w:val="24"/>
                <w:szCs w:val="24"/>
                <w:lang w:val="en-US"/>
              </w:rPr>
              <w:t>R</w:t>
            </w:r>
            <w:r w:rsidRPr="008A287E">
              <w:rPr>
                <w:sz w:val="24"/>
                <w:szCs w:val="24"/>
              </w:rPr>
              <w:t>.</w:t>
            </w:r>
          </w:p>
          <w:p w14:paraId="2FE70135" w14:textId="42A0C61F" w:rsidR="00AE41F1" w:rsidRDefault="00AE41F1" w:rsidP="00AE41F1">
            <w:pPr>
              <w:rPr>
                <w:sz w:val="24"/>
                <w:szCs w:val="24"/>
              </w:rPr>
            </w:pPr>
          </w:p>
          <w:p w14:paraId="2CDD7CC3" w14:textId="48081516" w:rsidR="00ED18B1" w:rsidRDefault="00ED18B1" w:rsidP="00AE41F1">
            <w:pPr>
              <w:rPr>
                <w:sz w:val="24"/>
                <w:szCs w:val="24"/>
              </w:rPr>
            </w:pPr>
          </w:p>
          <w:p w14:paraId="791DDB6F" w14:textId="0978277D" w:rsidR="00ED18B1" w:rsidRDefault="00ED18B1" w:rsidP="00AE41F1">
            <w:pPr>
              <w:rPr>
                <w:sz w:val="24"/>
                <w:szCs w:val="24"/>
              </w:rPr>
            </w:pPr>
          </w:p>
          <w:p w14:paraId="618FAB1E" w14:textId="5FA48D64" w:rsidR="00ED18B1" w:rsidRDefault="00ED18B1" w:rsidP="00AE41F1">
            <w:pPr>
              <w:rPr>
                <w:sz w:val="24"/>
                <w:szCs w:val="24"/>
              </w:rPr>
            </w:pPr>
          </w:p>
          <w:p w14:paraId="46D119F5" w14:textId="5EDDA3AB" w:rsidR="00ED18B1" w:rsidRDefault="00ED18B1" w:rsidP="00AE41F1">
            <w:pPr>
              <w:rPr>
                <w:sz w:val="24"/>
                <w:szCs w:val="24"/>
              </w:rPr>
            </w:pPr>
          </w:p>
          <w:p w14:paraId="77DCC4E3" w14:textId="6B7A3CA3" w:rsidR="00ED18B1" w:rsidRDefault="00ED18B1" w:rsidP="00AE41F1">
            <w:pPr>
              <w:rPr>
                <w:sz w:val="24"/>
                <w:szCs w:val="24"/>
              </w:rPr>
            </w:pPr>
          </w:p>
          <w:p w14:paraId="4B7522F0" w14:textId="67CA366A" w:rsidR="00ED18B1" w:rsidRDefault="00ED18B1" w:rsidP="00AE41F1">
            <w:pPr>
              <w:rPr>
                <w:sz w:val="24"/>
                <w:szCs w:val="24"/>
              </w:rPr>
            </w:pPr>
          </w:p>
          <w:p w14:paraId="5396698E" w14:textId="4C5C5FC0" w:rsidR="00ED18B1" w:rsidRDefault="00ED18B1" w:rsidP="00AE41F1">
            <w:pPr>
              <w:rPr>
                <w:sz w:val="24"/>
                <w:szCs w:val="24"/>
              </w:rPr>
            </w:pPr>
          </w:p>
          <w:p w14:paraId="0ED22990" w14:textId="2F912080" w:rsidR="00ED18B1" w:rsidRDefault="00ED18B1" w:rsidP="00AE41F1">
            <w:pPr>
              <w:rPr>
                <w:sz w:val="24"/>
                <w:szCs w:val="24"/>
              </w:rPr>
            </w:pPr>
          </w:p>
          <w:p w14:paraId="10A1BF9B" w14:textId="1ED2E359" w:rsidR="00ED18B1" w:rsidRPr="00AA5471" w:rsidRDefault="00ED18B1" w:rsidP="00ED18B1">
            <w:pPr>
              <w:rPr>
                <w:sz w:val="24"/>
                <w:szCs w:val="24"/>
              </w:rPr>
            </w:pPr>
            <w:r w:rsidRPr="00F21EDF">
              <w:rPr>
                <w:b/>
                <w:bCs/>
                <w:sz w:val="24"/>
                <w:szCs w:val="24"/>
              </w:rPr>
              <w:t>Знание</w:t>
            </w:r>
            <w:r>
              <w:rPr>
                <w:b/>
                <w:bCs/>
                <w:sz w:val="24"/>
                <w:szCs w:val="24"/>
              </w:rPr>
              <w:t xml:space="preserve"> </w:t>
            </w:r>
            <w:r>
              <w:rPr>
                <w:sz w:val="24"/>
                <w:szCs w:val="24"/>
              </w:rPr>
              <w:t>методологии повышения надежности статистических выводов путем использования не одного</w:t>
            </w:r>
            <w:r w:rsidR="00EE34C3">
              <w:rPr>
                <w:sz w:val="24"/>
                <w:szCs w:val="24"/>
              </w:rPr>
              <w:t>,</w:t>
            </w:r>
            <w:r>
              <w:rPr>
                <w:sz w:val="24"/>
                <w:szCs w:val="24"/>
              </w:rPr>
              <w:t xml:space="preserve"> а нескольких критериев проверки гипотез.</w:t>
            </w:r>
          </w:p>
          <w:p w14:paraId="6F4DA437" w14:textId="44EC91C3" w:rsidR="00ED18B1" w:rsidRDefault="00ED18B1" w:rsidP="00ED18B1">
            <w:pPr>
              <w:rPr>
                <w:sz w:val="24"/>
                <w:szCs w:val="24"/>
              </w:rPr>
            </w:pPr>
            <w:r w:rsidRPr="00F21EDF">
              <w:rPr>
                <w:sz w:val="24"/>
                <w:szCs w:val="24"/>
              </w:rPr>
              <w:t xml:space="preserve"> </w:t>
            </w:r>
            <w:r w:rsidRPr="00F21EDF">
              <w:rPr>
                <w:b/>
                <w:bCs/>
                <w:sz w:val="24"/>
                <w:szCs w:val="24"/>
              </w:rPr>
              <w:t>Умение</w:t>
            </w:r>
            <w:r>
              <w:rPr>
                <w:b/>
                <w:bCs/>
                <w:sz w:val="24"/>
                <w:szCs w:val="24"/>
              </w:rPr>
              <w:t xml:space="preserve"> </w:t>
            </w:r>
            <w:r>
              <w:rPr>
                <w:sz w:val="24"/>
                <w:szCs w:val="24"/>
              </w:rPr>
              <w:t>использовать различные методы проверки гипотез.</w:t>
            </w:r>
          </w:p>
          <w:p w14:paraId="0E494A7E" w14:textId="0E180CF8" w:rsidR="00AE41F1" w:rsidRPr="008A287E" w:rsidRDefault="00AE41F1" w:rsidP="00AE41F1">
            <w:pPr>
              <w:autoSpaceDE w:val="0"/>
              <w:autoSpaceDN w:val="0"/>
              <w:adjustRightInd w:val="0"/>
              <w:rPr>
                <w:rFonts w:ascii="Georgia" w:hAnsi="Georgia"/>
                <w:sz w:val="24"/>
                <w:szCs w:val="24"/>
              </w:rPr>
            </w:pPr>
          </w:p>
        </w:tc>
        <w:tc>
          <w:tcPr>
            <w:tcW w:w="2453" w:type="dxa"/>
          </w:tcPr>
          <w:p w14:paraId="62ABFD2D" w14:textId="3DC96160" w:rsidR="00AE41F1" w:rsidRPr="00C41A56" w:rsidRDefault="00AE41F1" w:rsidP="00AE41F1">
            <w:pPr>
              <w:autoSpaceDE w:val="0"/>
              <w:autoSpaceDN w:val="0"/>
              <w:adjustRightInd w:val="0"/>
              <w:rPr>
                <w:sz w:val="24"/>
                <w:szCs w:val="24"/>
              </w:rPr>
            </w:pPr>
            <w:r w:rsidRPr="00C41A56">
              <w:rPr>
                <w:sz w:val="24"/>
                <w:szCs w:val="24"/>
              </w:rPr>
              <w:t>Задание 1: Место математических методов в когнитивной лингвистике.</w:t>
            </w:r>
          </w:p>
          <w:p w14:paraId="7B1C96FD" w14:textId="77777777" w:rsidR="00AE41F1" w:rsidRPr="00ED18B1" w:rsidRDefault="00AE41F1" w:rsidP="00AE41F1">
            <w:pPr>
              <w:autoSpaceDE w:val="0"/>
              <w:autoSpaceDN w:val="0"/>
              <w:adjustRightInd w:val="0"/>
              <w:rPr>
                <w:bCs/>
                <w:sz w:val="24"/>
                <w:szCs w:val="24"/>
              </w:rPr>
            </w:pPr>
          </w:p>
          <w:p w14:paraId="4D1FB62F" w14:textId="77777777" w:rsidR="00AE41F1" w:rsidRPr="00ED18B1" w:rsidRDefault="00AE41F1" w:rsidP="00AE41F1">
            <w:pPr>
              <w:autoSpaceDE w:val="0"/>
              <w:autoSpaceDN w:val="0"/>
              <w:adjustRightInd w:val="0"/>
              <w:rPr>
                <w:b/>
                <w:sz w:val="24"/>
                <w:szCs w:val="24"/>
                <w:u w:val="single"/>
              </w:rPr>
            </w:pPr>
          </w:p>
          <w:p w14:paraId="566BED93" w14:textId="77777777" w:rsidR="00AE41F1" w:rsidRPr="00ED18B1" w:rsidRDefault="00AE41F1" w:rsidP="00AE41F1">
            <w:pPr>
              <w:autoSpaceDE w:val="0"/>
              <w:autoSpaceDN w:val="0"/>
              <w:adjustRightInd w:val="0"/>
              <w:rPr>
                <w:b/>
                <w:sz w:val="24"/>
                <w:szCs w:val="24"/>
                <w:u w:val="single"/>
              </w:rPr>
            </w:pPr>
          </w:p>
          <w:p w14:paraId="169E2546" w14:textId="77777777" w:rsidR="00AE41F1" w:rsidRPr="00ED18B1" w:rsidRDefault="00AE41F1" w:rsidP="00AE41F1">
            <w:pPr>
              <w:autoSpaceDE w:val="0"/>
              <w:autoSpaceDN w:val="0"/>
              <w:adjustRightInd w:val="0"/>
              <w:rPr>
                <w:b/>
                <w:sz w:val="24"/>
                <w:szCs w:val="24"/>
                <w:u w:val="single"/>
              </w:rPr>
            </w:pPr>
          </w:p>
          <w:p w14:paraId="1438C23D" w14:textId="77777777" w:rsidR="00AE41F1" w:rsidRPr="00ED18B1" w:rsidRDefault="00AE41F1" w:rsidP="00AE41F1">
            <w:pPr>
              <w:autoSpaceDE w:val="0"/>
              <w:autoSpaceDN w:val="0"/>
              <w:adjustRightInd w:val="0"/>
              <w:rPr>
                <w:b/>
                <w:sz w:val="24"/>
                <w:szCs w:val="24"/>
                <w:u w:val="single"/>
              </w:rPr>
            </w:pPr>
          </w:p>
          <w:p w14:paraId="1E28C1DF" w14:textId="77777777" w:rsidR="00AE41F1" w:rsidRPr="00ED18B1" w:rsidRDefault="00AE41F1" w:rsidP="00AE41F1">
            <w:pPr>
              <w:autoSpaceDE w:val="0"/>
              <w:autoSpaceDN w:val="0"/>
              <w:adjustRightInd w:val="0"/>
              <w:rPr>
                <w:b/>
                <w:sz w:val="24"/>
                <w:szCs w:val="24"/>
                <w:u w:val="single"/>
              </w:rPr>
            </w:pPr>
          </w:p>
          <w:p w14:paraId="7E4A9957" w14:textId="77777777" w:rsidR="00AE41F1" w:rsidRPr="00ED18B1" w:rsidRDefault="00AE41F1" w:rsidP="00AE41F1">
            <w:pPr>
              <w:autoSpaceDE w:val="0"/>
              <w:autoSpaceDN w:val="0"/>
              <w:adjustRightInd w:val="0"/>
              <w:rPr>
                <w:b/>
                <w:sz w:val="24"/>
                <w:szCs w:val="24"/>
                <w:u w:val="single"/>
              </w:rPr>
            </w:pPr>
          </w:p>
          <w:p w14:paraId="26416CCA" w14:textId="77777777" w:rsidR="00AE41F1" w:rsidRPr="00ED18B1" w:rsidRDefault="00AE41F1" w:rsidP="00AE41F1">
            <w:pPr>
              <w:autoSpaceDE w:val="0"/>
              <w:autoSpaceDN w:val="0"/>
              <w:adjustRightInd w:val="0"/>
              <w:rPr>
                <w:b/>
                <w:sz w:val="24"/>
                <w:szCs w:val="24"/>
                <w:u w:val="single"/>
              </w:rPr>
            </w:pPr>
          </w:p>
          <w:p w14:paraId="12D95A7B" w14:textId="3CA9303D" w:rsidR="00AE41F1" w:rsidRPr="00C41A56" w:rsidRDefault="00AE41F1" w:rsidP="00AE41F1">
            <w:pPr>
              <w:autoSpaceDE w:val="0"/>
              <w:autoSpaceDN w:val="0"/>
              <w:adjustRightInd w:val="0"/>
              <w:rPr>
                <w:sz w:val="24"/>
                <w:szCs w:val="24"/>
              </w:rPr>
            </w:pPr>
            <w:r w:rsidRPr="00C41A56">
              <w:rPr>
                <w:sz w:val="24"/>
                <w:szCs w:val="24"/>
              </w:rPr>
              <w:t>Задание 2: Использование математической статистики для автоматической обработки текстов</w:t>
            </w:r>
          </w:p>
          <w:p w14:paraId="3770C9D2" w14:textId="77777777" w:rsidR="00AE41F1" w:rsidRPr="00ED18B1" w:rsidRDefault="00AE41F1" w:rsidP="00AE41F1">
            <w:pPr>
              <w:autoSpaceDE w:val="0"/>
              <w:autoSpaceDN w:val="0"/>
              <w:adjustRightInd w:val="0"/>
              <w:jc w:val="both"/>
              <w:rPr>
                <w:rFonts w:asciiTheme="majorBidi" w:hAnsiTheme="majorBidi" w:cstheme="majorBidi"/>
                <w:bCs/>
                <w:sz w:val="24"/>
                <w:szCs w:val="24"/>
              </w:rPr>
            </w:pPr>
            <w:r w:rsidRPr="00ED18B1">
              <w:rPr>
                <w:rFonts w:asciiTheme="majorBidi" w:hAnsiTheme="majorBidi" w:cstheme="majorBidi"/>
                <w:sz w:val="24"/>
                <w:szCs w:val="24"/>
              </w:rPr>
              <w:t>-</w:t>
            </w:r>
            <w:r w:rsidRPr="00ED18B1">
              <w:rPr>
                <w:rFonts w:asciiTheme="majorBidi" w:hAnsiTheme="majorBidi" w:cstheme="majorBidi"/>
                <w:bCs/>
                <w:sz w:val="24"/>
                <w:szCs w:val="24"/>
              </w:rPr>
              <w:t xml:space="preserve">  описательная статистика выборки</w:t>
            </w:r>
          </w:p>
          <w:p w14:paraId="7CFB4C69" w14:textId="77777777" w:rsidR="00AE41F1" w:rsidRPr="00ED18B1" w:rsidRDefault="00AE41F1" w:rsidP="00AE41F1">
            <w:pPr>
              <w:autoSpaceDE w:val="0"/>
              <w:autoSpaceDN w:val="0"/>
              <w:adjustRightInd w:val="0"/>
              <w:jc w:val="both"/>
              <w:rPr>
                <w:rFonts w:asciiTheme="majorBidi" w:hAnsiTheme="majorBidi" w:cstheme="majorBidi"/>
                <w:bCs/>
                <w:sz w:val="24"/>
                <w:szCs w:val="24"/>
              </w:rPr>
            </w:pPr>
            <w:r w:rsidRPr="00ED18B1">
              <w:rPr>
                <w:rFonts w:asciiTheme="majorBidi" w:hAnsiTheme="majorBidi" w:cstheme="majorBidi"/>
                <w:bCs/>
                <w:sz w:val="24"/>
                <w:szCs w:val="24"/>
              </w:rPr>
              <w:t>- построение интервальных оценок</w:t>
            </w:r>
          </w:p>
          <w:p w14:paraId="4FAF5127" w14:textId="77777777" w:rsidR="00AE41F1" w:rsidRPr="00ED18B1" w:rsidRDefault="00AE41F1" w:rsidP="00AE41F1">
            <w:pPr>
              <w:autoSpaceDE w:val="0"/>
              <w:autoSpaceDN w:val="0"/>
              <w:adjustRightInd w:val="0"/>
              <w:jc w:val="both"/>
              <w:rPr>
                <w:rFonts w:asciiTheme="majorBidi" w:hAnsiTheme="majorBidi" w:cstheme="majorBidi"/>
                <w:bCs/>
                <w:sz w:val="24"/>
                <w:szCs w:val="24"/>
              </w:rPr>
            </w:pPr>
            <w:r w:rsidRPr="00ED18B1">
              <w:rPr>
                <w:rFonts w:asciiTheme="majorBidi" w:hAnsiTheme="majorBidi" w:cstheme="majorBidi"/>
                <w:bCs/>
                <w:sz w:val="24"/>
                <w:szCs w:val="24"/>
              </w:rPr>
              <w:t>- проверка основных статистических гипотез</w:t>
            </w:r>
          </w:p>
          <w:p w14:paraId="13C92C7F" w14:textId="77777777" w:rsidR="00AE41F1" w:rsidRPr="00ED18B1" w:rsidRDefault="00AE41F1" w:rsidP="00AE41F1">
            <w:pPr>
              <w:autoSpaceDE w:val="0"/>
              <w:autoSpaceDN w:val="0"/>
              <w:adjustRightInd w:val="0"/>
              <w:jc w:val="both"/>
              <w:rPr>
                <w:rFonts w:asciiTheme="majorBidi" w:hAnsiTheme="majorBidi" w:cstheme="majorBidi"/>
                <w:bCs/>
                <w:sz w:val="24"/>
                <w:szCs w:val="24"/>
              </w:rPr>
            </w:pPr>
            <w:r w:rsidRPr="00752D79">
              <w:rPr>
                <w:rFonts w:asciiTheme="majorBidi" w:hAnsiTheme="majorBidi" w:cstheme="majorBidi"/>
                <w:b/>
                <w:sz w:val="24"/>
                <w:szCs w:val="24"/>
              </w:rPr>
              <w:t>Задание 3:</w:t>
            </w:r>
            <w:r w:rsidRPr="00ED18B1">
              <w:rPr>
                <w:rFonts w:asciiTheme="majorBidi" w:hAnsiTheme="majorBidi" w:cstheme="majorBidi"/>
                <w:bCs/>
                <w:sz w:val="24"/>
                <w:szCs w:val="24"/>
              </w:rPr>
              <w:t xml:space="preserve"> решение основных задач математической статистики средствами алгоритмического языка </w:t>
            </w:r>
            <w:r w:rsidRPr="00752D79">
              <w:rPr>
                <w:bCs/>
                <w:sz w:val="24"/>
                <w:szCs w:val="24"/>
                <w:lang w:val="en-US"/>
              </w:rPr>
              <w:t>R</w:t>
            </w:r>
            <w:r w:rsidRPr="00752D79">
              <w:rPr>
                <w:bCs/>
                <w:sz w:val="24"/>
                <w:szCs w:val="24"/>
              </w:rPr>
              <w:t>.</w:t>
            </w:r>
          </w:p>
          <w:p w14:paraId="5A1B4754" w14:textId="77777777" w:rsidR="00AE41F1" w:rsidRPr="00ED18B1" w:rsidRDefault="00AE41F1" w:rsidP="00AE41F1">
            <w:pPr>
              <w:autoSpaceDE w:val="0"/>
              <w:autoSpaceDN w:val="0"/>
              <w:adjustRightInd w:val="0"/>
              <w:jc w:val="both"/>
              <w:rPr>
                <w:rFonts w:asciiTheme="majorBidi" w:hAnsiTheme="majorBidi" w:cstheme="majorBidi"/>
                <w:bCs/>
                <w:sz w:val="24"/>
                <w:szCs w:val="24"/>
              </w:rPr>
            </w:pPr>
            <w:r w:rsidRPr="00ED18B1">
              <w:rPr>
                <w:rFonts w:asciiTheme="majorBidi" w:hAnsiTheme="majorBidi" w:cstheme="majorBidi"/>
                <w:bCs/>
                <w:sz w:val="24"/>
                <w:szCs w:val="24"/>
              </w:rPr>
              <w:t xml:space="preserve"> </w:t>
            </w:r>
          </w:p>
          <w:p w14:paraId="163A1885" w14:textId="77777777" w:rsidR="00AE41F1" w:rsidRPr="00ED18B1" w:rsidRDefault="00AE41F1" w:rsidP="00AE41F1">
            <w:pPr>
              <w:autoSpaceDE w:val="0"/>
              <w:autoSpaceDN w:val="0"/>
              <w:adjustRightInd w:val="0"/>
              <w:jc w:val="both"/>
              <w:rPr>
                <w:rFonts w:asciiTheme="majorBidi" w:hAnsiTheme="majorBidi" w:cstheme="majorBidi"/>
                <w:bCs/>
                <w:sz w:val="24"/>
                <w:szCs w:val="24"/>
              </w:rPr>
            </w:pPr>
          </w:p>
          <w:p w14:paraId="26377F60" w14:textId="77777777" w:rsidR="00C41A56" w:rsidRDefault="00C41A56" w:rsidP="00AE41F1">
            <w:pPr>
              <w:autoSpaceDE w:val="0"/>
              <w:autoSpaceDN w:val="0"/>
              <w:adjustRightInd w:val="0"/>
              <w:jc w:val="both"/>
              <w:rPr>
                <w:rFonts w:asciiTheme="majorBidi" w:hAnsiTheme="majorBidi" w:cstheme="majorBidi"/>
                <w:b/>
                <w:sz w:val="24"/>
                <w:szCs w:val="24"/>
              </w:rPr>
            </w:pPr>
          </w:p>
          <w:p w14:paraId="4B282A91" w14:textId="77777777" w:rsidR="00C41A56" w:rsidRDefault="00C41A56" w:rsidP="00AE41F1">
            <w:pPr>
              <w:autoSpaceDE w:val="0"/>
              <w:autoSpaceDN w:val="0"/>
              <w:adjustRightInd w:val="0"/>
              <w:jc w:val="both"/>
              <w:rPr>
                <w:rFonts w:asciiTheme="majorBidi" w:hAnsiTheme="majorBidi" w:cstheme="majorBidi"/>
                <w:b/>
                <w:sz w:val="24"/>
                <w:szCs w:val="24"/>
              </w:rPr>
            </w:pPr>
          </w:p>
          <w:p w14:paraId="0B488BDD" w14:textId="77777777" w:rsidR="00C41A56" w:rsidRDefault="00C41A56" w:rsidP="00AE41F1">
            <w:pPr>
              <w:autoSpaceDE w:val="0"/>
              <w:autoSpaceDN w:val="0"/>
              <w:adjustRightInd w:val="0"/>
              <w:jc w:val="both"/>
              <w:rPr>
                <w:rFonts w:asciiTheme="majorBidi" w:hAnsiTheme="majorBidi" w:cstheme="majorBidi"/>
                <w:b/>
                <w:sz w:val="24"/>
                <w:szCs w:val="24"/>
              </w:rPr>
            </w:pPr>
          </w:p>
          <w:p w14:paraId="1D19D034" w14:textId="77777777" w:rsidR="00C41A56" w:rsidRDefault="00C41A56" w:rsidP="00AE41F1">
            <w:pPr>
              <w:autoSpaceDE w:val="0"/>
              <w:autoSpaceDN w:val="0"/>
              <w:adjustRightInd w:val="0"/>
              <w:jc w:val="both"/>
              <w:rPr>
                <w:rFonts w:asciiTheme="majorBidi" w:hAnsiTheme="majorBidi" w:cstheme="majorBidi"/>
                <w:b/>
                <w:sz w:val="24"/>
                <w:szCs w:val="24"/>
              </w:rPr>
            </w:pPr>
          </w:p>
          <w:p w14:paraId="5276B1A2" w14:textId="77777777" w:rsidR="00C41A56" w:rsidRDefault="00C41A56" w:rsidP="00AE41F1">
            <w:pPr>
              <w:autoSpaceDE w:val="0"/>
              <w:autoSpaceDN w:val="0"/>
              <w:adjustRightInd w:val="0"/>
              <w:jc w:val="both"/>
              <w:rPr>
                <w:rFonts w:asciiTheme="majorBidi" w:hAnsiTheme="majorBidi" w:cstheme="majorBidi"/>
                <w:b/>
                <w:sz w:val="24"/>
                <w:szCs w:val="24"/>
              </w:rPr>
            </w:pPr>
          </w:p>
          <w:p w14:paraId="023C9150" w14:textId="77777777" w:rsidR="00C41A56" w:rsidRDefault="00C41A56" w:rsidP="00AE41F1">
            <w:pPr>
              <w:autoSpaceDE w:val="0"/>
              <w:autoSpaceDN w:val="0"/>
              <w:adjustRightInd w:val="0"/>
              <w:jc w:val="both"/>
              <w:rPr>
                <w:rFonts w:asciiTheme="majorBidi" w:hAnsiTheme="majorBidi" w:cstheme="majorBidi"/>
                <w:b/>
                <w:sz w:val="24"/>
                <w:szCs w:val="24"/>
              </w:rPr>
            </w:pPr>
          </w:p>
          <w:p w14:paraId="2E8C29B6" w14:textId="77777777" w:rsidR="00C41A56" w:rsidRDefault="00C41A56" w:rsidP="00AE41F1">
            <w:pPr>
              <w:autoSpaceDE w:val="0"/>
              <w:autoSpaceDN w:val="0"/>
              <w:adjustRightInd w:val="0"/>
              <w:jc w:val="both"/>
              <w:rPr>
                <w:rFonts w:asciiTheme="majorBidi" w:hAnsiTheme="majorBidi" w:cstheme="majorBidi"/>
                <w:b/>
                <w:sz w:val="24"/>
                <w:szCs w:val="24"/>
              </w:rPr>
            </w:pPr>
          </w:p>
          <w:p w14:paraId="2E0E1AFA" w14:textId="77777777" w:rsidR="00C41A56" w:rsidRDefault="00C41A56" w:rsidP="00AE41F1">
            <w:pPr>
              <w:autoSpaceDE w:val="0"/>
              <w:autoSpaceDN w:val="0"/>
              <w:adjustRightInd w:val="0"/>
              <w:jc w:val="both"/>
              <w:rPr>
                <w:rFonts w:asciiTheme="majorBidi" w:hAnsiTheme="majorBidi" w:cstheme="majorBidi"/>
                <w:b/>
                <w:sz w:val="24"/>
                <w:szCs w:val="24"/>
              </w:rPr>
            </w:pPr>
          </w:p>
          <w:p w14:paraId="41D941DA" w14:textId="77777777" w:rsidR="00C41A56" w:rsidRDefault="00C41A56" w:rsidP="00AE41F1">
            <w:pPr>
              <w:autoSpaceDE w:val="0"/>
              <w:autoSpaceDN w:val="0"/>
              <w:adjustRightInd w:val="0"/>
              <w:jc w:val="both"/>
              <w:rPr>
                <w:rFonts w:asciiTheme="majorBidi" w:hAnsiTheme="majorBidi" w:cstheme="majorBidi"/>
                <w:b/>
                <w:sz w:val="24"/>
                <w:szCs w:val="24"/>
              </w:rPr>
            </w:pPr>
          </w:p>
          <w:p w14:paraId="28915AA8" w14:textId="77777777" w:rsidR="00C41A56" w:rsidRDefault="00C41A56" w:rsidP="00AE41F1">
            <w:pPr>
              <w:autoSpaceDE w:val="0"/>
              <w:autoSpaceDN w:val="0"/>
              <w:adjustRightInd w:val="0"/>
              <w:jc w:val="both"/>
              <w:rPr>
                <w:rFonts w:asciiTheme="majorBidi" w:hAnsiTheme="majorBidi" w:cstheme="majorBidi"/>
                <w:b/>
                <w:sz w:val="24"/>
                <w:szCs w:val="24"/>
              </w:rPr>
            </w:pPr>
          </w:p>
          <w:p w14:paraId="7F967542" w14:textId="77777777" w:rsidR="00C41A56" w:rsidRDefault="00C41A56" w:rsidP="00AE41F1">
            <w:pPr>
              <w:autoSpaceDE w:val="0"/>
              <w:autoSpaceDN w:val="0"/>
              <w:adjustRightInd w:val="0"/>
              <w:jc w:val="both"/>
              <w:rPr>
                <w:rFonts w:asciiTheme="majorBidi" w:hAnsiTheme="majorBidi" w:cstheme="majorBidi"/>
                <w:b/>
                <w:sz w:val="24"/>
                <w:szCs w:val="24"/>
              </w:rPr>
            </w:pPr>
          </w:p>
          <w:p w14:paraId="17E5758D" w14:textId="77777777" w:rsidR="00C41A56" w:rsidRDefault="00C41A56" w:rsidP="00AE41F1">
            <w:pPr>
              <w:autoSpaceDE w:val="0"/>
              <w:autoSpaceDN w:val="0"/>
              <w:adjustRightInd w:val="0"/>
              <w:jc w:val="both"/>
              <w:rPr>
                <w:rFonts w:asciiTheme="majorBidi" w:hAnsiTheme="majorBidi" w:cstheme="majorBidi"/>
                <w:b/>
                <w:sz w:val="24"/>
                <w:szCs w:val="24"/>
              </w:rPr>
            </w:pPr>
          </w:p>
          <w:p w14:paraId="323AF3D0" w14:textId="77777777" w:rsidR="00C41A56" w:rsidRDefault="00C41A56" w:rsidP="00AE41F1">
            <w:pPr>
              <w:autoSpaceDE w:val="0"/>
              <w:autoSpaceDN w:val="0"/>
              <w:adjustRightInd w:val="0"/>
              <w:jc w:val="both"/>
              <w:rPr>
                <w:rFonts w:asciiTheme="majorBidi" w:hAnsiTheme="majorBidi" w:cstheme="majorBidi"/>
                <w:b/>
                <w:sz w:val="24"/>
                <w:szCs w:val="24"/>
              </w:rPr>
            </w:pPr>
          </w:p>
          <w:p w14:paraId="55C0FAAF" w14:textId="77777777" w:rsidR="00C41A56" w:rsidRDefault="00C41A56" w:rsidP="00AE41F1">
            <w:pPr>
              <w:autoSpaceDE w:val="0"/>
              <w:autoSpaceDN w:val="0"/>
              <w:adjustRightInd w:val="0"/>
              <w:jc w:val="both"/>
              <w:rPr>
                <w:rFonts w:asciiTheme="majorBidi" w:hAnsiTheme="majorBidi" w:cstheme="majorBidi"/>
                <w:b/>
                <w:sz w:val="24"/>
                <w:szCs w:val="24"/>
              </w:rPr>
            </w:pPr>
          </w:p>
          <w:p w14:paraId="2CB9C9E6" w14:textId="77777777" w:rsidR="00C41A56" w:rsidRDefault="00C41A56" w:rsidP="00AE41F1">
            <w:pPr>
              <w:autoSpaceDE w:val="0"/>
              <w:autoSpaceDN w:val="0"/>
              <w:adjustRightInd w:val="0"/>
              <w:jc w:val="both"/>
              <w:rPr>
                <w:rFonts w:asciiTheme="majorBidi" w:hAnsiTheme="majorBidi" w:cstheme="majorBidi"/>
                <w:b/>
                <w:sz w:val="24"/>
                <w:szCs w:val="24"/>
              </w:rPr>
            </w:pPr>
          </w:p>
          <w:p w14:paraId="67C9C653" w14:textId="77777777" w:rsidR="00C41A56" w:rsidRDefault="00C41A56" w:rsidP="00AE41F1">
            <w:pPr>
              <w:autoSpaceDE w:val="0"/>
              <w:autoSpaceDN w:val="0"/>
              <w:adjustRightInd w:val="0"/>
              <w:jc w:val="both"/>
              <w:rPr>
                <w:rFonts w:asciiTheme="majorBidi" w:hAnsiTheme="majorBidi" w:cstheme="majorBidi"/>
                <w:b/>
                <w:sz w:val="24"/>
                <w:szCs w:val="24"/>
              </w:rPr>
            </w:pPr>
          </w:p>
          <w:p w14:paraId="6B2D1576" w14:textId="475CDB1F" w:rsidR="00AE41F1" w:rsidRPr="00ED18B1" w:rsidRDefault="00ED18B1" w:rsidP="00AE41F1">
            <w:pPr>
              <w:autoSpaceDE w:val="0"/>
              <w:autoSpaceDN w:val="0"/>
              <w:adjustRightInd w:val="0"/>
              <w:jc w:val="both"/>
              <w:rPr>
                <w:rFonts w:asciiTheme="majorBidi" w:hAnsiTheme="majorBidi" w:cstheme="majorBidi"/>
                <w:bCs/>
                <w:sz w:val="24"/>
                <w:szCs w:val="24"/>
              </w:rPr>
            </w:pPr>
            <w:r w:rsidRPr="00752D79">
              <w:rPr>
                <w:rFonts w:asciiTheme="majorBidi" w:hAnsiTheme="majorBidi" w:cstheme="majorBidi"/>
                <w:b/>
                <w:sz w:val="24"/>
                <w:szCs w:val="24"/>
              </w:rPr>
              <w:t>Задание 4</w:t>
            </w:r>
            <w:r w:rsidRPr="00ED18B1">
              <w:rPr>
                <w:rFonts w:asciiTheme="majorBidi" w:hAnsiTheme="majorBidi" w:cstheme="majorBidi"/>
                <w:bCs/>
                <w:sz w:val="24"/>
                <w:szCs w:val="24"/>
              </w:rPr>
              <w:t>:</w:t>
            </w:r>
          </w:p>
          <w:p w14:paraId="5795C90C" w14:textId="5EE891F3" w:rsidR="00ED18B1" w:rsidRPr="00ED18B1" w:rsidRDefault="00ED18B1" w:rsidP="00AE41F1">
            <w:pPr>
              <w:autoSpaceDE w:val="0"/>
              <w:autoSpaceDN w:val="0"/>
              <w:adjustRightInd w:val="0"/>
              <w:jc w:val="both"/>
              <w:rPr>
                <w:rFonts w:asciiTheme="majorBidi" w:hAnsiTheme="majorBidi" w:cstheme="majorBidi"/>
                <w:bCs/>
                <w:sz w:val="24"/>
                <w:szCs w:val="24"/>
              </w:rPr>
            </w:pPr>
            <w:r w:rsidRPr="00ED18B1">
              <w:rPr>
                <w:rFonts w:asciiTheme="majorBidi" w:hAnsiTheme="majorBidi" w:cstheme="majorBidi"/>
                <w:bCs/>
                <w:sz w:val="24"/>
                <w:szCs w:val="24"/>
              </w:rPr>
              <w:t xml:space="preserve">Составить программу на языке </w:t>
            </w:r>
            <w:r w:rsidRPr="00ED18B1">
              <w:rPr>
                <w:rFonts w:asciiTheme="majorBidi" w:hAnsiTheme="majorBidi" w:cstheme="majorBidi"/>
                <w:bCs/>
                <w:sz w:val="24"/>
                <w:szCs w:val="24"/>
                <w:lang w:val="en-US"/>
              </w:rPr>
              <w:t>R</w:t>
            </w:r>
            <w:r w:rsidRPr="00ED18B1">
              <w:rPr>
                <w:rFonts w:asciiTheme="majorBidi" w:hAnsiTheme="majorBidi" w:cstheme="majorBidi"/>
                <w:bCs/>
                <w:sz w:val="24"/>
                <w:szCs w:val="24"/>
              </w:rPr>
              <w:t>,</w:t>
            </w:r>
            <w:r>
              <w:rPr>
                <w:rFonts w:asciiTheme="majorBidi" w:hAnsiTheme="majorBidi" w:cstheme="majorBidi"/>
                <w:bCs/>
                <w:sz w:val="24"/>
                <w:szCs w:val="24"/>
              </w:rPr>
              <w:t xml:space="preserve"> позволяющую проверить гипотезу об однородности распределения частот в двух предложенных выборках.</w:t>
            </w:r>
          </w:p>
          <w:p w14:paraId="70F00852" w14:textId="77777777" w:rsidR="00ED18B1" w:rsidRPr="00ED18B1" w:rsidRDefault="00ED18B1" w:rsidP="00AE41F1">
            <w:pPr>
              <w:autoSpaceDE w:val="0"/>
              <w:autoSpaceDN w:val="0"/>
              <w:adjustRightInd w:val="0"/>
              <w:jc w:val="both"/>
              <w:rPr>
                <w:rFonts w:asciiTheme="majorBidi" w:hAnsiTheme="majorBidi" w:cstheme="majorBidi"/>
                <w:bCs/>
                <w:sz w:val="24"/>
                <w:szCs w:val="24"/>
              </w:rPr>
            </w:pPr>
          </w:p>
          <w:p w14:paraId="3245C29D" w14:textId="77777777" w:rsidR="00ED18B1" w:rsidRPr="00752D79" w:rsidRDefault="00ED18B1" w:rsidP="00AE41F1">
            <w:pPr>
              <w:autoSpaceDE w:val="0"/>
              <w:autoSpaceDN w:val="0"/>
              <w:adjustRightInd w:val="0"/>
              <w:jc w:val="both"/>
              <w:rPr>
                <w:rFonts w:asciiTheme="majorBidi" w:hAnsiTheme="majorBidi" w:cstheme="majorBidi"/>
                <w:b/>
                <w:sz w:val="24"/>
                <w:szCs w:val="24"/>
              </w:rPr>
            </w:pPr>
            <w:r w:rsidRPr="00752D79">
              <w:rPr>
                <w:rFonts w:asciiTheme="majorBidi" w:hAnsiTheme="majorBidi" w:cstheme="majorBidi"/>
                <w:b/>
                <w:sz w:val="24"/>
                <w:szCs w:val="24"/>
              </w:rPr>
              <w:t>Задание 5:</w:t>
            </w:r>
          </w:p>
          <w:p w14:paraId="27BCCA1F" w14:textId="01F48488" w:rsidR="00ED18B1" w:rsidRPr="00ED18B1" w:rsidRDefault="00ED18B1" w:rsidP="00AE41F1">
            <w:pPr>
              <w:autoSpaceDE w:val="0"/>
              <w:autoSpaceDN w:val="0"/>
              <w:adjustRightInd w:val="0"/>
              <w:jc w:val="both"/>
              <w:rPr>
                <w:rFonts w:asciiTheme="majorBidi" w:hAnsiTheme="majorBidi" w:cstheme="majorBidi"/>
                <w:sz w:val="24"/>
                <w:szCs w:val="24"/>
              </w:rPr>
            </w:pPr>
            <w:r>
              <w:rPr>
                <w:rFonts w:asciiTheme="majorBidi" w:hAnsiTheme="majorBidi" w:cstheme="majorBidi"/>
                <w:sz w:val="24"/>
                <w:szCs w:val="24"/>
              </w:rPr>
              <w:t xml:space="preserve">Проверить гипотезу о виде распределения двумя критериями. Решить задачу </w:t>
            </w:r>
            <w:r w:rsidRPr="00ED18B1">
              <w:rPr>
                <w:rFonts w:asciiTheme="majorBidi" w:hAnsiTheme="majorBidi" w:cstheme="majorBidi"/>
                <w:bCs/>
                <w:sz w:val="24"/>
                <w:szCs w:val="24"/>
              </w:rPr>
              <w:t xml:space="preserve">на языке </w:t>
            </w:r>
            <w:r w:rsidRPr="00ED18B1">
              <w:rPr>
                <w:rFonts w:asciiTheme="majorBidi" w:hAnsiTheme="majorBidi" w:cstheme="majorBidi"/>
                <w:bCs/>
                <w:sz w:val="24"/>
                <w:szCs w:val="24"/>
                <w:lang w:val="en-US"/>
              </w:rPr>
              <w:t>R</w:t>
            </w:r>
            <w:r w:rsidRPr="00ED18B1">
              <w:rPr>
                <w:rFonts w:asciiTheme="majorBidi" w:hAnsiTheme="majorBidi" w:cstheme="majorBidi"/>
                <w:bCs/>
                <w:sz w:val="24"/>
                <w:szCs w:val="24"/>
              </w:rPr>
              <w:t>,</w:t>
            </w:r>
          </w:p>
        </w:tc>
      </w:tr>
      <w:tr w:rsidR="00AE41F1" w:rsidRPr="008A287E" w14:paraId="5E962D04" w14:textId="77777777" w:rsidTr="00AE41F1">
        <w:tc>
          <w:tcPr>
            <w:tcW w:w="2622" w:type="dxa"/>
          </w:tcPr>
          <w:p w14:paraId="51A2CB23" w14:textId="2C1987F2" w:rsidR="00AE41F1" w:rsidRPr="008A287E" w:rsidRDefault="00AE41F1" w:rsidP="00AE41F1">
            <w:pPr>
              <w:autoSpaceDE w:val="0"/>
              <w:autoSpaceDN w:val="0"/>
              <w:adjustRightInd w:val="0"/>
              <w:rPr>
                <w:rFonts w:asciiTheme="majorBidi" w:hAnsiTheme="majorBidi" w:cstheme="majorBidi"/>
                <w:b/>
                <w:bCs/>
                <w:sz w:val="28"/>
                <w:szCs w:val="28"/>
              </w:rPr>
            </w:pPr>
            <w:r>
              <w:rPr>
                <w:sz w:val="24"/>
                <w:szCs w:val="24"/>
              </w:rPr>
              <w:t xml:space="preserve">ОПК-5 </w:t>
            </w:r>
            <w:r w:rsidRPr="008A287E">
              <w:rPr>
                <w:sz w:val="24"/>
                <w:szCs w:val="24"/>
              </w:rPr>
              <w:t>Способность работать с компьютером как средством получения, обработки и управления информацией для решения профессиональных задач</w:t>
            </w:r>
          </w:p>
        </w:tc>
        <w:tc>
          <w:tcPr>
            <w:tcW w:w="2323" w:type="dxa"/>
          </w:tcPr>
          <w:p w14:paraId="64FD8CCF" w14:textId="77777777" w:rsidR="00AE41F1" w:rsidRPr="001317AA" w:rsidRDefault="00AE41F1" w:rsidP="00AE41F1">
            <w:pPr>
              <w:pStyle w:val="afff4"/>
              <w:spacing w:after="0" w:line="100" w:lineRule="atLeast"/>
              <w:jc w:val="both"/>
              <w:rPr>
                <w:sz w:val="24"/>
                <w:szCs w:val="24"/>
              </w:rPr>
            </w:pPr>
            <w:r w:rsidRPr="001317AA">
              <w:rPr>
                <w:rFonts w:ascii="Times New Roman" w:hAnsi="Times New Roman"/>
                <w:sz w:val="24"/>
                <w:szCs w:val="24"/>
                <w:lang w:eastAsia="ru-RU"/>
              </w:rPr>
              <w:t>1.</w:t>
            </w:r>
            <w:r w:rsidRPr="001317AA">
              <w:rPr>
                <w:rFonts w:ascii="Times New Roman" w:eastAsia="Times New Roman" w:hAnsi="Times New Roman"/>
                <w:sz w:val="24"/>
                <w:szCs w:val="24"/>
                <w:lang w:eastAsia="ru-RU"/>
              </w:rPr>
              <w:t>Корректно использует профильные информационные ресурсы информационно</w:t>
            </w:r>
            <w:r>
              <w:rPr>
                <w:rFonts w:ascii="Times New Roman" w:eastAsia="Times New Roman" w:hAnsi="Times New Roman"/>
                <w:sz w:val="24"/>
                <w:szCs w:val="24"/>
                <w:lang w:eastAsia="ru-RU"/>
              </w:rPr>
              <w:t>-</w:t>
            </w:r>
            <w:r w:rsidRPr="001317AA">
              <w:rPr>
                <w:rFonts w:ascii="Times New Roman" w:eastAsia="Times New Roman" w:hAnsi="Times New Roman"/>
                <w:sz w:val="24"/>
                <w:szCs w:val="24"/>
                <w:lang w:eastAsia="ru-RU"/>
              </w:rPr>
              <w:t>телекоммуникационной сети «Интернет».</w:t>
            </w:r>
          </w:p>
          <w:p w14:paraId="6E0FCC6B"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6F22224C"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0B8AC083"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0DC187AC"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4CD7B186"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11CDD510"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73D66BB5"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5433543E"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2E78EDDE"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650821A7" w14:textId="712834A7" w:rsidR="00AE41F1" w:rsidRPr="001317AA" w:rsidRDefault="00AE41F1" w:rsidP="00AE41F1">
            <w:pPr>
              <w:pStyle w:val="afff4"/>
              <w:spacing w:after="0" w:line="100" w:lineRule="atLeast"/>
              <w:jc w:val="both"/>
              <w:rPr>
                <w:sz w:val="24"/>
                <w:szCs w:val="24"/>
              </w:rPr>
            </w:pPr>
            <w:r>
              <w:rPr>
                <w:rFonts w:ascii="Times New Roman" w:eastAsia="Times New Roman" w:hAnsi="Times New Roman"/>
                <w:sz w:val="24"/>
                <w:szCs w:val="24"/>
                <w:lang w:eastAsia="ru-RU"/>
              </w:rPr>
              <w:t>2.</w:t>
            </w:r>
            <w:r w:rsidRPr="001317AA">
              <w:rPr>
                <w:rFonts w:ascii="Times New Roman" w:eastAsia="Times New Roman" w:hAnsi="Times New Roman"/>
                <w:sz w:val="24"/>
                <w:szCs w:val="24"/>
                <w:lang w:eastAsia="ru-RU"/>
              </w:rPr>
              <w:t>Использует рациональные приемы поиска и применения программных продуктов лингвистического профиля.</w:t>
            </w:r>
          </w:p>
          <w:p w14:paraId="03FFE920"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133D95B9"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0CA55C77"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39756B3C"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530A60CB" w14:textId="77777777" w:rsidR="00AE41F1" w:rsidRDefault="00AE41F1" w:rsidP="00AE41F1">
            <w:pPr>
              <w:pStyle w:val="afff4"/>
              <w:spacing w:after="0" w:line="100" w:lineRule="atLeast"/>
              <w:jc w:val="both"/>
              <w:rPr>
                <w:rFonts w:ascii="Times New Roman" w:eastAsia="Times New Roman" w:hAnsi="Times New Roman"/>
                <w:sz w:val="24"/>
                <w:szCs w:val="24"/>
                <w:lang w:eastAsia="ru-RU"/>
              </w:rPr>
            </w:pPr>
          </w:p>
          <w:p w14:paraId="0B9F21DB" w14:textId="54155FD5" w:rsidR="00AE41F1" w:rsidRPr="001317AA" w:rsidRDefault="00AE41F1" w:rsidP="00AE41F1">
            <w:pPr>
              <w:pStyle w:val="afff4"/>
              <w:spacing w:after="0" w:line="100" w:lineRule="atLeast"/>
              <w:jc w:val="both"/>
              <w:rPr>
                <w:sz w:val="24"/>
                <w:szCs w:val="24"/>
              </w:rPr>
            </w:pPr>
            <w:r w:rsidRPr="001317AA">
              <w:rPr>
                <w:rFonts w:ascii="Times New Roman" w:eastAsia="Times New Roman" w:hAnsi="Times New Roman"/>
                <w:sz w:val="24"/>
                <w:szCs w:val="24"/>
                <w:lang w:eastAsia="ru-RU"/>
              </w:rPr>
              <w:t>3. 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p w14:paraId="72E28EFF" w14:textId="77777777" w:rsidR="00AE41F1" w:rsidRDefault="00AE41F1" w:rsidP="00AE41F1">
            <w:pPr>
              <w:contextualSpacing/>
              <w:rPr>
                <w:sz w:val="24"/>
                <w:szCs w:val="24"/>
              </w:rPr>
            </w:pPr>
          </w:p>
          <w:p w14:paraId="3C8C5077" w14:textId="77777777" w:rsidR="00EE34C3" w:rsidRDefault="00EE34C3" w:rsidP="00AE41F1">
            <w:pPr>
              <w:contextualSpacing/>
              <w:rPr>
                <w:sz w:val="24"/>
                <w:szCs w:val="24"/>
              </w:rPr>
            </w:pPr>
          </w:p>
          <w:p w14:paraId="604700AA" w14:textId="77777777" w:rsidR="00EE34C3" w:rsidRDefault="00EE34C3" w:rsidP="00AE41F1">
            <w:pPr>
              <w:contextualSpacing/>
              <w:rPr>
                <w:sz w:val="24"/>
                <w:szCs w:val="24"/>
              </w:rPr>
            </w:pPr>
          </w:p>
          <w:p w14:paraId="79E8327C" w14:textId="77777777" w:rsidR="00EE34C3" w:rsidRDefault="00EE34C3" w:rsidP="00AE41F1">
            <w:pPr>
              <w:contextualSpacing/>
              <w:rPr>
                <w:sz w:val="24"/>
                <w:szCs w:val="24"/>
              </w:rPr>
            </w:pPr>
          </w:p>
          <w:p w14:paraId="0B52CD11" w14:textId="78C567E5" w:rsidR="00AE41F1" w:rsidRPr="008A287E" w:rsidRDefault="00AE41F1" w:rsidP="00AE41F1">
            <w:pPr>
              <w:contextualSpacing/>
              <w:rPr>
                <w:sz w:val="24"/>
                <w:szCs w:val="24"/>
              </w:rPr>
            </w:pPr>
            <w:r w:rsidRPr="001317AA">
              <w:rPr>
                <w:sz w:val="24"/>
                <w:szCs w:val="24"/>
              </w:rPr>
              <w:t>4. Соблюдает правила составления и оформления ссылок и библиографии, принятые в научном дискурсе.</w:t>
            </w:r>
          </w:p>
        </w:tc>
        <w:tc>
          <w:tcPr>
            <w:tcW w:w="2229" w:type="dxa"/>
          </w:tcPr>
          <w:p w14:paraId="7AF9DA19" w14:textId="77777777" w:rsidR="00AE41F1" w:rsidRPr="008A287E" w:rsidRDefault="00AE41F1" w:rsidP="00AE41F1">
            <w:pPr>
              <w:rPr>
                <w:sz w:val="24"/>
                <w:szCs w:val="24"/>
              </w:rPr>
            </w:pPr>
            <w:r w:rsidRPr="008A287E">
              <w:rPr>
                <w:b/>
                <w:sz w:val="24"/>
                <w:szCs w:val="24"/>
              </w:rPr>
              <w:t xml:space="preserve">Знание </w:t>
            </w:r>
            <w:r w:rsidRPr="008A287E">
              <w:rPr>
                <w:sz w:val="24"/>
                <w:szCs w:val="24"/>
              </w:rPr>
              <w:t xml:space="preserve">основных программных средств поиска и получения научной и технической информации из внешних источников. </w:t>
            </w:r>
          </w:p>
          <w:p w14:paraId="5E30E0CC" w14:textId="77777777" w:rsidR="00AE41F1" w:rsidRPr="008A287E" w:rsidRDefault="00AE41F1" w:rsidP="00AE41F1">
            <w:pPr>
              <w:rPr>
                <w:sz w:val="24"/>
                <w:szCs w:val="24"/>
              </w:rPr>
            </w:pPr>
            <w:r w:rsidRPr="008A287E">
              <w:rPr>
                <w:b/>
                <w:sz w:val="24"/>
                <w:szCs w:val="24"/>
              </w:rPr>
              <w:t>Умение</w:t>
            </w:r>
            <w:r w:rsidRPr="008A287E">
              <w:rPr>
                <w:sz w:val="24"/>
                <w:szCs w:val="24"/>
              </w:rPr>
              <w:t xml:space="preserve"> находить информацию необходимую для решения поставленных задач, из внешних источников.</w:t>
            </w:r>
          </w:p>
          <w:p w14:paraId="142CEBB9" w14:textId="77777777" w:rsidR="00AE41F1" w:rsidRDefault="00AE41F1" w:rsidP="00AE41F1">
            <w:pPr>
              <w:rPr>
                <w:sz w:val="24"/>
                <w:szCs w:val="24"/>
              </w:rPr>
            </w:pPr>
          </w:p>
          <w:p w14:paraId="1A5BC41E" w14:textId="77777777" w:rsidR="00AE41F1" w:rsidRPr="008A287E" w:rsidRDefault="00AE41F1" w:rsidP="00AE41F1">
            <w:pPr>
              <w:rPr>
                <w:sz w:val="24"/>
                <w:szCs w:val="24"/>
              </w:rPr>
            </w:pPr>
            <w:r w:rsidRPr="008A287E">
              <w:rPr>
                <w:b/>
                <w:sz w:val="24"/>
                <w:szCs w:val="24"/>
              </w:rPr>
              <w:t>Знание</w:t>
            </w:r>
            <w:r w:rsidRPr="008A287E">
              <w:rPr>
                <w:bCs/>
                <w:sz w:val="24"/>
                <w:szCs w:val="24"/>
              </w:rPr>
              <w:t xml:space="preserve"> о</w:t>
            </w:r>
            <w:r w:rsidRPr="008A287E">
              <w:rPr>
                <w:sz w:val="24"/>
                <w:szCs w:val="24"/>
              </w:rPr>
              <w:t xml:space="preserve">сновных возможностей обработки текстов на языке </w:t>
            </w:r>
            <w:r w:rsidRPr="008A287E">
              <w:rPr>
                <w:sz w:val="24"/>
                <w:szCs w:val="24"/>
                <w:lang w:val="en-US"/>
              </w:rPr>
              <w:t>R</w:t>
            </w:r>
            <w:r w:rsidRPr="008A287E">
              <w:rPr>
                <w:sz w:val="24"/>
                <w:szCs w:val="24"/>
              </w:rPr>
              <w:t>.</w:t>
            </w:r>
          </w:p>
          <w:p w14:paraId="4D7F774F" w14:textId="77777777" w:rsidR="00AE41F1" w:rsidRPr="008A287E" w:rsidRDefault="00AE41F1" w:rsidP="00AE41F1">
            <w:pPr>
              <w:rPr>
                <w:sz w:val="24"/>
                <w:szCs w:val="24"/>
              </w:rPr>
            </w:pPr>
            <w:r w:rsidRPr="008A287E">
              <w:rPr>
                <w:b/>
                <w:sz w:val="24"/>
                <w:szCs w:val="24"/>
              </w:rPr>
              <w:t>Уметь</w:t>
            </w:r>
            <w:r w:rsidRPr="008A287E">
              <w:rPr>
                <w:sz w:val="24"/>
                <w:szCs w:val="24"/>
              </w:rPr>
              <w:t xml:space="preserve"> программировать на языке </w:t>
            </w:r>
            <w:r w:rsidRPr="008A287E">
              <w:rPr>
                <w:sz w:val="24"/>
                <w:szCs w:val="24"/>
                <w:lang w:val="en-US"/>
              </w:rPr>
              <w:t>R</w:t>
            </w:r>
            <w:r w:rsidRPr="008A287E">
              <w:rPr>
                <w:sz w:val="24"/>
                <w:szCs w:val="24"/>
              </w:rPr>
              <w:t xml:space="preserve"> алгоритмы обработки текстов.</w:t>
            </w:r>
          </w:p>
          <w:p w14:paraId="2E10E552" w14:textId="77777777" w:rsidR="00AE41F1" w:rsidRDefault="00AE41F1" w:rsidP="00AE41F1">
            <w:pPr>
              <w:rPr>
                <w:sz w:val="24"/>
                <w:szCs w:val="24"/>
              </w:rPr>
            </w:pPr>
          </w:p>
          <w:p w14:paraId="593A498A" w14:textId="10A5D15D" w:rsidR="00AE41F1" w:rsidRDefault="00AE41F1" w:rsidP="00AE41F1">
            <w:pPr>
              <w:rPr>
                <w:sz w:val="24"/>
                <w:szCs w:val="24"/>
              </w:rPr>
            </w:pPr>
          </w:p>
          <w:p w14:paraId="445D8732" w14:textId="53185BA9" w:rsidR="00ED18B1" w:rsidRDefault="00ED18B1" w:rsidP="00AE41F1">
            <w:pPr>
              <w:rPr>
                <w:sz w:val="24"/>
                <w:szCs w:val="24"/>
              </w:rPr>
            </w:pPr>
          </w:p>
          <w:p w14:paraId="68813BB5" w14:textId="40DC7C60" w:rsidR="00ED18B1" w:rsidRDefault="00ED18B1" w:rsidP="00AE41F1">
            <w:pPr>
              <w:rPr>
                <w:sz w:val="24"/>
                <w:szCs w:val="24"/>
              </w:rPr>
            </w:pPr>
          </w:p>
          <w:p w14:paraId="4ECD457B" w14:textId="77777777" w:rsidR="00EE34C3" w:rsidRPr="008A287E" w:rsidRDefault="00EE34C3" w:rsidP="00EE34C3">
            <w:pPr>
              <w:rPr>
                <w:sz w:val="24"/>
                <w:szCs w:val="24"/>
              </w:rPr>
            </w:pPr>
            <w:r w:rsidRPr="008A287E">
              <w:rPr>
                <w:b/>
                <w:sz w:val="24"/>
                <w:szCs w:val="24"/>
              </w:rPr>
              <w:t>Знание</w:t>
            </w:r>
            <w:r w:rsidRPr="008A287E">
              <w:rPr>
                <w:bCs/>
                <w:sz w:val="24"/>
                <w:szCs w:val="24"/>
              </w:rPr>
              <w:t xml:space="preserve"> о</w:t>
            </w:r>
            <w:r w:rsidRPr="008A287E">
              <w:rPr>
                <w:sz w:val="24"/>
                <w:szCs w:val="24"/>
              </w:rPr>
              <w:t xml:space="preserve">сновных возможностей </w:t>
            </w:r>
            <w:r>
              <w:rPr>
                <w:sz w:val="24"/>
                <w:szCs w:val="24"/>
              </w:rPr>
              <w:t xml:space="preserve">поиска необходимых источников информации в сети </w:t>
            </w:r>
            <w:r>
              <w:rPr>
                <w:sz w:val="24"/>
                <w:szCs w:val="24"/>
                <w:lang w:val="en-US"/>
              </w:rPr>
              <w:t>Internet</w:t>
            </w:r>
            <w:r>
              <w:rPr>
                <w:sz w:val="24"/>
                <w:szCs w:val="24"/>
              </w:rPr>
              <w:t>, в том числе средствами</w:t>
            </w:r>
            <w:r w:rsidRPr="008A287E">
              <w:rPr>
                <w:sz w:val="24"/>
                <w:szCs w:val="24"/>
              </w:rPr>
              <w:t xml:space="preserve"> язык</w:t>
            </w:r>
            <w:r>
              <w:rPr>
                <w:sz w:val="24"/>
                <w:szCs w:val="24"/>
              </w:rPr>
              <w:t>а</w:t>
            </w:r>
            <w:r w:rsidRPr="008A287E">
              <w:rPr>
                <w:sz w:val="24"/>
                <w:szCs w:val="24"/>
              </w:rPr>
              <w:t xml:space="preserve"> </w:t>
            </w:r>
            <w:r w:rsidRPr="008A287E">
              <w:rPr>
                <w:sz w:val="24"/>
                <w:szCs w:val="24"/>
                <w:lang w:val="en-US"/>
              </w:rPr>
              <w:t>R</w:t>
            </w:r>
            <w:r w:rsidRPr="008A287E">
              <w:rPr>
                <w:sz w:val="24"/>
                <w:szCs w:val="24"/>
              </w:rPr>
              <w:t>.</w:t>
            </w:r>
          </w:p>
          <w:p w14:paraId="33EF575A" w14:textId="77777777" w:rsidR="00EE34C3" w:rsidRPr="008A287E" w:rsidRDefault="00EE34C3" w:rsidP="00EE34C3">
            <w:pPr>
              <w:rPr>
                <w:sz w:val="24"/>
                <w:szCs w:val="24"/>
              </w:rPr>
            </w:pPr>
            <w:r w:rsidRPr="008A287E">
              <w:rPr>
                <w:b/>
                <w:sz w:val="24"/>
                <w:szCs w:val="24"/>
              </w:rPr>
              <w:t>Уметь</w:t>
            </w:r>
            <w:r w:rsidRPr="008A287E">
              <w:rPr>
                <w:sz w:val="24"/>
                <w:szCs w:val="24"/>
              </w:rPr>
              <w:t xml:space="preserve"> программировать на языке </w:t>
            </w:r>
            <w:r w:rsidRPr="008A287E">
              <w:rPr>
                <w:sz w:val="24"/>
                <w:szCs w:val="24"/>
                <w:lang w:val="en-US"/>
              </w:rPr>
              <w:t>R</w:t>
            </w:r>
            <w:r w:rsidRPr="008A287E">
              <w:rPr>
                <w:sz w:val="24"/>
                <w:szCs w:val="24"/>
              </w:rPr>
              <w:t xml:space="preserve"> алгоритмы </w:t>
            </w:r>
            <w:r>
              <w:rPr>
                <w:sz w:val="24"/>
                <w:szCs w:val="24"/>
              </w:rPr>
              <w:t>получения необходимой информации из внешних источников</w:t>
            </w:r>
            <w:r w:rsidRPr="008A287E">
              <w:rPr>
                <w:sz w:val="24"/>
                <w:szCs w:val="24"/>
              </w:rPr>
              <w:t>.</w:t>
            </w:r>
          </w:p>
          <w:p w14:paraId="4CAF212C" w14:textId="0BF5074C" w:rsidR="00EE34C3" w:rsidRDefault="00EE34C3" w:rsidP="00ED18B1">
            <w:pPr>
              <w:rPr>
                <w:b/>
                <w:sz w:val="24"/>
                <w:szCs w:val="24"/>
              </w:rPr>
            </w:pPr>
          </w:p>
          <w:p w14:paraId="0B3F6B88" w14:textId="280FF707" w:rsidR="00ED18B1" w:rsidRPr="008A287E" w:rsidRDefault="00ED18B1" w:rsidP="00ED18B1">
            <w:pPr>
              <w:rPr>
                <w:sz w:val="24"/>
                <w:szCs w:val="24"/>
              </w:rPr>
            </w:pPr>
            <w:r w:rsidRPr="008A287E">
              <w:rPr>
                <w:b/>
                <w:sz w:val="24"/>
                <w:szCs w:val="24"/>
              </w:rPr>
              <w:t>Знание</w:t>
            </w:r>
            <w:r w:rsidRPr="008A287E">
              <w:rPr>
                <w:bCs/>
                <w:sz w:val="24"/>
                <w:szCs w:val="24"/>
              </w:rPr>
              <w:t xml:space="preserve"> </w:t>
            </w:r>
            <w:r>
              <w:rPr>
                <w:bCs/>
                <w:sz w:val="24"/>
                <w:szCs w:val="24"/>
              </w:rPr>
              <w:t xml:space="preserve">программных средств </w:t>
            </w:r>
            <w:r w:rsidRPr="001317AA">
              <w:rPr>
                <w:sz w:val="24"/>
                <w:szCs w:val="24"/>
              </w:rPr>
              <w:t>оформления ссылок и библиографии</w:t>
            </w:r>
            <w:r w:rsidRPr="008A287E">
              <w:rPr>
                <w:sz w:val="24"/>
                <w:szCs w:val="24"/>
              </w:rPr>
              <w:t>.</w:t>
            </w:r>
          </w:p>
          <w:p w14:paraId="2C24094D" w14:textId="1B0CE580" w:rsidR="00AE41F1" w:rsidRDefault="00ED18B1" w:rsidP="00ED18B1">
            <w:pPr>
              <w:rPr>
                <w:sz w:val="24"/>
                <w:szCs w:val="24"/>
              </w:rPr>
            </w:pPr>
            <w:r w:rsidRPr="008A287E">
              <w:rPr>
                <w:b/>
                <w:sz w:val="24"/>
                <w:szCs w:val="24"/>
              </w:rPr>
              <w:t>Уметь</w:t>
            </w:r>
            <w:r w:rsidRPr="008A287E">
              <w:rPr>
                <w:sz w:val="24"/>
                <w:szCs w:val="24"/>
              </w:rPr>
              <w:t xml:space="preserve"> </w:t>
            </w:r>
            <w:r>
              <w:rPr>
                <w:sz w:val="24"/>
                <w:szCs w:val="24"/>
              </w:rPr>
              <w:t>грамотно и корректно оформлять ссылки.</w:t>
            </w:r>
          </w:p>
          <w:p w14:paraId="30339467" w14:textId="1E006816" w:rsidR="00AE41F1" w:rsidRPr="008A287E" w:rsidRDefault="00AE41F1" w:rsidP="00AE41F1">
            <w:pPr>
              <w:contextualSpacing/>
              <w:rPr>
                <w:sz w:val="24"/>
                <w:szCs w:val="24"/>
              </w:rPr>
            </w:pPr>
          </w:p>
        </w:tc>
        <w:tc>
          <w:tcPr>
            <w:tcW w:w="2453" w:type="dxa"/>
          </w:tcPr>
          <w:p w14:paraId="33323BDA" w14:textId="77777777" w:rsidR="00AE41F1" w:rsidRPr="00752D79" w:rsidRDefault="00AE41F1" w:rsidP="00AE41F1">
            <w:pPr>
              <w:contextualSpacing/>
              <w:rPr>
                <w:sz w:val="24"/>
                <w:szCs w:val="24"/>
              </w:rPr>
            </w:pPr>
            <w:r w:rsidRPr="00752D79">
              <w:rPr>
                <w:sz w:val="24"/>
                <w:szCs w:val="24"/>
              </w:rPr>
              <w:t>Применение методов математической статистики в когнитивной лингвистике.</w:t>
            </w:r>
          </w:p>
          <w:p w14:paraId="094F0F34" w14:textId="77777777" w:rsidR="00752D79" w:rsidRPr="00752D79" w:rsidRDefault="00752D79" w:rsidP="00AE41F1">
            <w:pPr>
              <w:contextualSpacing/>
              <w:rPr>
                <w:sz w:val="24"/>
                <w:szCs w:val="24"/>
              </w:rPr>
            </w:pPr>
          </w:p>
          <w:p w14:paraId="53AED8EF" w14:textId="77777777" w:rsidR="00752D79" w:rsidRPr="00752D79" w:rsidRDefault="00752D79" w:rsidP="00AE41F1">
            <w:pPr>
              <w:contextualSpacing/>
              <w:rPr>
                <w:b/>
                <w:bCs/>
                <w:sz w:val="24"/>
                <w:szCs w:val="24"/>
              </w:rPr>
            </w:pPr>
            <w:r w:rsidRPr="00752D79">
              <w:rPr>
                <w:b/>
                <w:bCs/>
                <w:sz w:val="24"/>
                <w:szCs w:val="24"/>
              </w:rPr>
              <w:t>Задание 1.</w:t>
            </w:r>
          </w:p>
          <w:p w14:paraId="4AD7EAAE" w14:textId="77777777" w:rsidR="00752D79" w:rsidRDefault="00752D79" w:rsidP="00AE41F1">
            <w:pPr>
              <w:contextualSpacing/>
              <w:rPr>
                <w:sz w:val="24"/>
                <w:szCs w:val="24"/>
              </w:rPr>
            </w:pPr>
            <w:r>
              <w:rPr>
                <w:sz w:val="24"/>
                <w:szCs w:val="24"/>
              </w:rPr>
              <w:t>Найти заданный литературный источник в сети интернет и скачать его.</w:t>
            </w:r>
          </w:p>
          <w:p w14:paraId="7FF19FAB" w14:textId="77777777" w:rsidR="00752D79" w:rsidRDefault="00752D79" w:rsidP="00AE41F1">
            <w:pPr>
              <w:contextualSpacing/>
              <w:rPr>
                <w:sz w:val="24"/>
                <w:szCs w:val="24"/>
              </w:rPr>
            </w:pPr>
          </w:p>
          <w:p w14:paraId="2B3101F4" w14:textId="77777777" w:rsidR="00752D79" w:rsidRDefault="00752D79" w:rsidP="00AE41F1">
            <w:pPr>
              <w:contextualSpacing/>
              <w:rPr>
                <w:sz w:val="24"/>
                <w:szCs w:val="24"/>
              </w:rPr>
            </w:pPr>
          </w:p>
          <w:p w14:paraId="68868DE5" w14:textId="77777777" w:rsidR="00C41A56" w:rsidRDefault="00C41A56" w:rsidP="00752D79">
            <w:pPr>
              <w:contextualSpacing/>
              <w:rPr>
                <w:b/>
                <w:bCs/>
                <w:sz w:val="24"/>
                <w:szCs w:val="24"/>
              </w:rPr>
            </w:pPr>
          </w:p>
          <w:p w14:paraId="1224BBA5" w14:textId="0B55756D" w:rsidR="00752D79" w:rsidRPr="00752D79" w:rsidRDefault="00752D79" w:rsidP="00752D79">
            <w:pPr>
              <w:contextualSpacing/>
              <w:rPr>
                <w:b/>
                <w:bCs/>
                <w:sz w:val="24"/>
                <w:szCs w:val="24"/>
              </w:rPr>
            </w:pPr>
            <w:r w:rsidRPr="00752D79">
              <w:rPr>
                <w:b/>
                <w:bCs/>
                <w:sz w:val="24"/>
                <w:szCs w:val="24"/>
              </w:rPr>
              <w:t xml:space="preserve">Задание </w:t>
            </w:r>
            <w:r>
              <w:rPr>
                <w:b/>
                <w:bCs/>
                <w:sz w:val="24"/>
                <w:szCs w:val="24"/>
              </w:rPr>
              <w:t>2</w:t>
            </w:r>
            <w:r w:rsidRPr="00752D79">
              <w:rPr>
                <w:b/>
                <w:bCs/>
                <w:sz w:val="24"/>
                <w:szCs w:val="24"/>
              </w:rPr>
              <w:t>.</w:t>
            </w:r>
          </w:p>
          <w:p w14:paraId="5A38BAD0" w14:textId="3222BBC9" w:rsidR="00752D79" w:rsidRDefault="00752D79" w:rsidP="00752D79">
            <w:pPr>
              <w:contextualSpacing/>
              <w:rPr>
                <w:sz w:val="24"/>
                <w:szCs w:val="24"/>
              </w:rPr>
            </w:pPr>
            <w:r>
              <w:rPr>
                <w:sz w:val="24"/>
                <w:szCs w:val="24"/>
              </w:rPr>
              <w:t xml:space="preserve">Найти заданный литературный источник в сети интернет и скачать его </w:t>
            </w:r>
            <w:r w:rsidRPr="00ED18B1">
              <w:rPr>
                <w:rFonts w:asciiTheme="majorBidi" w:hAnsiTheme="majorBidi" w:cstheme="majorBidi"/>
                <w:bCs/>
                <w:sz w:val="24"/>
                <w:szCs w:val="24"/>
              </w:rPr>
              <w:t xml:space="preserve">средствами алгоритмического языка </w:t>
            </w:r>
            <w:r w:rsidRPr="00752D79">
              <w:rPr>
                <w:bCs/>
                <w:sz w:val="24"/>
                <w:szCs w:val="24"/>
                <w:lang w:val="en-US"/>
              </w:rPr>
              <w:t>R</w:t>
            </w:r>
            <w:r w:rsidR="00C41A56">
              <w:rPr>
                <w:bCs/>
                <w:sz w:val="24"/>
                <w:szCs w:val="24"/>
              </w:rPr>
              <w:t>.</w:t>
            </w:r>
          </w:p>
          <w:p w14:paraId="71E868FF" w14:textId="77777777" w:rsidR="00752D79" w:rsidRDefault="00752D79" w:rsidP="00AE41F1">
            <w:pPr>
              <w:contextualSpacing/>
              <w:rPr>
                <w:sz w:val="24"/>
                <w:szCs w:val="24"/>
              </w:rPr>
            </w:pPr>
          </w:p>
          <w:p w14:paraId="327D9652" w14:textId="77777777" w:rsidR="00752D79" w:rsidRDefault="00752D79" w:rsidP="00AE41F1">
            <w:pPr>
              <w:contextualSpacing/>
              <w:rPr>
                <w:sz w:val="24"/>
                <w:szCs w:val="24"/>
              </w:rPr>
            </w:pPr>
          </w:p>
          <w:p w14:paraId="7230CD6B" w14:textId="77777777" w:rsidR="00752D79" w:rsidRDefault="00752D79" w:rsidP="00AE41F1">
            <w:pPr>
              <w:contextualSpacing/>
              <w:rPr>
                <w:sz w:val="24"/>
                <w:szCs w:val="24"/>
              </w:rPr>
            </w:pPr>
          </w:p>
          <w:p w14:paraId="6753DC5F" w14:textId="77777777" w:rsidR="00752D79" w:rsidRDefault="00752D79" w:rsidP="00AE41F1">
            <w:pPr>
              <w:contextualSpacing/>
              <w:rPr>
                <w:sz w:val="24"/>
                <w:szCs w:val="24"/>
              </w:rPr>
            </w:pPr>
          </w:p>
          <w:p w14:paraId="1D5F48A2" w14:textId="77777777" w:rsidR="00C41A56" w:rsidRDefault="00C41A56" w:rsidP="00752D79">
            <w:pPr>
              <w:contextualSpacing/>
              <w:rPr>
                <w:b/>
                <w:bCs/>
                <w:sz w:val="24"/>
                <w:szCs w:val="24"/>
              </w:rPr>
            </w:pPr>
          </w:p>
          <w:p w14:paraId="173A0DAB" w14:textId="2EE4DF82" w:rsidR="00752D79" w:rsidRPr="00752D79" w:rsidRDefault="00752D79" w:rsidP="00752D79">
            <w:pPr>
              <w:contextualSpacing/>
              <w:rPr>
                <w:b/>
                <w:bCs/>
                <w:sz w:val="24"/>
                <w:szCs w:val="24"/>
              </w:rPr>
            </w:pPr>
            <w:r w:rsidRPr="00752D79">
              <w:rPr>
                <w:b/>
                <w:bCs/>
                <w:sz w:val="24"/>
                <w:szCs w:val="24"/>
              </w:rPr>
              <w:t xml:space="preserve">Задание </w:t>
            </w:r>
            <w:r>
              <w:rPr>
                <w:b/>
                <w:bCs/>
                <w:sz w:val="24"/>
                <w:szCs w:val="24"/>
              </w:rPr>
              <w:t>3</w:t>
            </w:r>
            <w:r w:rsidRPr="00752D79">
              <w:rPr>
                <w:b/>
                <w:bCs/>
                <w:sz w:val="24"/>
                <w:szCs w:val="24"/>
              </w:rPr>
              <w:t>.</w:t>
            </w:r>
          </w:p>
          <w:p w14:paraId="3EC178F8" w14:textId="7A9821E6" w:rsidR="00752D79" w:rsidRDefault="00752D79" w:rsidP="00752D79">
            <w:pPr>
              <w:contextualSpacing/>
              <w:rPr>
                <w:sz w:val="24"/>
                <w:szCs w:val="24"/>
              </w:rPr>
            </w:pPr>
            <w:r>
              <w:rPr>
                <w:sz w:val="24"/>
                <w:szCs w:val="24"/>
              </w:rPr>
              <w:t xml:space="preserve">Найти заданный литературный источник в сети интернет и скачать его </w:t>
            </w:r>
            <w:r w:rsidRPr="00ED18B1">
              <w:rPr>
                <w:rFonts w:asciiTheme="majorBidi" w:hAnsiTheme="majorBidi" w:cstheme="majorBidi"/>
                <w:bCs/>
                <w:sz w:val="24"/>
                <w:szCs w:val="24"/>
              </w:rPr>
              <w:t xml:space="preserve">средствами алгоритмического языка </w:t>
            </w:r>
            <w:r w:rsidRPr="00752D79">
              <w:rPr>
                <w:bCs/>
                <w:sz w:val="24"/>
                <w:szCs w:val="24"/>
                <w:lang w:val="en-US"/>
              </w:rPr>
              <w:t>R</w:t>
            </w:r>
            <w:r w:rsidRPr="00752D79">
              <w:rPr>
                <w:bCs/>
                <w:sz w:val="24"/>
                <w:szCs w:val="24"/>
              </w:rPr>
              <w:t>.</w:t>
            </w:r>
            <w:r>
              <w:rPr>
                <w:bCs/>
                <w:sz w:val="24"/>
                <w:szCs w:val="24"/>
              </w:rPr>
              <w:t xml:space="preserve"> После чего, составить гистограмму наиболее часто встречающихся 10 слов полученного текста</w:t>
            </w:r>
            <w:r w:rsidRPr="00752D79">
              <w:rPr>
                <w:bCs/>
                <w:sz w:val="24"/>
                <w:szCs w:val="24"/>
              </w:rPr>
              <w:t>.</w:t>
            </w:r>
          </w:p>
          <w:p w14:paraId="415A9F2B" w14:textId="77777777" w:rsidR="00752D79" w:rsidRDefault="00752D79" w:rsidP="00AE41F1">
            <w:pPr>
              <w:contextualSpacing/>
              <w:rPr>
                <w:sz w:val="24"/>
                <w:szCs w:val="24"/>
              </w:rPr>
            </w:pPr>
          </w:p>
          <w:p w14:paraId="265F5B75" w14:textId="77777777" w:rsidR="00752D79" w:rsidRDefault="00752D79" w:rsidP="00AE41F1">
            <w:pPr>
              <w:contextualSpacing/>
              <w:rPr>
                <w:sz w:val="24"/>
                <w:szCs w:val="24"/>
              </w:rPr>
            </w:pPr>
          </w:p>
          <w:p w14:paraId="2C1AC53E" w14:textId="77777777" w:rsidR="00EE34C3" w:rsidRDefault="00EE34C3" w:rsidP="00752D79">
            <w:pPr>
              <w:contextualSpacing/>
              <w:rPr>
                <w:b/>
                <w:bCs/>
                <w:sz w:val="24"/>
                <w:szCs w:val="24"/>
              </w:rPr>
            </w:pPr>
          </w:p>
          <w:p w14:paraId="4807C5A5" w14:textId="77777777" w:rsidR="00EE34C3" w:rsidRDefault="00EE34C3" w:rsidP="00752D79">
            <w:pPr>
              <w:contextualSpacing/>
              <w:rPr>
                <w:b/>
                <w:bCs/>
                <w:sz w:val="24"/>
                <w:szCs w:val="24"/>
              </w:rPr>
            </w:pPr>
          </w:p>
          <w:p w14:paraId="116418D2" w14:textId="77777777" w:rsidR="00EE34C3" w:rsidRDefault="00EE34C3" w:rsidP="00752D79">
            <w:pPr>
              <w:contextualSpacing/>
              <w:rPr>
                <w:b/>
                <w:bCs/>
                <w:sz w:val="24"/>
                <w:szCs w:val="24"/>
              </w:rPr>
            </w:pPr>
          </w:p>
          <w:p w14:paraId="33444DAE" w14:textId="62C468E5" w:rsidR="00752D79" w:rsidRPr="00752D79" w:rsidRDefault="00752D79" w:rsidP="00752D79">
            <w:pPr>
              <w:contextualSpacing/>
              <w:rPr>
                <w:b/>
                <w:bCs/>
                <w:sz w:val="24"/>
                <w:szCs w:val="24"/>
              </w:rPr>
            </w:pPr>
            <w:r w:rsidRPr="00752D79">
              <w:rPr>
                <w:b/>
                <w:bCs/>
                <w:sz w:val="24"/>
                <w:szCs w:val="24"/>
              </w:rPr>
              <w:t xml:space="preserve">Задание </w:t>
            </w:r>
            <w:r>
              <w:rPr>
                <w:b/>
                <w:bCs/>
                <w:sz w:val="24"/>
                <w:szCs w:val="24"/>
              </w:rPr>
              <w:t>4</w:t>
            </w:r>
            <w:r w:rsidRPr="00752D79">
              <w:rPr>
                <w:b/>
                <w:bCs/>
                <w:sz w:val="24"/>
                <w:szCs w:val="24"/>
              </w:rPr>
              <w:t>.</w:t>
            </w:r>
          </w:p>
          <w:p w14:paraId="6D57DBBF" w14:textId="5443933D" w:rsidR="00752D79" w:rsidRPr="00752D79" w:rsidRDefault="00752D79" w:rsidP="00AE41F1">
            <w:pPr>
              <w:contextualSpacing/>
              <w:rPr>
                <w:sz w:val="24"/>
                <w:szCs w:val="24"/>
              </w:rPr>
            </w:pPr>
            <w:r>
              <w:rPr>
                <w:sz w:val="24"/>
                <w:szCs w:val="24"/>
              </w:rPr>
              <w:t>Для заданного текста оформит</w:t>
            </w:r>
            <w:r w:rsidR="00EE34C3">
              <w:rPr>
                <w:sz w:val="24"/>
                <w:szCs w:val="24"/>
              </w:rPr>
              <w:t>ь</w:t>
            </w:r>
            <w:r>
              <w:rPr>
                <w:sz w:val="24"/>
                <w:szCs w:val="24"/>
              </w:rPr>
              <w:t xml:space="preserve"> ссылки и библиографию.</w:t>
            </w:r>
          </w:p>
        </w:tc>
      </w:tr>
    </w:tbl>
    <w:p w14:paraId="21F5EF8D" w14:textId="1AB298BC" w:rsidR="000659E2" w:rsidRPr="008A287E" w:rsidRDefault="000659E2" w:rsidP="00B0036B">
      <w:pPr>
        <w:keepNext/>
        <w:suppressAutoHyphens/>
        <w:spacing w:before="240" w:after="120" w:line="360" w:lineRule="auto"/>
        <w:jc w:val="center"/>
        <w:rPr>
          <w:rFonts w:ascii="Times New Roman" w:hAnsi="Times New Roman" w:cs="Times New Roman"/>
          <w:b/>
          <w:bCs/>
          <w:sz w:val="28"/>
          <w:szCs w:val="28"/>
        </w:rPr>
      </w:pPr>
      <w:r w:rsidRPr="008A287E">
        <w:rPr>
          <w:rFonts w:ascii="Times New Roman" w:hAnsi="Times New Roman" w:cs="Times New Roman"/>
          <w:b/>
          <w:bCs/>
          <w:sz w:val="28"/>
          <w:szCs w:val="28"/>
        </w:rPr>
        <w:t xml:space="preserve">Теоретические вопросы для подготовки </w:t>
      </w:r>
      <w:r w:rsidR="00CE72B3" w:rsidRPr="008A287E">
        <w:rPr>
          <w:rFonts w:ascii="Times New Roman" w:hAnsi="Times New Roman" w:cs="Times New Roman"/>
          <w:b/>
          <w:bCs/>
          <w:sz w:val="28"/>
          <w:szCs w:val="28"/>
        </w:rPr>
        <w:t>к зачету</w:t>
      </w:r>
    </w:p>
    <w:p w14:paraId="72F3B449"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Данные в </w:t>
      </w:r>
      <w:r w:rsidR="003033BB" w:rsidRPr="008A287E">
        <w:rPr>
          <w:rFonts w:ascii="Times New Roman" w:hAnsi="Times New Roman"/>
          <w:sz w:val="28"/>
          <w:szCs w:val="28"/>
        </w:rPr>
        <w:t>лингвистике</w:t>
      </w:r>
      <w:r w:rsidRPr="008A287E">
        <w:rPr>
          <w:rFonts w:ascii="Times New Roman" w:hAnsi="Times New Roman"/>
          <w:sz w:val="28"/>
          <w:szCs w:val="28"/>
        </w:rPr>
        <w:t xml:space="preserve">. Объекты, признаки и таблицы. Типы признаков: интервальные, порядковые, ранговые, дихотомические. </w:t>
      </w:r>
    </w:p>
    <w:p w14:paraId="0A5839FA"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Инструменты описательной статистики. Измерение центра распределения. Измерение разброса данных. </w:t>
      </w:r>
    </w:p>
    <w:p w14:paraId="75B4DD32"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Визуализация качественных признаков. Сводные таблицы и сводные диаграммы. Таблицы сопряженности и парадокс Симпсона. Иерархия признаков.</w:t>
      </w:r>
    </w:p>
    <w:p w14:paraId="3696BBE7"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Предварительная обработка данных. Выбросы и их обработка. Пропущенные значения</w:t>
      </w:r>
      <w:r w:rsidRPr="008A287E">
        <w:t xml:space="preserve"> </w:t>
      </w:r>
      <w:r w:rsidRPr="008A287E">
        <w:rPr>
          <w:rFonts w:ascii="Times New Roman" w:hAnsi="Times New Roman"/>
          <w:sz w:val="28"/>
          <w:szCs w:val="28"/>
        </w:rPr>
        <w:t>и их обработка. Повторяющиеся строки</w:t>
      </w:r>
      <w:r w:rsidRPr="008A287E">
        <w:t xml:space="preserve"> </w:t>
      </w:r>
      <w:r w:rsidRPr="008A287E">
        <w:rPr>
          <w:rFonts w:ascii="Times New Roman" w:hAnsi="Times New Roman"/>
          <w:sz w:val="28"/>
          <w:szCs w:val="28"/>
        </w:rPr>
        <w:t>и их обработка.</w:t>
      </w:r>
    </w:p>
    <w:p w14:paraId="4FB366C2"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3079F226"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Определение вероятности. Случайные события, их виды. Операции над событиями как операции над множествами. Классическая вероятностная схема. Схема геометрических вероятностей. Статистическая вероятность. Аксиоматическое построение теории вероятностей. Теорема сложения вероятностей. Обобщенная теорема сложения вероятностей. </w:t>
      </w:r>
    </w:p>
    <w:p w14:paraId="514B7532"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Условные вероятности. Условная вероятность. Независимость событий. Формула полной вероятности. Формула Байеса. Простейшие примеры применения теории вероятностей в экономике, управлении и финансах.</w:t>
      </w:r>
    </w:p>
    <w:p w14:paraId="56DBCD63"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Последовательности испытаний. Биномиальная схема. Формула Бернулли. Формула Пуассона. </w:t>
      </w:r>
    </w:p>
    <w:p w14:paraId="49634115"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Определение случайной величины. 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w:t>
      </w:r>
    </w:p>
    <w:p w14:paraId="7FC48E9A" w14:textId="0E38066F"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 Математическое ожидание, дисперсия и среднее </w:t>
      </w:r>
      <w:proofErr w:type="spellStart"/>
      <w:r w:rsidRPr="008A287E">
        <w:rPr>
          <w:rFonts w:ascii="Times New Roman" w:hAnsi="Times New Roman"/>
          <w:sz w:val="28"/>
          <w:szCs w:val="28"/>
        </w:rPr>
        <w:t>квадра</w:t>
      </w:r>
      <w:r w:rsidR="00AE41F1">
        <w:rPr>
          <w:rFonts w:ascii="Times New Roman" w:hAnsi="Times New Roman"/>
          <w:sz w:val="28"/>
          <w:szCs w:val="28"/>
        </w:rPr>
        <w:t>тическое</w:t>
      </w:r>
      <w:proofErr w:type="spellEnd"/>
      <w:r w:rsidR="00AE41F1">
        <w:rPr>
          <w:rFonts w:ascii="Times New Roman" w:hAnsi="Times New Roman"/>
          <w:sz w:val="28"/>
          <w:szCs w:val="28"/>
        </w:rPr>
        <w:t xml:space="preserve"> отклонение </w:t>
      </w:r>
      <w:r w:rsidRPr="008A287E">
        <w:rPr>
          <w:rFonts w:ascii="Times New Roman" w:hAnsi="Times New Roman"/>
          <w:sz w:val="28"/>
          <w:szCs w:val="28"/>
        </w:rPr>
        <w:t>дискретной случайной величины.</w:t>
      </w:r>
    </w:p>
    <w:p w14:paraId="329FB131"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Биномиальный закон распределения. </w:t>
      </w:r>
    </w:p>
    <w:p w14:paraId="335D7965"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Геометрический закон распределения. </w:t>
      </w:r>
    </w:p>
    <w:p w14:paraId="2406F44E"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Закон распределения Пуассона. </w:t>
      </w:r>
    </w:p>
    <w:p w14:paraId="39D71B4B"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Сравнение случайных величин: отношение предпочтения, ожидаемая полезность, оптимальность по Парето.</w:t>
      </w:r>
    </w:p>
    <w:p w14:paraId="0C3EE69D"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w:t>
      </w:r>
      <w:proofErr w:type="spellStart"/>
      <w:r w:rsidRPr="008A287E">
        <w:rPr>
          <w:rFonts w:ascii="Times New Roman" w:hAnsi="Times New Roman"/>
          <w:sz w:val="28"/>
          <w:szCs w:val="28"/>
        </w:rPr>
        <w:t>квадратическое</w:t>
      </w:r>
      <w:proofErr w:type="spellEnd"/>
      <w:r w:rsidRPr="008A287E">
        <w:rPr>
          <w:rFonts w:ascii="Times New Roman" w:hAnsi="Times New Roman"/>
          <w:sz w:val="28"/>
          <w:szCs w:val="28"/>
        </w:rPr>
        <w:t xml:space="preserve"> отклонение абсолютно непрерывной случайной величины.</w:t>
      </w:r>
    </w:p>
    <w:p w14:paraId="6421CAC2"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Равномерный закон распределения. </w:t>
      </w:r>
    </w:p>
    <w:p w14:paraId="7F6C5761"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Показательный закон распределения. </w:t>
      </w:r>
    </w:p>
    <w:p w14:paraId="7A611B72"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Нормальный закон распределения. </w:t>
      </w:r>
    </w:p>
    <w:p w14:paraId="7A66E450"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Законы распределения, важные в математической статистике (законы распределения Стьюдента, </w:t>
      </w:r>
      <w:r w:rsidRPr="008A287E">
        <w:rPr>
          <w:position w:val="-12"/>
        </w:rPr>
        <w:object w:dxaOrig="320" w:dyaOrig="360" w14:anchorId="30A34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75pt" o:ole="">
            <v:imagedata r:id="rId12" o:title=""/>
          </v:shape>
          <o:OLEObject Type="Embed" ProgID="Equation.DSMT4" ShapeID="_x0000_i1025" DrawAspect="Content" ObjectID="_1709981811" r:id="rId13"/>
        </w:object>
      </w:r>
      <w:r w:rsidRPr="008A287E">
        <w:rPr>
          <w:rFonts w:ascii="Times New Roman" w:hAnsi="Times New Roman"/>
          <w:sz w:val="28"/>
          <w:szCs w:val="28"/>
        </w:rPr>
        <w:t xml:space="preserve">, Фишера — </w:t>
      </w:r>
      <w:proofErr w:type="spellStart"/>
      <w:r w:rsidRPr="008A287E">
        <w:rPr>
          <w:rFonts w:ascii="Times New Roman" w:hAnsi="Times New Roman"/>
          <w:sz w:val="28"/>
          <w:szCs w:val="28"/>
        </w:rPr>
        <w:t>Снедекора</w:t>
      </w:r>
      <w:proofErr w:type="spellEnd"/>
      <w:r w:rsidRPr="008A287E">
        <w:rPr>
          <w:rFonts w:ascii="Times New Roman" w:hAnsi="Times New Roman"/>
          <w:sz w:val="28"/>
          <w:szCs w:val="28"/>
        </w:rPr>
        <w:t xml:space="preserve">). </w:t>
      </w:r>
    </w:p>
    <w:p w14:paraId="5851D3A9"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Начальные и центральные моменты случайной величины. Асимметрия и эксцесс случайной величины. </w:t>
      </w:r>
    </w:p>
    <w:p w14:paraId="5631EB4F" w14:textId="77777777" w:rsidR="000A72E3" w:rsidRPr="008A287E" w:rsidRDefault="00B130A0"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Квантили и процентные точки </w:t>
      </w:r>
      <w:r w:rsidR="0052626D" w:rsidRPr="008A287E">
        <w:rPr>
          <w:rFonts w:ascii="Times New Roman" w:hAnsi="Times New Roman"/>
          <w:sz w:val="28"/>
          <w:szCs w:val="28"/>
        </w:rPr>
        <w:t xml:space="preserve">случайной величины. </w:t>
      </w:r>
    </w:p>
    <w:p w14:paraId="541D2BA3"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Медиана и мода случайной величины. </w:t>
      </w:r>
    </w:p>
    <w:p w14:paraId="7E1FE24E"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Случайные векторы и условные законы распределения. Условный ряд распределения (для дискретных случайных величин), </w:t>
      </w:r>
    </w:p>
    <w:p w14:paraId="2839BF3A"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Условное математическое ожидание. Формула полного математического ожидания. Формула полной дисперсии. </w:t>
      </w:r>
    </w:p>
    <w:p w14:paraId="4A69D555"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Ковариация и коэффициент корреляции. </w:t>
      </w:r>
    </w:p>
    <w:p w14:paraId="5929FFBC"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Закон больших чисел. Теорема Чебышёва и оценка математического ожидания. Теорема Бернулли и оценка вероятности. Обсуждение условий статистической устойчивости.</w:t>
      </w:r>
    </w:p>
    <w:p w14:paraId="3B44B1AE"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Центральная предельная теорема. Теорема Леви. Интегральная теорема Муавра — Лапласа. </w:t>
      </w:r>
      <w:r w:rsidR="000A72E3" w:rsidRPr="008A287E">
        <w:rPr>
          <w:rFonts w:ascii="Times New Roman" w:hAnsi="Times New Roman"/>
          <w:sz w:val="28"/>
          <w:szCs w:val="28"/>
        </w:rPr>
        <w:t>Место центральной предельной теоремы в изучении статистических закономерностей в экономике, финансах и управлении.</w:t>
      </w:r>
    </w:p>
    <w:p w14:paraId="556126A4"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Основы выборочного метода.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выборка. </w:t>
      </w:r>
    </w:p>
    <w:p w14:paraId="0B1457E5"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267C9867"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w:t>
      </w:r>
      <w:proofErr w:type="spellStart"/>
      <w:r w:rsidRPr="008A287E">
        <w:rPr>
          <w:rFonts w:ascii="Times New Roman" w:hAnsi="Times New Roman"/>
          <w:sz w:val="28"/>
          <w:szCs w:val="28"/>
        </w:rPr>
        <w:t>кумулята</w:t>
      </w:r>
      <w:proofErr w:type="spellEnd"/>
      <w:r w:rsidRPr="008A287E">
        <w:rPr>
          <w:rFonts w:ascii="Times New Roman" w:hAnsi="Times New Roman"/>
          <w:sz w:val="28"/>
          <w:szCs w:val="28"/>
        </w:rPr>
        <w:t xml:space="preserve">.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14EF6157"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Точечные оценки параметров. Понятие точечной оценки параметра генеральной совокупности. Свойства точечных оценок: состоятельность, </w:t>
      </w:r>
      <w:proofErr w:type="spellStart"/>
      <w:r w:rsidRPr="008A287E">
        <w:rPr>
          <w:rFonts w:ascii="Times New Roman" w:hAnsi="Times New Roman"/>
          <w:sz w:val="28"/>
          <w:szCs w:val="28"/>
        </w:rPr>
        <w:t>несмещенность</w:t>
      </w:r>
      <w:proofErr w:type="spellEnd"/>
      <w:r w:rsidRPr="008A287E">
        <w:rPr>
          <w:rFonts w:ascii="Times New Roman" w:hAnsi="Times New Roman"/>
          <w:sz w:val="28"/>
          <w:szCs w:val="28"/>
        </w:rPr>
        <w:t xml:space="preserve">, эффективность. </w:t>
      </w:r>
    </w:p>
    <w:p w14:paraId="3E7609BE"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Выборочное среднее как состоятельная, несмещенная и эффективн</w:t>
      </w:r>
      <w:r w:rsidR="000A72E3" w:rsidRPr="008A287E">
        <w:rPr>
          <w:rFonts w:ascii="Times New Roman" w:hAnsi="Times New Roman"/>
          <w:sz w:val="28"/>
          <w:szCs w:val="28"/>
        </w:rPr>
        <w:t>ая оценка математического ожида</w:t>
      </w:r>
      <w:r w:rsidRPr="008A287E">
        <w:rPr>
          <w:rFonts w:ascii="Times New Roman" w:hAnsi="Times New Roman"/>
          <w:sz w:val="28"/>
          <w:szCs w:val="28"/>
        </w:rPr>
        <w:t xml:space="preserve">ния </w:t>
      </w:r>
      <w:r w:rsidR="000A72E3" w:rsidRPr="008A287E">
        <w:rPr>
          <w:rFonts w:ascii="Times New Roman" w:hAnsi="Times New Roman"/>
          <w:sz w:val="28"/>
          <w:szCs w:val="28"/>
        </w:rPr>
        <w:t>генеральной случайной величины.</w:t>
      </w:r>
    </w:p>
    <w:p w14:paraId="51608E45" w14:textId="77777777" w:rsidR="000A72E3" w:rsidRPr="008A287E" w:rsidRDefault="0052626D" w:rsidP="008A68AA">
      <w:pPr>
        <w:pStyle w:val="ae"/>
        <w:numPr>
          <w:ilvl w:val="0"/>
          <w:numId w:val="18"/>
        </w:numPr>
        <w:suppressAutoHyphens/>
        <w:ind w:left="0" w:firstLine="567"/>
        <w:jc w:val="both"/>
        <w:rPr>
          <w:rFonts w:ascii="Times New Roman" w:hAnsi="Times New Roman"/>
          <w:sz w:val="28"/>
          <w:szCs w:val="28"/>
        </w:rPr>
      </w:pPr>
      <w:proofErr w:type="spellStart"/>
      <w:r w:rsidRPr="008A287E">
        <w:rPr>
          <w:rFonts w:ascii="Times New Roman" w:hAnsi="Times New Roman"/>
          <w:sz w:val="28"/>
          <w:szCs w:val="28"/>
        </w:rPr>
        <w:t>Смещенность</w:t>
      </w:r>
      <w:proofErr w:type="spellEnd"/>
      <w:r w:rsidRPr="008A287E">
        <w:rPr>
          <w:rFonts w:ascii="Times New Roman" w:hAnsi="Times New Roman"/>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003EDB84"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Методы построения точечных оценок: метод моментов. </w:t>
      </w:r>
      <w:r w:rsidR="000A72E3" w:rsidRPr="008A287E">
        <w:rPr>
          <w:rFonts w:ascii="Times New Roman" w:hAnsi="Times New Roman"/>
          <w:sz w:val="28"/>
          <w:szCs w:val="28"/>
        </w:rPr>
        <w:t>Примеры п</w:t>
      </w:r>
      <w:r w:rsidRPr="008A287E">
        <w:rPr>
          <w:rFonts w:ascii="Times New Roman" w:hAnsi="Times New Roman"/>
          <w:sz w:val="28"/>
          <w:szCs w:val="28"/>
        </w:rPr>
        <w:t>остроени</w:t>
      </w:r>
      <w:r w:rsidR="000A72E3" w:rsidRPr="008A287E">
        <w:rPr>
          <w:rFonts w:ascii="Times New Roman" w:hAnsi="Times New Roman"/>
          <w:sz w:val="28"/>
          <w:szCs w:val="28"/>
        </w:rPr>
        <w:t>я</w:t>
      </w:r>
      <w:r w:rsidRPr="008A287E">
        <w:rPr>
          <w:rFonts w:ascii="Times New Roman" w:hAnsi="Times New Roman"/>
          <w:sz w:val="28"/>
          <w:szCs w:val="28"/>
        </w:rPr>
        <w:t xml:space="preserve"> оценок параметров распределений случайных величин. </w:t>
      </w:r>
    </w:p>
    <w:p w14:paraId="06780064"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44B3C0F7"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Статистические гипотезы. Понятие статистической гипотезы. Ошибки первого и второго родов. Мощность критерия. Наиболее мощный критерий. </w:t>
      </w:r>
    </w:p>
    <w:p w14:paraId="3EFE9444"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Проверка гипотез о значимости коэффициента корреляции. </w:t>
      </w:r>
    </w:p>
    <w:p w14:paraId="478AC1CE"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Таблицы сопряженности. Критерий </w:t>
      </w:r>
      <w:r w:rsidRPr="008A287E">
        <w:rPr>
          <w:position w:val="-12"/>
        </w:rPr>
        <w:object w:dxaOrig="320" w:dyaOrig="360" w14:anchorId="02F2D99F">
          <v:shape id="_x0000_i1026" type="#_x0000_t75" style="width:15.75pt;height:18.75pt" o:ole="">
            <v:imagedata r:id="rId12" o:title=""/>
          </v:shape>
          <o:OLEObject Type="Embed" ProgID="Equation.DSMT4" ShapeID="_x0000_i1026" DrawAspect="Content" ObjectID="_1709981812" r:id="rId14"/>
        </w:object>
      </w:r>
      <w:r w:rsidRPr="008A287E">
        <w:rPr>
          <w:rFonts w:ascii="Times New Roman" w:hAnsi="Times New Roman"/>
          <w:sz w:val="28"/>
          <w:szCs w:val="28"/>
        </w:rPr>
        <w:t xml:space="preserve"> для проверки независимости компонент случайной величины. Критерий </w:t>
      </w:r>
      <w:r w:rsidRPr="008A287E">
        <w:rPr>
          <w:position w:val="-12"/>
        </w:rPr>
        <w:object w:dxaOrig="320" w:dyaOrig="360" w14:anchorId="39936647">
          <v:shape id="_x0000_i1027" type="#_x0000_t75" style="width:15.75pt;height:18.75pt" o:ole="">
            <v:imagedata r:id="rId12" o:title=""/>
          </v:shape>
          <o:OLEObject Type="Embed" ProgID="Equation.DSMT4" ShapeID="_x0000_i1027" DrawAspect="Content" ObjectID="_1709981813" r:id="rId15"/>
        </w:object>
      </w:r>
      <w:r w:rsidRPr="008A287E">
        <w:rPr>
          <w:rFonts w:ascii="Times New Roman" w:hAnsi="Times New Roman"/>
          <w:sz w:val="28"/>
          <w:szCs w:val="28"/>
        </w:rPr>
        <w:t xml:space="preserve"> для проверки однородности данных.</w:t>
      </w:r>
    </w:p>
    <w:p w14:paraId="3139D228"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Ранговая корреляция. Коэффициент ранговой корреляции </w:t>
      </w:r>
      <w:proofErr w:type="spellStart"/>
      <w:r w:rsidRPr="008A287E">
        <w:rPr>
          <w:rFonts w:ascii="Times New Roman" w:hAnsi="Times New Roman"/>
          <w:sz w:val="28"/>
          <w:szCs w:val="28"/>
        </w:rPr>
        <w:t>Спирмена</w:t>
      </w:r>
      <w:proofErr w:type="spellEnd"/>
      <w:r w:rsidRPr="008A287E">
        <w:rPr>
          <w:rFonts w:ascii="Times New Roman" w:hAnsi="Times New Roman"/>
          <w:sz w:val="28"/>
          <w:szCs w:val="28"/>
        </w:rPr>
        <w:t xml:space="preserve">. Коэффициент ранговой корреляции </w:t>
      </w:r>
      <w:proofErr w:type="spellStart"/>
      <w:r w:rsidRPr="008A287E">
        <w:rPr>
          <w:rFonts w:ascii="Times New Roman" w:hAnsi="Times New Roman"/>
          <w:sz w:val="28"/>
          <w:szCs w:val="28"/>
        </w:rPr>
        <w:t>Кендалла</w:t>
      </w:r>
      <w:proofErr w:type="spellEnd"/>
      <w:r w:rsidRPr="008A287E">
        <w:rPr>
          <w:rFonts w:ascii="Times New Roman" w:hAnsi="Times New Roman"/>
          <w:sz w:val="28"/>
          <w:szCs w:val="28"/>
        </w:rPr>
        <w:t xml:space="preserve">. Коэффициент </w:t>
      </w:r>
      <w:proofErr w:type="spellStart"/>
      <w:r w:rsidRPr="008A287E">
        <w:rPr>
          <w:rFonts w:ascii="Times New Roman" w:hAnsi="Times New Roman"/>
          <w:sz w:val="28"/>
          <w:szCs w:val="28"/>
        </w:rPr>
        <w:t>конкордации</w:t>
      </w:r>
      <w:proofErr w:type="spellEnd"/>
      <w:r w:rsidRPr="008A287E">
        <w:rPr>
          <w:rFonts w:ascii="Times New Roman" w:hAnsi="Times New Roman"/>
          <w:sz w:val="28"/>
          <w:szCs w:val="28"/>
        </w:rPr>
        <w:t>. Проверка гипотез о значимости ранговых коэффициентов корреляции. Примеры использования ранговой корреляции в экономике.</w:t>
      </w:r>
    </w:p>
    <w:p w14:paraId="1240059A" w14:textId="77777777" w:rsidR="0052626D" w:rsidRPr="008A287E" w:rsidRDefault="0052626D" w:rsidP="008A68AA">
      <w:pPr>
        <w:pStyle w:val="ae"/>
        <w:numPr>
          <w:ilvl w:val="0"/>
          <w:numId w:val="18"/>
        </w:numPr>
        <w:suppressAutoHyphens/>
        <w:ind w:left="0" w:firstLine="567"/>
        <w:jc w:val="both"/>
        <w:rPr>
          <w:rFonts w:ascii="Times New Roman" w:hAnsi="Times New Roman"/>
          <w:sz w:val="28"/>
          <w:szCs w:val="28"/>
        </w:rPr>
      </w:pPr>
      <w:r w:rsidRPr="008A287E">
        <w:rPr>
          <w:rFonts w:ascii="Times New Roman" w:hAnsi="Times New Roman"/>
          <w:sz w:val="28"/>
          <w:szCs w:val="28"/>
        </w:rPr>
        <w:t xml:space="preserve">Линейная регрессия. Постановка задачи регрессионного анализа. Парная линейная регрессия. Множественная линейная регрессия. Точечный и интервальный прогноз по модели регрессии. Примеры задач регрессии. Понятие о </w:t>
      </w:r>
      <w:proofErr w:type="spellStart"/>
      <w:r w:rsidRPr="008A287E">
        <w:rPr>
          <w:rFonts w:ascii="Times New Roman" w:hAnsi="Times New Roman"/>
          <w:sz w:val="28"/>
          <w:szCs w:val="28"/>
        </w:rPr>
        <w:t>гетероскедастичности</w:t>
      </w:r>
      <w:proofErr w:type="spellEnd"/>
      <w:r w:rsidRPr="008A287E">
        <w:rPr>
          <w:rFonts w:ascii="Times New Roman" w:hAnsi="Times New Roman"/>
          <w:sz w:val="28"/>
          <w:szCs w:val="28"/>
        </w:rPr>
        <w:t xml:space="preserve"> и автокорреляции.</w:t>
      </w:r>
    </w:p>
    <w:p w14:paraId="436609A9" w14:textId="77777777" w:rsidR="008F5B28" w:rsidRPr="008A287E" w:rsidRDefault="008F5B28" w:rsidP="008A287E">
      <w:pPr>
        <w:pStyle w:val="1"/>
        <w:rPr>
          <w:rFonts w:eastAsia="Times New Roman"/>
          <w:color w:val="auto"/>
          <w:lang w:eastAsia="en-US"/>
        </w:rPr>
      </w:pPr>
      <w:bookmarkStart w:id="41" w:name="_Toc3995513"/>
      <w:bookmarkStart w:id="42" w:name="_Toc84176679"/>
      <w:r w:rsidRPr="008A287E">
        <w:rPr>
          <w:rFonts w:eastAsia="Times New Roman"/>
          <w:color w:val="auto"/>
          <w:lang w:eastAsia="en-US"/>
        </w:rPr>
        <w:t>8.</w:t>
      </w:r>
      <w:r w:rsidRPr="008A287E">
        <w:rPr>
          <w:rFonts w:eastAsia="Times New Roman"/>
          <w:color w:val="auto"/>
          <w:lang w:eastAsia="en-US"/>
        </w:rPr>
        <w:tab/>
        <w:t>Перечень основной и дополнительной учебной литературы, необходимой для освоения дисциплины:</w:t>
      </w:r>
      <w:bookmarkEnd w:id="41"/>
      <w:bookmarkEnd w:id="42"/>
    </w:p>
    <w:p w14:paraId="3E272EE2" w14:textId="0AB72D50" w:rsidR="00CA4FB7" w:rsidRPr="008A287E" w:rsidRDefault="00CA4FB7" w:rsidP="00F66C3E">
      <w:pPr>
        <w:keepNext/>
        <w:keepLines/>
        <w:tabs>
          <w:tab w:val="num" w:pos="360"/>
        </w:tabs>
        <w:suppressAutoHyphens/>
        <w:spacing w:after="0" w:line="360" w:lineRule="auto"/>
        <w:rPr>
          <w:rFonts w:ascii="Times New Roman" w:hAnsi="Times New Roman"/>
          <w:b/>
          <w:bCs/>
          <w:sz w:val="28"/>
          <w:szCs w:val="28"/>
        </w:rPr>
      </w:pPr>
      <w:r w:rsidRPr="008A287E">
        <w:rPr>
          <w:rFonts w:ascii="Times New Roman" w:hAnsi="Times New Roman"/>
          <w:b/>
          <w:bCs/>
          <w:sz w:val="28"/>
          <w:szCs w:val="28"/>
        </w:rPr>
        <w:t>а) основная</w:t>
      </w:r>
      <w:r w:rsidR="00AE41F1">
        <w:rPr>
          <w:rFonts w:ascii="Times New Roman" w:hAnsi="Times New Roman"/>
          <w:b/>
          <w:bCs/>
          <w:sz w:val="28"/>
          <w:szCs w:val="28"/>
        </w:rPr>
        <w:t xml:space="preserve"> литература</w:t>
      </w:r>
      <w:r w:rsidRPr="008A287E">
        <w:rPr>
          <w:rFonts w:ascii="Times New Roman" w:hAnsi="Times New Roman"/>
          <w:b/>
          <w:bCs/>
          <w:sz w:val="28"/>
          <w:szCs w:val="28"/>
        </w:rPr>
        <w:t>:</w:t>
      </w:r>
    </w:p>
    <w:p w14:paraId="5F5D10F7" w14:textId="77777777" w:rsidR="004B0951" w:rsidRPr="004B0951" w:rsidRDefault="00EF01AE" w:rsidP="004B0951">
      <w:pPr>
        <w:tabs>
          <w:tab w:val="num" w:pos="360"/>
        </w:tabs>
        <w:suppressAutoHyphens/>
        <w:spacing w:after="0" w:line="240" w:lineRule="auto"/>
        <w:rPr>
          <w:rFonts w:ascii="Times New Roman" w:hAnsi="Times New Roman"/>
          <w:bCs/>
          <w:sz w:val="28"/>
          <w:szCs w:val="28"/>
        </w:rPr>
      </w:pPr>
      <w:r w:rsidRPr="008A287E">
        <w:rPr>
          <w:rFonts w:ascii="Times New Roman" w:hAnsi="Times New Roman"/>
          <w:bCs/>
          <w:sz w:val="28"/>
          <w:szCs w:val="28"/>
        </w:rPr>
        <w:t xml:space="preserve">1. </w:t>
      </w:r>
      <w:r w:rsidR="004B0951" w:rsidRPr="004B0951">
        <w:rPr>
          <w:rFonts w:ascii="Times New Roman" w:hAnsi="Times New Roman"/>
          <w:bCs/>
          <w:sz w:val="28"/>
          <w:szCs w:val="28"/>
        </w:rPr>
        <w:t xml:space="preserve">Козлов, А.Ю. Статистический анализ данных в MS </w:t>
      </w:r>
      <w:proofErr w:type="spellStart"/>
      <w:r w:rsidR="004B0951" w:rsidRPr="004B0951">
        <w:rPr>
          <w:rFonts w:ascii="Times New Roman" w:hAnsi="Times New Roman"/>
          <w:bCs/>
          <w:sz w:val="28"/>
          <w:szCs w:val="28"/>
        </w:rPr>
        <w:t>Excel</w:t>
      </w:r>
      <w:proofErr w:type="spellEnd"/>
      <w:r w:rsidR="004B0951" w:rsidRPr="004B0951">
        <w:rPr>
          <w:rFonts w:ascii="Times New Roman" w:hAnsi="Times New Roman"/>
          <w:bCs/>
          <w:sz w:val="28"/>
          <w:szCs w:val="28"/>
        </w:rPr>
        <w:t xml:space="preserve">: учебное пособие / А.Ю. Козлов, В.С. </w:t>
      </w:r>
      <w:proofErr w:type="spellStart"/>
      <w:r w:rsidR="004B0951" w:rsidRPr="004B0951">
        <w:rPr>
          <w:rFonts w:ascii="Times New Roman" w:hAnsi="Times New Roman"/>
          <w:bCs/>
          <w:sz w:val="28"/>
          <w:szCs w:val="28"/>
        </w:rPr>
        <w:t>Мхитарян</w:t>
      </w:r>
      <w:proofErr w:type="spellEnd"/>
      <w:r w:rsidR="004B0951" w:rsidRPr="004B0951">
        <w:rPr>
          <w:rFonts w:ascii="Times New Roman" w:hAnsi="Times New Roman"/>
          <w:bCs/>
          <w:sz w:val="28"/>
          <w:szCs w:val="28"/>
        </w:rPr>
        <w:t xml:space="preserve">, В.Ф. Шишов. - Москва: Инфра-М, 2014. - 320 с.  - Текст: непосредственный. - (Высшее образование: </w:t>
      </w:r>
      <w:proofErr w:type="spellStart"/>
      <w:r w:rsidR="004B0951" w:rsidRPr="004B0951">
        <w:rPr>
          <w:rFonts w:ascii="Times New Roman" w:hAnsi="Times New Roman"/>
          <w:bCs/>
          <w:sz w:val="28"/>
          <w:szCs w:val="28"/>
        </w:rPr>
        <w:t>Бакалавриат</w:t>
      </w:r>
      <w:proofErr w:type="spellEnd"/>
      <w:r w:rsidR="004B0951" w:rsidRPr="004B0951">
        <w:rPr>
          <w:rFonts w:ascii="Times New Roman" w:hAnsi="Times New Roman"/>
          <w:bCs/>
          <w:sz w:val="28"/>
          <w:szCs w:val="28"/>
        </w:rPr>
        <w:t xml:space="preserve">). —  То же. - URL: </w:t>
      </w:r>
      <w:r w:rsidR="004B0951" w:rsidRPr="004B0951">
        <w:rPr>
          <w:rFonts w:ascii="Times New Roman" w:hAnsi="Times New Roman"/>
          <w:bCs/>
          <w:sz w:val="28"/>
          <w:szCs w:val="28"/>
          <w:u w:val="single"/>
        </w:rPr>
        <w:t>https://znanium.com/catalog/product/1684740</w:t>
      </w:r>
      <w:r w:rsidR="004B0951" w:rsidRPr="004B0951">
        <w:rPr>
          <w:rFonts w:ascii="Times New Roman" w:hAnsi="Times New Roman"/>
          <w:bCs/>
          <w:sz w:val="28"/>
          <w:szCs w:val="28"/>
        </w:rPr>
        <w:t xml:space="preserve"> (дата обращения: 04.10.2021. - Текст: электронный </w:t>
      </w:r>
    </w:p>
    <w:p w14:paraId="1060C1A7" w14:textId="77777777" w:rsidR="004B0951" w:rsidRPr="004B0951" w:rsidRDefault="004B0951" w:rsidP="004B0951">
      <w:pPr>
        <w:tabs>
          <w:tab w:val="num" w:pos="360"/>
        </w:tabs>
        <w:suppressAutoHyphens/>
        <w:spacing w:after="0" w:line="240" w:lineRule="auto"/>
        <w:rPr>
          <w:rFonts w:ascii="Times New Roman" w:hAnsi="Times New Roman"/>
          <w:bCs/>
          <w:sz w:val="28"/>
          <w:szCs w:val="28"/>
        </w:rPr>
      </w:pPr>
      <w:r w:rsidRPr="004B0951">
        <w:rPr>
          <w:rFonts w:ascii="Times New Roman" w:hAnsi="Times New Roman"/>
          <w:bCs/>
          <w:sz w:val="28"/>
          <w:szCs w:val="28"/>
        </w:rPr>
        <w:t xml:space="preserve">2.  </w:t>
      </w:r>
      <w:proofErr w:type="spellStart"/>
      <w:r w:rsidRPr="004B0951">
        <w:rPr>
          <w:rFonts w:ascii="Times New Roman" w:hAnsi="Times New Roman"/>
          <w:bCs/>
          <w:sz w:val="28"/>
          <w:szCs w:val="28"/>
        </w:rPr>
        <w:t>Колемаев</w:t>
      </w:r>
      <w:proofErr w:type="spellEnd"/>
      <w:r w:rsidRPr="004B0951">
        <w:rPr>
          <w:rFonts w:ascii="Times New Roman" w:hAnsi="Times New Roman"/>
          <w:bCs/>
          <w:sz w:val="28"/>
          <w:szCs w:val="28"/>
        </w:rPr>
        <w:t xml:space="preserve"> В. А. Теория вероятностей и математическая статистика для </w:t>
      </w:r>
      <w:proofErr w:type="gramStart"/>
      <w:r w:rsidRPr="004B0951">
        <w:rPr>
          <w:rFonts w:ascii="Times New Roman" w:hAnsi="Times New Roman"/>
          <w:bCs/>
          <w:sz w:val="28"/>
          <w:szCs w:val="28"/>
        </w:rPr>
        <w:t>экономистов :</w:t>
      </w:r>
      <w:proofErr w:type="gramEnd"/>
      <w:r w:rsidRPr="004B0951">
        <w:rPr>
          <w:rFonts w:ascii="Times New Roman" w:hAnsi="Times New Roman"/>
          <w:bCs/>
          <w:sz w:val="28"/>
          <w:szCs w:val="28"/>
        </w:rPr>
        <w:t xml:space="preserve"> учебник / В.А. </w:t>
      </w:r>
      <w:proofErr w:type="spellStart"/>
      <w:r w:rsidRPr="004B0951">
        <w:rPr>
          <w:rFonts w:ascii="Times New Roman" w:hAnsi="Times New Roman"/>
          <w:bCs/>
          <w:sz w:val="28"/>
          <w:szCs w:val="28"/>
        </w:rPr>
        <w:t>Колемаев</w:t>
      </w:r>
      <w:proofErr w:type="spellEnd"/>
      <w:r w:rsidRPr="004B0951">
        <w:rPr>
          <w:rFonts w:ascii="Times New Roman" w:hAnsi="Times New Roman"/>
          <w:bCs/>
          <w:sz w:val="28"/>
          <w:szCs w:val="28"/>
        </w:rPr>
        <w:t xml:space="preserve">, В.Н. Калинина— Москва : </w:t>
      </w:r>
      <w:proofErr w:type="spellStart"/>
      <w:r w:rsidRPr="004B0951">
        <w:rPr>
          <w:rFonts w:ascii="Times New Roman" w:hAnsi="Times New Roman"/>
          <w:bCs/>
          <w:sz w:val="28"/>
          <w:szCs w:val="28"/>
        </w:rPr>
        <w:t>КноРус</w:t>
      </w:r>
      <w:proofErr w:type="spellEnd"/>
      <w:r w:rsidRPr="004B0951">
        <w:rPr>
          <w:rFonts w:ascii="Times New Roman" w:hAnsi="Times New Roman"/>
          <w:bCs/>
          <w:sz w:val="28"/>
          <w:szCs w:val="28"/>
        </w:rPr>
        <w:t xml:space="preserve">, 2017. — 376 с. — URL: </w:t>
      </w:r>
      <w:r w:rsidRPr="004B0951">
        <w:rPr>
          <w:rFonts w:ascii="Times New Roman" w:hAnsi="Times New Roman"/>
          <w:bCs/>
          <w:sz w:val="28"/>
          <w:szCs w:val="28"/>
          <w:u w:val="single"/>
        </w:rPr>
        <w:t>https://book.ru/book/920491</w:t>
      </w:r>
      <w:r w:rsidRPr="004B0951">
        <w:rPr>
          <w:rFonts w:ascii="Times New Roman" w:hAnsi="Times New Roman"/>
          <w:bCs/>
          <w:sz w:val="28"/>
          <w:szCs w:val="28"/>
        </w:rPr>
        <w:t xml:space="preserve"> (дата обращения: 04.10.2021). — </w:t>
      </w:r>
      <w:proofErr w:type="gramStart"/>
      <w:r w:rsidRPr="004B0951">
        <w:rPr>
          <w:rFonts w:ascii="Times New Roman" w:hAnsi="Times New Roman"/>
          <w:bCs/>
          <w:sz w:val="28"/>
          <w:szCs w:val="28"/>
        </w:rPr>
        <w:t>Текст :</w:t>
      </w:r>
      <w:proofErr w:type="gramEnd"/>
      <w:r w:rsidRPr="004B0951">
        <w:rPr>
          <w:rFonts w:ascii="Times New Roman" w:hAnsi="Times New Roman"/>
          <w:bCs/>
          <w:sz w:val="28"/>
          <w:szCs w:val="28"/>
        </w:rPr>
        <w:t xml:space="preserve"> электронный</w:t>
      </w:r>
    </w:p>
    <w:p w14:paraId="6AF1E90D" w14:textId="77777777" w:rsidR="004B0951" w:rsidRPr="004B0951" w:rsidRDefault="004B0951" w:rsidP="004B0951">
      <w:pPr>
        <w:tabs>
          <w:tab w:val="num" w:pos="360"/>
        </w:tabs>
        <w:suppressAutoHyphens/>
        <w:spacing w:after="0" w:line="240" w:lineRule="auto"/>
        <w:rPr>
          <w:rFonts w:ascii="Times New Roman" w:hAnsi="Times New Roman"/>
          <w:bCs/>
          <w:sz w:val="28"/>
          <w:szCs w:val="28"/>
        </w:rPr>
      </w:pPr>
      <w:r w:rsidRPr="004B0951">
        <w:rPr>
          <w:rFonts w:ascii="Times New Roman" w:hAnsi="Times New Roman"/>
          <w:bCs/>
          <w:sz w:val="28"/>
          <w:szCs w:val="28"/>
        </w:rPr>
        <w:t xml:space="preserve">3. Короткова, М. А. Задачник по курсу "Математическая лингвистика и теория </w:t>
      </w:r>
      <w:proofErr w:type="gramStart"/>
      <w:r w:rsidRPr="004B0951">
        <w:rPr>
          <w:rFonts w:ascii="Times New Roman" w:hAnsi="Times New Roman"/>
          <w:bCs/>
          <w:sz w:val="28"/>
          <w:szCs w:val="28"/>
        </w:rPr>
        <w:t>автоматов :</w:t>
      </w:r>
      <w:proofErr w:type="gramEnd"/>
      <w:r w:rsidRPr="004B0951">
        <w:rPr>
          <w:rFonts w:ascii="Times New Roman" w:hAnsi="Times New Roman"/>
          <w:bCs/>
          <w:sz w:val="28"/>
          <w:szCs w:val="28"/>
        </w:rPr>
        <w:t xml:space="preserve"> учебное пособие / М. А. Короткова, Е. Е. Трифонова. — </w:t>
      </w:r>
      <w:proofErr w:type="gramStart"/>
      <w:r w:rsidRPr="004B0951">
        <w:rPr>
          <w:rFonts w:ascii="Times New Roman" w:hAnsi="Times New Roman"/>
          <w:bCs/>
          <w:sz w:val="28"/>
          <w:szCs w:val="28"/>
        </w:rPr>
        <w:t>Москва :</w:t>
      </w:r>
      <w:proofErr w:type="gramEnd"/>
      <w:r w:rsidRPr="004B0951">
        <w:rPr>
          <w:rFonts w:ascii="Times New Roman" w:hAnsi="Times New Roman"/>
          <w:bCs/>
          <w:sz w:val="28"/>
          <w:szCs w:val="28"/>
        </w:rPr>
        <w:t xml:space="preserve"> НИЯУ МИФИ, 2012. — 92 с.— ЭБС Лань. — URL: </w:t>
      </w:r>
      <w:r w:rsidRPr="004B0951">
        <w:rPr>
          <w:rFonts w:ascii="Times New Roman" w:hAnsi="Times New Roman"/>
          <w:bCs/>
          <w:sz w:val="28"/>
          <w:szCs w:val="28"/>
          <w:u w:val="single"/>
        </w:rPr>
        <w:t>https://e.lanbook.com/book/75843</w:t>
      </w:r>
      <w:r w:rsidRPr="004B0951">
        <w:rPr>
          <w:rFonts w:ascii="Times New Roman" w:hAnsi="Times New Roman"/>
          <w:bCs/>
          <w:sz w:val="28"/>
          <w:szCs w:val="28"/>
        </w:rPr>
        <w:t xml:space="preserve"> (дата обращения: 04.10.2021). — </w:t>
      </w:r>
      <w:proofErr w:type="gramStart"/>
      <w:r w:rsidRPr="004B0951">
        <w:rPr>
          <w:rFonts w:ascii="Times New Roman" w:hAnsi="Times New Roman"/>
          <w:bCs/>
          <w:sz w:val="28"/>
          <w:szCs w:val="28"/>
        </w:rPr>
        <w:t>Текст :</w:t>
      </w:r>
      <w:proofErr w:type="gramEnd"/>
      <w:r w:rsidRPr="004B0951">
        <w:rPr>
          <w:rFonts w:ascii="Times New Roman" w:hAnsi="Times New Roman"/>
          <w:bCs/>
          <w:sz w:val="28"/>
          <w:szCs w:val="28"/>
        </w:rPr>
        <w:t xml:space="preserve"> электронный</w:t>
      </w:r>
    </w:p>
    <w:p w14:paraId="793181BE" w14:textId="77777777" w:rsidR="004B0951" w:rsidRDefault="004B0951" w:rsidP="004B0951">
      <w:pPr>
        <w:tabs>
          <w:tab w:val="num" w:pos="360"/>
        </w:tabs>
        <w:suppressAutoHyphens/>
        <w:spacing w:after="0" w:line="240" w:lineRule="auto"/>
        <w:rPr>
          <w:rFonts w:ascii="Times New Roman" w:hAnsi="Times New Roman"/>
          <w:b/>
          <w:sz w:val="28"/>
          <w:szCs w:val="28"/>
        </w:rPr>
      </w:pPr>
    </w:p>
    <w:p w14:paraId="79F3A304" w14:textId="2DA39FAD" w:rsidR="001A45D9" w:rsidRPr="008A287E" w:rsidRDefault="001A45D9" w:rsidP="004B0951">
      <w:pPr>
        <w:tabs>
          <w:tab w:val="num" w:pos="360"/>
        </w:tabs>
        <w:suppressAutoHyphens/>
        <w:spacing w:after="0" w:line="240" w:lineRule="auto"/>
        <w:rPr>
          <w:rFonts w:ascii="Times New Roman" w:hAnsi="Times New Roman"/>
          <w:b/>
          <w:sz w:val="28"/>
          <w:szCs w:val="28"/>
        </w:rPr>
      </w:pPr>
      <w:r w:rsidRPr="008A287E">
        <w:rPr>
          <w:rFonts w:ascii="Times New Roman" w:hAnsi="Times New Roman"/>
          <w:b/>
          <w:sz w:val="28"/>
          <w:szCs w:val="28"/>
        </w:rPr>
        <w:t>б) дополнительная</w:t>
      </w:r>
      <w:r w:rsidR="00AE41F1">
        <w:rPr>
          <w:rFonts w:ascii="Times New Roman" w:hAnsi="Times New Roman"/>
          <w:b/>
          <w:sz w:val="28"/>
          <w:szCs w:val="28"/>
        </w:rPr>
        <w:t xml:space="preserve"> литература</w:t>
      </w:r>
    </w:p>
    <w:p w14:paraId="4B0CF445" w14:textId="77777777" w:rsidR="004B0951" w:rsidRPr="00B11461" w:rsidRDefault="004B0951" w:rsidP="004B0951">
      <w:pPr>
        <w:pStyle w:val="ae"/>
        <w:numPr>
          <w:ilvl w:val="0"/>
          <w:numId w:val="26"/>
        </w:numPr>
        <w:spacing w:after="0"/>
        <w:jc w:val="both"/>
        <w:rPr>
          <w:rFonts w:ascii="Times New Roman" w:hAnsi="Times New Roman" w:cs="Times New Roman"/>
          <w:bCs/>
          <w:sz w:val="28"/>
          <w:szCs w:val="28"/>
        </w:rPr>
      </w:pPr>
      <w:bookmarkStart w:id="43" w:name="_Toc506459208"/>
      <w:bookmarkStart w:id="44" w:name="_Toc84176680"/>
      <w:r w:rsidRPr="00B11461">
        <w:rPr>
          <w:rFonts w:ascii="Times New Roman" w:hAnsi="Times New Roman" w:cs="Times New Roman"/>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Pr="00B11461">
        <w:rPr>
          <w:rFonts w:ascii="Times New Roman" w:hAnsi="Times New Roman" w:cs="Times New Roman"/>
          <w:sz w:val="28"/>
          <w:szCs w:val="28"/>
        </w:rPr>
        <w:t>Microsoft</w:t>
      </w:r>
      <w:proofErr w:type="spellEnd"/>
      <w:r w:rsidRPr="00B11461">
        <w:rPr>
          <w:rFonts w:ascii="Times New Roman" w:hAnsi="Times New Roman" w:cs="Times New Roman"/>
          <w:sz w:val="28"/>
          <w:szCs w:val="28"/>
        </w:rPr>
        <w:t xml:space="preserve"> </w:t>
      </w:r>
      <w:proofErr w:type="spellStart"/>
      <w:r w:rsidRPr="00B11461">
        <w:rPr>
          <w:rFonts w:ascii="Times New Roman" w:hAnsi="Times New Roman" w:cs="Times New Roman"/>
          <w:sz w:val="28"/>
          <w:szCs w:val="28"/>
        </w:rPr>
        <w:t>Excel</w:t>
      </w:r>
      <w:proofErr w:type="spellEnd"/>
      <w:r w:rsidRPr="00B11461">
        <w:rPr>
          <w:rFonts w:ascii="Times New Roman" w:hAnsi="Times New Roman" w:cs="Times New Roman"/>
          <w:sz w:val="28"/>
          <w:szCs w:val="28"/>
        </w:rPr>
        <w:t xml:space="preserve">: учебник для направления </w:t>
      </w:r>
      <w:proofErr w:type="spellStart"/>
      <w:r w:rsidRPr="00B11461">
        <w:rPr>
          <w:rFonts w:ascii="Times New Roman" w:hAnsi="Times New Roman" w:cs="Times New Roman"/>
          <w:sz w:val="28"/>
          <w:szCs w:val="28"/>
        </w:rPr>
        <w:t>бакалавриата</w:t>
      </w:r>
      <w:proofErr w:type="spellEnd"/>
      <w:r w:rsidRPr="00B11461">
        <w:rPr>
          <w:rFonts w:ascii="Times New Roman" w:hAnsi="Times New Roman" w:cs="Times New Roman"/>
          <w:sz w:val="28"/>
          <w:szCs w:val="28"/>
        </w:rPr>
        <w:t xml:space="preserve"> "Экономика и управление" / В.И. Соловьев; </w:t>
      </w:r>
      <w:proofErr w:type="spellStart"/>
      <w:r w:rsidRPr="00B11461">
        <w:rPr>
          <w:rFonts w:ascii="Times New Roman" w:hAnsi="Times New Roman" w:cs="Times New Roman"/>
          <w:sz w:val="28"/>
          <w:szCs w:val="28"/>
        </w:rPr>
        <w:t>Финуниверситет</w:t>
      </w:r>
      <w:proofErr w:type="spellEnd"/>
      <w:r w:rsidRPr="00B11461">
        <w:rPr>
          <w:rFonts w:ascii="Times New Roman" w:hAnsi="Times New Roman" w:cs="Times New Roman"/>
          <w:sz w:val="28"/>
          <w:szCs w:val="28"/>
        </w:rPr>
        <w:t xml:space="preserve">. - Москва: </w:t>
      </w:r>
      <w:proofErr w:type="spellStart"/>
      <w:r w:rsidRPr="00B11461">
        <w:rPr>
          <w:rFonts w:ascii="Times New Roman" w:hAnsi="Times New Roman" w:cs="Times New Roman"/>
          <w:sz w:val="28"/>
          <w:szCs w:val="28"/>
        </w:rPr>
        <w:t>Кнорус</w:t>
      </w:r>
      <w:proofErr w:type="spellEnd"/>
      <w:r w:rsidRPr="00B11461">
        <w:rPr>
          <w:rFonts w:ascii="Times New Roman" w:hAnsi="Times New Roman" w:cs="Times New Roman"/>
          <w:sz w:val="28"/>
          <w:szCs w:val="28"/>
        </w:rPr>
        <w:t xml:space="preserve">, 2019. - 498 с. - </w:t>
      </w:r>
      <w:proofErr w:type="gramStart"/>
      <w:r w:rsidRPr="00B11461">
        <w:rPr>
          <w:rFonts w:ascii="Times New Roman" w:hAnsi="Times New Roman" w:cs="Times New Roman"/>
          <w:sz w:val="28"/>
          <w:szCs w:val="28"/>
        </w:rPr>
        <w:t>Текст :</w:t>
      </w:r>
      <w:proofErr w:type="gramEnd"/>
      <w:r w:rsidRPr="00B11461">
        <w:rPr>
          <w:rFonts w:ascii="Times New Roman" w:hAnsi="Times New Roman" w:cs="Times New Roman"/>
          <w:sz w:val="28"/>
          <w:szCs w:val="28"/>
        </w:rPr>
        <w:t xml:space="preserve"> непосредственный. - То же. – 2021. - ЭБС BOOK.ru. - URL: </w:t>
      </w:r>
      <w:r w:rsidRPr="00B11461">
        <w:rPr>
          <w:rFonts w:ascii="Times New Roman" w:hAnsi="Times New Roman" w:cs="Times New Roman"/>
          <w:sz w:val="28"/>
          <w:szCs w:val="28"/>
          <w:u w:val="single"/>
        </w:rPr>
        <w:t>https://book.ru/book/938856</w:t>
      </w:r>
      <w:r w:rsidRPr="00B11461">
        <w:rPr>
          <w:rFonts w:ascii="Times New Roman" w:hAnsi="Times New Roman" w:cs="Times New Roman"/>
          <w:sz w:val="28"/>
          <w:szCs w:val="28"/>
        </w:rPr>
        <w:t xml:space="preserve"> (дата обращения: </w:t>
      </w:r>
      <w:r w:rsidRPr="003F4FB2">
        <w:rPr>
          <w:rFonts w:ascii="Times New Roman" w:hAnsi="Times New Roman" w:cs="Times New Roman"/>
          <w:sz w:val="28"/>
          <w:szCs w:val="28"/>
        </w:rPr>
        <w:t>04.10.2021</w:t>
      </w:r>
      <w:r w:rsidRPr="00B11461">
        <w:rPr>
          <w:rFonts w:ascii="Times New Roman" w:hAnsi="Times New Roman" w:cs="Times New Roman"/>
          <w:sz w:val="28"/>
          <w:szCs w:val="28"/>
        </w:rPr>
        <w:t xml:space="preserve">). – </w:t>
      </w:r>
      <w:proofErr w:type="gramStart"/>
      <w:r w:rsidRPr="00B11461">
        <w:rPr>
          <w:rFonts w:ascii="Times New Roman" w:hAnsi="Times New Roman" w:cs="Times New Roman"/>
          <w:sz w:val="28"/>
          <w:szCs w:val="28"/>
        </w:rPr>
        <w:t>Текст :</w:t>
      </w:r>
      <w:proofErr w:type="gramEnd"/>
      <w:r w:rsidRPr="00B11461">
        <w:rPr>
          <w:rFonts w:ascii="Times New Roman" w:hAnsi="Times New Roman" w:cs="Times New Roman"/>
          <w:sz w:val="28"/>
          <w:szCs w:val="28"/>
        </w:rPr>
        <w:t xml:space="preserve"> электронный. </w:t>
      </w:r>
    </w:p>
    <w:p w14:paraId="4B03E6E3" w14:textId="77777777" w:rsidR="004B0951" w:rsidRPr="00B11461" w:rsidRDefault="004B0951" w:rsidP="004B0951">
      <w:pPr>
        <w:pStyle w:val="ae"/>
        <w:numPr>
          <w:ilvl w:val="0"/>
          <w:numId w:val="26"/>
        </w:numPr>
        <w:spacing w:after="0"/>
        <w:jc w:val="both"/>
        <w:rPr>
          <w:rFonts w:ascii="Times New Roman" w:hAnsi="Times New Roman" w:cs="Times New Roman"/>
          <w:bCs/>
          <w:sz w:val="28"/>
          <w:szCs w:val="28"/>
        </w:rPr>
      </w:pPr>
      <w:bookmarkStart w:id="45" w:name="_Toc506459209"/>
      <w:bookmarkEnd w:id="43"/>
      <w:r w:rsidRPr="00B11461">
        <w:rPr>
          <w:rFonts w:ascii="Times New Roman" w:hAnsi="Times New Roman" w:cs="Times New Roman"/>
          <w:sz w:val="28"/>
          <w:szCs w:val="28"/>
        </w:rPr>
        <w:t>Калинина, В.Н. Анализ данных: Компьютерный практикум: учебное пособие / В.Н. Калинина, В.И. Соловьев. —  Москва: КНОРУС, 2017. —  166 с.  — (</w:t>
      </w:r>
      <w:proofErr w:type="spellStart"/>
      <w:r w:rsidRPr="00B11461">
        <w:rPr>
          <w:rFonts w:ascii="Times New Roman" w:hAnsi="Times New Roman" w:cs="Times New Roman"/>
          <w:sz w:val="28"/>
          <w:szCs w:val="28"/>
        </w:rPr>
        <w:t>Бакалавриат</w:t>
      </w:r>
      <w:proofErr w:type="spellEnd"/>
      <w:r w:rsidRPr="00B11461">
        <w:rPr>
          <w:rFonts w:ascii="Times New Roman" w:hAnsi="Times New Roman" w:cs="Times New Roman"/>
          <w:sz w:val="28"/>
          <w:szCs w:val="28"/>
        </w:rPr>
        <w:t xml:space="preserve">). — Текст: непосредственный. — То же. — ЭБС BOOK.ru. – URL: </w:t>
      </w:r>
      <w:r w:rsidRPr="0061658A">
        <w:rPr>
          <w:rFonts w:ascii="Times New Roman" w:hAnsi="Times New Roman" w:cs="Times New Roman"/>
          <w:sz w:val="28"/>
          <w:szCs w:val="28"/>
          <w:u w:val="single"/>
        </w:rPr>
        <w:t>https://www.book.ru/book/929386</w:t>
      </w:r>
      <w:r w:rsidRPr="00B11461">
        <w:rPr>
          <w:rFonts w:ascii="Times New Roman" w:hAnsi="Times New Roman" w:cs="Times New Roman"/>
          <w:sz w:val="28"/>
          <w:szCs w:val="28"/>
        </w:rPr>
        <w:t xml:space="preserve"> (дата обращения: </w:t>
      </w:r>
      <w:r w:rsidRPr="003F4FB2">
        <w:rPr>
          <w:rFonts w:ascii="Times New Roman" w:hAnsi="Times New Roman" w:cs="Times New Roman"/>
          <w:sz w:val="28"/>
          <w:szCs w:val="28"/>
        </w:rPr>
        <w:t>04.10.2021</w:t>
      </w:r>
      <w:r>
        <w:rPr>
          <w:rFonts w:ascii="Times New Roman" w:hAnsi="Times New Roman" w:cs="Times New Roman"/>
          <w:sz w:val="28"/>
          <w:szCs w:val="28"/>
        </w:rPr>
        <w:t xml:space="preserve">). — Текст: электронный </w:t>
      </w:r>
      <w:r w:rsidRPr="00B11461">
        <w:rPr>
          <w:rFonts w:ascii="Times New Roman" w:hAnsi="Times New Roman" w:cs="Times New Roman"/>
          <w:sz w:val="28"/>
          <w:szCs w:val="28"/>
        </w:rPr>
        <w:t xml:space="preserve"> </w:t>
      </w:r>
    </w:p>
    <w:p w14:paraId="6FBD7AEA" w14:textId="77777777" w:rsidR="004B0951" w:rsidRPr="00B11461" w:rsidRDefault="004B0951" w:rsidP="004B0951">
      <w:pPr>
        <w:pStyle w:val="ae"/>
        <w:numPr>
          <w:ilvl w:val="0"/>
          <w:numId w:val="26"/>
        </w:numPr>
        <w:jc w:val="both"/>
        <w:rPr>
          <w:rFonts w:ascii="Times New Roman" w:hAnsi="Times New Roman" w:cs="Times New Roman"/>
          <w:bCs/>
          <w:sz w:val="28"/>
          <w:szCs w:val="28"/>
        </w:rPr>
      </w:pPr>
      <w:bookmarkStart w:id="46" w:name="_Toc506459211"/>
      <w:bookmarkEnd w:id="45"/>
      <w:r w:rsidRPr="00B11461">
        <w:rPr>
          <w:rFonts w:ascii="Times New Roman" w:hAnsi="Times New Roman" w:cs="Times New Roman"/>
          <w:bCs/>
          <w:iCs/>
          <w:sz w:val="28"/>
          <w:szCs w:val="28"/>
        </w:rPr>
        <w:t xml:space="preserve">Миркин, Б.Г. Введение в анализ данных: учебник и практикум для </w:t>
      </w:r>
      <w:proofErr w:type="spellStart"/>
      <w:r w:rsidRPr="00B11461">
        <w:rPr>
          <w:rFonts w:ascii="Times New Roman" w:hAnsi="Times New Roman" w:cs="Times New Roman"/>
          <w:bCs/>
          <w:iCs/>
          <w:sz w:val="28"/>
          <w:szCs w:val="28"/>
        </w:rPr>
        <w:t>бакалавриата</w:t>
      </w:r>
      <w:proofErr w:type="spellEnd"/>
      <w:r w:rsidRPr="00B11461">
        <w:rPr>
          <w:rFonts w:ascii="Times New Roman" w:hAnsi="Times New Roman" w:cs="Times New Roman"/>
          <w:bCs/>
          <w:iCs/>
          <w:sz w:val="28"/>
          <w:szCs w:val="28"/>
        </w:rPr>
        <w:t xml:space="preserve"> и магистратуры / Б.Г. Миркин. - Москва: </w:t>
      </w:r>
      <w:proofErr w:type="spellStart"/>
      <w:r w:rsidRPr="00B11461">
        <w:rPr>
          <w:rFonts w:ascii="Times New Roman" w:hAnsi="Times New Roman" w:cs="Times New Roman"/>
          <w:bCs/>
          <w:iCs/>
          <w:sz w:val="28"/>
          <w:szCs w:val="28"/>
        </w:rPr>
        <w:t>Юрайт</w:t>
      </w:r>
      <w:proofErr w:type="spellEnd"/>
      <w:r w:rsidRPr="00B11461">
        <w:rPr>
          <w:rFonts w:ascii="Times New Roman" w:hAnsi="Times New Roman" w:cs="Times New Roman"/>
          <w:bCs/>
          <w:iCs/>
          <w:sz w:val="28"/>
          <w:szCs w:val="28"/>
        </w:rPr>
        <w:t xml:space="preserve">, 2019. - 174 с. – </w:t>
      </w:r>
      <w:proofErr w:type="gramStart"/>
      <w:r w:rsidRPr="00B11461">
        <w:rPr>
          <w:rFonts w:ascii="Times New Roman" w:hAnsi="Times New Roman" w:cs="Times New Roman"/>
          <w:bCs/>
          <w:iCs/>
          <w:sz w:val="28"/>
          <w:szCs w:val="28"/>
        </w:rPr>
        <w:t>Текст :</w:t>
      </w:r>
      <w:proofErr w:type="gramEnd"/>
      <w:r w:rsidRPr="00B11461">
        <w:rPr>
          <w:rFonts w:ascii="Times New Roman" w:hAnsi="Times New Roman" w:cs="Times New Roman"/>
          <w:bCs/>
          <w:iCs/>
          <w:sz w:val="28"/>
          <w:szCs w:val="28"/>
        </w:rPr>
        <w:t xml:space="preserve"> непосредственный. –То же -2020. —ЭБС </w:t>
      </w:r>
      <w:proofErr w:type="spellStart"/>
      <w:r w:rsidRPr="00B11461">
        <w:rPr>
          <w:rFonts w:ascii="Times New Roman" w:hAnsi="Times New Roman" w:cs="Times New Roman"/>
          <w:bCs/>
          <w:iCs/>
          <w:sz w:val="28"/>
          <w:szCs w:val="28"/>
        </w:rPr>
        <w:t>Юрайт</w:t>
      </w:r>
      <w:proofErr w:type="spellEnd"/>
      <w:r w:rsidRPr="00B11461">
        <w:rPr>
          <w:rFonts w:ascii="Times New Roman" w:hAnsi="Times New Roman" w:cs="Times New Roman"/>
          <w:bCs/>
          <w:iCs/>
          <w:sz w:val="28"/>
          <w:szCs w:val="28"/>
        </w:rPr>
        <w:t xml:space="preserve">. — URL: </w:t>
      </w:r>
      <w:r w:rsidRPr="00B11461">
        <w:rPr>
          <w:rFonts w:ascii="Times New Roman" w:hAnsi="Times New Roman" w:cs="Times New Roman"/>
          <w:bCs/>
          <w:iCs/>
          <w:sz w:val="28"/>
          <w:szCs w:val="28"/>
          <w:u w:val="single"/>
        </w:rPr>
        <w:t>https://urait.ru/bcode/450262</w:t>
      </w:r>
      <w:r w:rsidRPr="00B11461">
        <w:rPr>
          <w:rFonts w:ascii="Times New Roman" w:hAnsi="Times New Roman" w:cs="Times New Roman"/>
          <w:bCs/>
          <w:iCs/>
          <w:sz w:val="28"/>
          <w:szCs w:val="28"/>
        </w:rPr>
        <w:t xml:space="preserve"> (дата обращения</w:t>
      </w:r>
      <w:r w:rsidRPr="003F4FB2">
        <w:rPr>
          <w:rFonts w:ascii="Times New Roman" w:hAnsi="Times New Roman" w:cs="Times New Roman"/>
          <w:bCs/>
          <w:iCs/>
          <w:sz w:val="28"/>
          <w:szCs w:val="28"/>
        </w:rPr>
        <w:t>04.10.2021</w:t>
      </w:r>
      <w:r w:rsidRPr="00B11461">
        <w:rPr>
          <w:rFonts w:ascii="Times New Roman" w:hAnsi="Times New Roman" w:cs="Times New Roman"/>
          <w:bCs/>
          <w:iCs/>
          <w:sz w:val="28"/>
          <w:szCs w:val="28"/>
        </w:rPr>
        <w:t xml:space="preserve">). — </w:t>
      </w:r>
      <w:proofErr w:type="gramStart"/>
      <w:r w:rsidRPr="00B11461">
        <w:rPr>
          <w:rFonts w:ascii="Times New Roman" w:hAnsi="Times New Roman" w:cs="Times New Roman"/>
          <w:bCs/>
          <w:iCs/>
          <w:sz w:val="28"/>
          <w:szCs w:val="28"/>
        </w:rPr>
        <w:t>Текст :</w:t>
      </w:r>
      <w:proofErr w:type="gramEnd"/>
      <w:r w:rsidRPr="00B11461">
        <w:rPr>
          <w:rFonts w:ascii="Times New Roman" w:hAnsi="Times New Roman" w:cs="Times New Roman"/>
          <w:bCs/>
          <w:iCs/>
          <w:sz w:val="28"/>
          <w:szCs w:val="28"/>
        </w:rPr>
        <w:t xml:space="preserve"> электронный </w:t>
      </w:r>
    </w:p>
    <w:p w14:paraId="532144CA" w14:textId="5E48782F" w:rsidR="004B0951" w:rsidRDefault="004B0951" w:rsidP="004B0951">
      <w:pPr>
        <w:pStyle w:val="ae"/>
        <w:numPr>
          <w:ilvl w:val="0"/>
          <w:numId w:val="26"/>
        </w:numPr>
        <w:jc w:val="both"/>
        <w:rPr>
          <w:rFonts w:ascii="Times New Roman" w:hAnsi="Times New Roman" w:cs="Times New Roman"/>
          <w:bCs/>
          <w:sz w:val="28"/>
          <w:szCs w:val="28"/>
        </w:rPr>
      </w:pPr>
      <w:bookmarkStart w:id="47" w:name="_Toc506459212"/>
      <w:bookmarkEnd w:id="46"/>
      <w:proofErr w:type="spellStart"/>
      <w:r>
        <w:rPr>
          <w:rFonts w:ascii="Times New Roman" w:hAnsi="Times New Roman" w:cs="Times New Roman"/>
          <w:bCs/>
          <w:sz w:val="28"/>
          <w:szCs w:val="28"/>
        </w:rPr>
        <w:t>Болотюк</w:t>
      </w:r>
      <w:proofErr w:type="spellEnd"/>
      <w:r w:rsidR="00DF7E31">
        <w:rPr>
          <w:rFonts w:ascii="Times New Roman" w:hAnsi="Times New Roman" w:cs="Times New Roman"/>
          <w:bCs/>
          <w:sz w:val="28"/>
          <w:szCs w:val="28"/>
        </w:rPr>
        <w:t>,</w:t>
      </w:r>
      <w:r>
        <w:rPr>
          <w:rFonts w:ascii="Times New Roman" w:hAnsi="Times New Roman" w:cs="Times New Roman"/>
          <w:bCs/>
          <w:sz w:val="28"/>
          <w:szCs w:val="28"/>
        </w:rPr>
        <w:t xml:space="preserve"> В. А. </w:t>
      </w:r>
      <w:r w:rsidRPr="00CF3741">
        <w:rPr>
          <w:rFonts w:ascii="Times New Roman" w:hAnsi="Times New Roman" w:cs="Times New Roman"/>
          <w:bCs/>
          <w:sz w:val="28"/>
          <w:szCs w:val="28"/>
        </w:rPr>
        <w:t>Практикум и индивидуальные задания по курсу теории вероятностей (типовые расчеты</w:t>
      </w:r>
      <w:proofErr w:type="gramStart"/>
      <w:r w:rsidRPr="00CF3741">
        <w:rPr>
          <w:rFonts w:ascii="Times New Roman" w:hAnsi="Times New Roman" w:cs="Times New Roman"/>
          <w:bCs/>
          <w:sz w:val="28"/>
          <w:szCs w:val="28"/>
        </w:rPr>
        <w:t>) :</w:t>
      </w:r>
      <w:proofErr w:type="gramEnd"/>
      <w:r w:rsidRPr="00CF3741">
        <w:rPr>
          <w:rFonts w:ascii="Times New Roman" w:hAnsi="Times New Roman" w:cs="Times New Roman"/>
          <w:bCs/>
          <w:sz w:val="28"/>
          <w:szCs w:val="28"/>
        </w:rPr>
        <w:t xml:space="preserve"> учебное пособие / В. А. </w:t>
      </w:r>
      <w:proofErr w:type="spellStart"/>
      <w:r w:rsidRPr="00CF3741">
        <w:rPr>
          <w:rFonts w:ascii="Times New Roman" w:hAnsi="Times New Roman" w:cs="Times New Roman"/>
          <w:bCs/>
          <w:sz w:val="28"/>
          <w:szCs w:val="28"/>
        </w:rPr>
        <w:t>Болотюк</w:t>
      </w:r>
      <w:proofErr w:type="spellEnd"/>
      <w:r w:rsidRPr="00CF3741">
        <w:rPr>
          <w:rFonts w:ascii="Times New Roman" w:hAnsi="Times New Roman" w:cs="Times New Roman"/>
          <w:bCs/>
          <w:sz w:val="28"/>
          <w:szCs w:val="28"/>
        </w:rPr>
        <w:t xml:space="preserve">, Л. А. </w:t>
      </w:r>
      <w:proofErr w:type="spellStart"/>
      <w:r w:rsidRPr="00CF3741">
        <w:rPr>
          <w:rFonts w:ascii="Times New Roman" w:hAnsi="Times New Roman" w:cs="Times New Roman"/>
          <w:bCs/>
          <w:sz w:val="28"/>
          <w:szCs w:val="28"/>
        </w:rPr>
        <w:t>Болотюк</w:t>
      </w:r>
      <w:proofErr w:type="spellEnd"/>
      <w:r w:rsidRPr="00CF3741">
        <w:rPr>
          <w:rFonts w:ascii="Times New Roman" w:hAnsi="Times New Roman" w:cs="Times New Roman"/>
          <w:bCs/>
          <w:sz w:val="28"/>
          <w:szCs w:val="28"/>
        </w:rPr>
        <w:t xml:space="preserve">, А. Г. </w:t>
      </w:r>
      <w:proofErr w:type="spellStart"/>
      <w:r w:rsidRPr="00CF3741">
        <w:rPr>
          <w:rFonts w:ascii="Times New Roman" w:hAnsi="Times New Roman" w:cs="Times New Roman"/>
          <w:bCs/>
          <w:sz w:val="28"/>
          <w:szCs w:val="28"/>
        </w:rPr>
        <w:t>Гринь</w:t>
      </w:r>
      <w:proofErr w:type="spellEnd"/>
      <w:r w:rsidRPr="00CF3741">
        <w:rPr>
          <w:rFonts w:ascii="Times New Roman" w:hAnsi="Times New Roman" w:cs="Times New Roman"/>
          <w:bCs/>
          <w:sz w:val="28"/>
          <w:szCs w:val="28"/>
        </w:rPr>
        <w:t xml:space="preserve">, И. П. </w:t>
      </w:r>
      <w:proofErr w:type="spellStart"/>
      <w:r w:rsidRPr="00CF3741">
        <w:rPr>
          <w:rFonts w:ascii="Times New Roman" w:hAnsi="Times New Roman" w:cs="Times New Roman"/>
          <w:bCs/>
          <w:sz w:val="28"/>
          <w:szCs w:val="28"/>
        </w:rPr>
        <w:t>Гринь</w:t>
      </w:r>
      <w:proofErr w:type="spellEnd"/>
      <w:r w:rsidRPr="00CF3741">
        <w:rPr>
          <w:rFonts w:ascii="Times New Roman" w:hAnsi="Times New Roman" w:cs="Times New Roman"/>
          <w:bCs/>
          <w:sz w:val="28"/>
          <w:szCs w:val="28"/>
        </w:rPr>
        <w:t>. — Санкт-</w:t>
      </w:r>
      <w:proofErr w:type="gramStart"/>
      <w:r w:rsidRPr="00CF3741">
        <w:rPr>
          <w:rFonts w:ascii="Times New Roman" w:hAnsi="Times New Roman" w:cs="Times New Roman"/>
          <w:bCs/>
          <w:sz w:val="28"/>
          <w:szCs w:val="28"/>
        </w:rPr>
        <w:t>Пе</w:t>
      </w:r>
      <w:r>
        <w:rPr>
          <w:rFonts w:ascii="Times New Roman" w:hAnsi="Times New Roman" w:cs="Times New Roman"/>
          <w:bCs/>
          <w:sz w:val="28"/>
          <w:szCs w:val="28"/>
        </w:rPr>
        <w:t>тербург :</w:t>
      </w:r>
      <w:proofErr w:type="gramEnd"/>
      <w:r>
        <w:rPr>
          <w:rFonts w:ascii="Times New Roman" w:hAnsi="Times New Roman" w:cs="Times New Roman"/>
          <w:bCs/>
          <w:sz w:val="28"/>
          <w:szCs w:val="28"/>
        </w:rPr>
        <w:t xml:space="preserve"> Лань, 2010. — 288 с</w:t>
      </w:r>
      <w:r w:rsidRPr="00CF3741">
        <w:rPr>
          <w:rFonts w:ascii="Times New Roman" w:hAnsi="Times New Roman" w:cs="Times New Roman"/>
          <w:bCs/>
          <w:sz w:val="28"/>
          <w:szCs w:val="28"/>
        </w:rPr>
        <w:t>. —</w:t>
      </w:r>
      <w:r>
        <w:rPr>
          <w:rFonts w:ascii="Times New Roman" w:hAnsi="Times New Roman" w:cs="Times New Roman"/>
          <w:bCs/>
          <w:sz w:val="28"/>
          <w:szCs w:val="28"/>
        </w:rPr>
        <w:t xml:space="preserve"> ЭБС </w:t>
      </w:r>
      <w:proofErr w:type="gramStart"/>
      <w:r>
        <w:rPr>
          <w:rFonts w:ascii="Times New Roman" w:hAnsi="Times New Roman" w:cs="Times New Roman"/>
          <w:bCs/>
          <w:sz w:val="28"/>
          <w:szCs w:val="28"/>
        </w:rPr>
        <w:t xml:space="preserve">Лань </w:t>
      </w:r>
      <w:r w:rsidRPr="00CF3741">
        <w:rPr>
          <w:rFonts w:ascii="Times New Roman" w:hAnsi="Times New Roman" w:cs="Times New Roman"/>
          <w:bCs/>
          <w:sz w:val="28"/>
          <w:szCs w:val="28"/>
        </w:rPr>
        <w:t>.</w:t>
      </w:r>
      <w:proofErr w:type="gramEnd"/>
      <w:r w:rsidRPr="00CF3741">
        <w:rPr>
          <w:rFonts w:ascii="Times New Roman" w:hAnsi="Times New Roman" w:cs="Times New Roman"/>
          <w:bCs/>
          <w:sz w:val="28"/>
          <w:szCs w:val="28"/>
        </w:rPr>
        <w:t xml:space="preserve"> — URL: </w:t>
      </w:r>
      <w:r w:rsidRPr="00D123D2">
        <w:rPr>
          <w:rFonts w:ascii="Times New Roman" w:hAnsi="Times New Roman" w:cs="Times New Roman"/>
          <w:bCs/>
          <w:sz w:val="28"/>
          <w:szCs w:val="28"/>
          <w:u w:val="single"/>
        </w:rPr>
        <w:t>https://e.lanbook.com/book/534</w:t>
      </w:r>
      <w:r w:rsidRPr="00CF3741">
        <w:rPr>
          <w:rFonts w:ascii="Times New Roman" w:hAnsi="Times New Roman" w:cs="Times New Roman"/>
          <w:bCs/>
          <w:sz w:val="28"/>
          <w:szCs w:val="28"/>
        </w:rPr>
        <w:t xml:space="preserve"> (дата обращения: 04.10.2021). — </w:t>
      </w:r>
      <w:proofErr w:type="gramStart"/>
      <w:r>
        <w:rPr>
          <w:rFonts w:ascii="Times New Roman" w:hAnsi="Times New Roman" w:cs="Times New Roman"/>
          <w:bCs/>
          <w:sz w:val="28"/>
          <w:szCs w:val="28"/>
        </w:rPr>
        <w:t>Текст :</w:t>
      </w:r>
      <w:proofErr w:type="gramEnd"/>
      <w:r>
        <w:rPr>
          <w:rFonts w:ascii="Times New Roman" w:hAnsi="Times New Roman" w:cs="Times New Roman"/>
          <w:bCs/>
          <w:sz w:val="28"/>
          <w:szCs w:val="28"/>
        </w:rPr>
        <w:t xml:space="preserve"> электронный</w:t>
      </w:r>
      <w:r w:rsidRPr="00CF3741">
        <w:rPr>
          <w:rFonts w:ascii="Times New Roman" w:hAnsi="Times New Roman" w:cs="Times New Roman"/>
          <w:bCs/>
          <w:sz w:val="28"/>
          <w:szCs w:val="28"/>
        </w:rPr>
        <w:t xml:space="preserve">. </w:t>
      </w:r>
    </w:p>
    <w:p w14:paraId="3E58D4DF" w14:textId="77777777" w:rsidR="004B0951" w:rsidRDefault="004B0951" w:rsidP="004B0951">
      <w:pPr>
        <w:pStyle w:val="ae"/>
        <w:numPr>
          <w:ilvl w:val="0"/>
          <w:numId w:val="26"/>
        </w:numPr>
        <w:jc w:val="both"/>
        <w:rPr>
          <w:rFonts w:ascii="Times New Roman" w:hAnsi="Times New Roman" w:cs="Times New Roman"/>
          <w:bCs/>
          <w:sz w:val="28"/>
          <w:szCs w:val="28"/>
        </w:rPr>
      </w:pPr>
      <w:r w:rsidRPr="00B11461">
        <w:rPr>
          <w:rFonts w:ascii="Times New Roman" w:hAnsi="Times New Roman" w:cs="Times New Roman"/>
          <w:bCs/>
          <w:sz w:val="28"/>
          <w:szCs w:val="28"/>
        </w:rPr>
        <w:t xml:space="preserve">Сборник задач по курсу "Математика в экономике". В 3 ч. Ч. 3: Теория вероятностей: учебное пособие для студ., </w:t>
      </w:r>
      <w:proofErr w:type="spellStart"/>
      <w:r w:rsidRPr="00B11461">
        <w:rPr>
          <w:rFonts w:ascii="Times New Roman" w:hAnsi="Times New Roman" w:cs="Times New Roman"/>
          <w:bCs/>
          <w:sz w:val="28"/>
          <w:szCs w:val="28"/>
        </w:rPr>
        <w:t>обуч</w:t>
      </w:r>
      <w:proofErr w:type="spellEnd"/>
      <w:r w:rsidRPr="00B11461">
        <w:rPr>
          <w:rFonts w:ascii="Times New Roman" w:hAnsi="Times New Roman" w:cs="Times New Roman"/>
          <w:bCs/>
          <w:sz w:val="28"/>
          <w:szCs w:val="28"/>
        </w:rPr>
        <w:t xml:space="preserve">. по спец. "Бух. учет, анализ и аудит", Финансы и кредит", "Налоги и налогообложение" и "Мировая экономика" / А.В. </w:t>
      </w:r>
      <w:proofErr w:type="spellStart"/>
      <w:r w:rsidRPr="00B11461">
        <w:rPr>
          <w:rFonts w:ascii="Times New Roman" w:hAnsi="Times New Roman" w:cs="Times New Roman"/>
          <w:bCs/>
          <w:sz w:val="28"/>
          <w:szCs w:val="28"/>
        </w:rPr>
        <w:t>Браилов</w:t>
      </w:r>
      <w:proofErr w:type="spellEnd"/>
      <w:r w:rsidRPr="00B11461">
        <w:rPr>
          <w:rFonts w:ascii="Times New Roman" w:hAnsi="Times New Roman" w:cs="Times New Roman"/>
          <w:bCs/>
          <w:sz w:val="28"/>
          <w:szCs w:val="28"/>
        </w:rPr>
        <w:t xml:space="preserve">, А.С. Солодовников; под ред. В.А. </w:t>
      </w:r>
      <w:proofErr w:type="spellStart"/>
      <w:r w:rsidRPr="00B11461">
        <w:rPr>
          <w:rFonts w:ascii="Times New Roman" w:hAnsi="Times New Roman" w:cs="Times New Roman"/>
          <w:bCs/>
          <w:sz w:val="28"/>
          <w:szCs w:val="28"/>
        </w:rPr>
        <w:t>Бабайцева</w:t>
      </w:r>
      <w:proofErr w:type="spellEnd"/>
      <w:r w:rsidRPr="00B11461">
        <w:rPr>
          <w:rFonts w:ascii="Times New Roman" w:hAnsi="Times New Roman" w:cs="Times New Roman"/>
          <w:bCs/>
          <w:sz w:val="28"/>
          <w:szCs w:val="28"/>
        </w:rPr>
        <w:t xml:space="preserve">, В.Б. </w:t>
      </w:r>
      <w:proofErr w:type="spellStart"/>
      <w:r w:rsidRPr="00B11461">
        <w:rPr>
          <w:rFonts w:ascii="Times New Roman" w:hAnsi="Times New Roman" w:cs="Times New Roman"/>
          <w:bCs/>
          <w:sz w:val="28"/>
          <w:szCs w:val="28"/>
        </w:rPr>
        <w:t>Гисина</w:t>
      </w:r>
      <w:proofErr w:type="spellEnd"/>
      <w:r w:rsidRPr="00B11461">
        <w:rPr>
          <w:rFonts w:ascii="Times New Roman" w:hAnsi="Times New Roman" w:cs="Times New Roman"/>
          <w:bCs/>
          <w:sz w:val="28"/>
          <w:szCs w:val="28"/>
        </w:rPr>
        <w:t xml:space="preserve">. - Москва: Финансы и статистика, 2013, 2017. - 125 с. – </w:t>
      </w:r>
      <w:proofErr w:type="gramStart"/>
      <w:r w:rsidRPr="00B11461">
        <w:rPr>
          <w:rFonts w:ascii="Times New Roman" w:hAnsi="Times New Roman" w:cs="Times New Roman"/>
          <w:bCs/>
          <w:sz w:val="28"/>
          <w:szCs w:val="28"/>
        </w:rPr>
        <w:t>Текст :</w:t>
      </w:r>
      <w:proofErr w:type="gramEnd"/>
      <w:r w:rsidRPr="00B11461">
        <w:rPr>
          <w:rFonts w:ascii="Times New Roman" w:hAnsi="Times New Roman" w:cs="Times New Roman"/>
          <w:bCs/>
          <w:sz w:val="28"/>
          <w:szCs w:val="28"/>
        </w:rPr>
        <w:t xml:space="preserve"> непосредственный..</w:t>
      </w:r>
      <w:bookmarkEnd w:id="47"/>
    </w:p>
    <w:p w14:paraId="70EB4088" w14:textId="77777777" w:rsidR="004B0951" w:rsidRPr="00B11461" w:rsidRDefault="004B0951" w:rsidP="004B0951">
      <w:pPr>
        <w:pStyle w:val="ae"/>
        <w:numPr>
          <w:ilvl w:val="0"/>
          <w:numId w:val="26"/>
        </w:numPr>
        <w:jc w:val="both"/>
        <w:rPr>
          <w:rFonts w:ascii="Times New Roman" w:hAnsi="Times New Roman" w:cs="Times New Roman"/>
          <w:bCs/>
          <w:sz w:val="28"/>
          <w:szCs w:val="28"/>
        </w:rPr>
      </w:pPr>
      <w:r w:rsidRPr="00B11461">
        <w:rPr>
          <w:rFonts w:ascii="Times New Roman" w:hAnsi="Times New Roman" w:cs="Times New Roman"/>
          <w:sz w:val="28"/>
          <w:szCs w:val="28"/>
        </w:rPr>
        <w:t xml:space="preserve">Солодовников, А.С. Математика в экономике. Ч. 3, Теория вероятностей и математическая статистика: учебник для студ. </w:t>
      </w:r>
      <w:proofErr w:type="spellStart"/>
      <w:r w:rsidRPr="00B11461">
        <w:rPr>
          <w:rFonts w:ascii="Times New Roman" w:hAnsi="Times New Roman" w:cs="Times New Roman"/>
          <w:sz w:val="28"/>
          <w:szCs w:val="28"/>
        </w:rPr>
        <w:t>экономич</w:t>
      </w:r>
      <w:proofErr w:type="spellEnd"/>
      <w:r w:rsidRPr="00B11461">
        <w:rPr>
          <w:rFonts w:ascii="Times New Roman" w:hAnsi="Times New Roman" w:cs="Times New Roman"/>
          <w:sz w:val="28"/>
          <w:szCs w:val="28"/>
        </w:rPr>
        <w:t xml:space="preserve">. спец. вузов / А.С. Солодовников, В.А. </w:t>
      </w:r>
      <w:proofErr w:type="spellStart"/>
      <w:r w:rsidRPr="00B11461">
        <w:rPr>
          <w:rFonts w:ascii="Times New Roman" w:hAnsi="Times New Roman" w:cs="Times New Roman"/>
          <w:sz w:val="28"/>
          <w:szCs w:val="28"/>
        </w:rPr>
        <w:t>Бабайцев</w:t>
      </w:r>
      <w:proofErr w:type="spellEnd"/>
      <w:r w:rsidRPr="00B11461">
        <w:rPr>
          <w:rFonts w:ascii="Times New Roman" w:hAnsi="Times New Roman" w:cs="Times New Roman"/>
          <w:sz w:val="28"/>
          <w:szCs w:val="28"/>
        </w:rPr>
        <w:t xml:space="preserve">, А.В. </w:t>
      </w:r>
      <w:proofErr w:type="spellStart"/>
      <w:r w:rsidRPr="00B11461">
        <w:rPr>
          <w:rFonts w:ascii="Times New Roman" w:hAnsi="Times New Roman" w:cs="Times New Roman"/>
          <w:sz w:val="28"/>
          <w:szCs w:val="28"/>
        </w:rPr>
        <w:t>Браилов</w:t>
      </w:r>
      <w:proofErr w:type="spellEnd"/>
      <w:r w:rsidRPr="00B11461">
        <w:rPr>
          <w:rFonts w:ascii="Times New Roman" w:hAnsi="Times New Roman" w:cs="Times New Roman"/>
          <w:sz w:val="28"/>
          <w:szCs w:val="28"/>
        </w:rPr>
        <w:t xml:space="preserve">. - Москва: Финансы и статистика, 2008. - 463 с. - </w:t>
      </w:r>
      <w:proofErr w:type="gramStart"/>
      <w:r w:rsidRPr="00B11461">
        <w:rPr>
          <w:rFonts w:ascii="Times New Roman" w:hAnsi="Times New Roman" w:cs="Times New Roman"/>
          <w:sz w:val="28"/>
          <w:szCs w:val="28"/>
        </w:rPr>
        <w:t>Текст :</w:t>
      </w:r>
      <w:proofErr w:type="gramEnd"/>
      <w:r w:rsidRPr="00B11461">
        <w:rPr>
          <w:rFonts w:ascii="Times New Roman" w:hAnsi="Times New Roman" w:cs="Times New Roman"/>
          <w:sz w:val="28"/>
          <w:szCs w:val="28"/>
        </w:rPr>
        <w:t xml:space="preserve"> непосредственный. </w:t>
      </w:r>
    </w:p>
    <w:p w14:paraId="0C6BD813" w14:textId="77777777" w:rsidR="008F5B28" w:rsidRPr="008A287E" w:rsidRDefault="008F5B28" w:rsidP="008A287E">
      <w:pPr>
        <w:pStyle w:val="1"/>
        <w:rPr>
          <w:color w:val="auto"/>
        </w:rPr>
      </w:pPr>
      <w:r w:rsidRPr="008A287E">
        <w:rPr>
          <w:color w:val="auto"/>
        </w:rPr>
        <w:t>9. Перечень ресурсов информационно-телекоммуникационной сети «Интернет», необходимых для освоения дисциплины:</w:t>
      </w:r>
      <w:bookmarkEnd w:id="44"/>
    </w:p>
    <w:p w14:paraId="19F2B439" w14:textId="77777777" w:rsidR="002F5D01" w:rsidRPr="008A287E" w:rsidRDefault="003A7C0F" w:rsidP="00EA3551">
      <w:pPr>
        <w:pStyle w:val="140"/>
        <w:numPr>
          <w:ilvl w:val="0"/>
          <w:numId w:val="20"/>
        </w:numPr>
        <w:suppressAutoHyphens/>
        <w:spacing w:line="276" w:lineRule="auto"/>
        <w:ind w:left="709" w:hanging="425"/>
        <w:rPr>
          <w:rFonts w:eastAsiaTheme="majorEastAsia"/>
          <w:szCs w:val="28"/>
        </w:rPr>
      </w:pPr>
      <w:r w:rsidRPr="008A287E">
        <w:t xml:space="preserve">Сайт департамента анализа данных, принятия решений и финансовых технологий. </w:t>
      </w:r>
      <w:hyperlink r:id="rId16" w:history="1">
        <w:r w:rsidR="000A72E3" w:rsidRPr="008A287E">
          <w:rPr>
            <w:rStyle w:val="af6"/>
            <w:color w:val="auto"/>
            <w:lang w:val="en-US"/>
          </w:rPr>
          <w:t>http</w:t>
        </w:r>
        <w:r w:rsidR="000A72E3" w:rsidRPr="008A287E">
          <w:rPr>
            <w:rStyle w:val="af6"/>
            <w:color w:val="auto"/>
          </w:rPr>
          <w:t>://</w:t>
        </w:r>
        <w:r w:rsidR="000A72E3" w:rsidRPr="008A287E">
          <w:rPr>
            <w:rStyle w:val="af6"/>
            <w:color w:val="auto"/>
            <w:lang w:val="en-US"/>
          </w:rPr>
          <w:t>www</w:t>
        </w:r>
        <w:r w:rsidR="000A72E3" w:rsidRPr="008A287E">
          <w:rPr>
            <w:rStyle w:val="af6"/>
            <w:color w:val="auto"/>
          </w:rPr>
          <w:t>.</w:t>
        </w:r>
        <w:r w:rsidR="000A72E3" w:rsidRPr="008A287E">
          <w:rPr>
            <w:rStyle w:val="af6"/>
            <w:color w:val="auto"/>
            <w:lang w:val="en-US"/>
          </w:rPr>
          <w:t>fa</w:t>
        </w:r>
        <w:r w:rsidR="000A72E3" w:rsidRPr="008A287E">
          <w:rPr>
            <w:rStyle w:val="af6"/>
            <w:color w:val="auto"/>
          </w:rPr>
          <w:t>.</w:t>
        </w:r>
        <w:proofErr w:type="spellStart"/>
        <w:r w:rsidR="000A72E3" w:rsidRPr="008A287E">
          <w:rPr>
            <w:rStyle w:val="af6"/>
            <w:color w:val="auto"/>
            <w:lang w:val="en-US"/>
          </w:rPr>
          <w:t>ru</w:t>
        </w:r>
        <w:proofErr w:type="spellEnd"/>
        <w:r w:rsidR="000A72E3" w:rsidRPr="008A287E">
          <w:rPr>
            <w:rStyle w:val="af6"/>
            <w:color w:val="auto"/>
          </w:rPr>
          <w:t>/</w:t>
        </w:r>
        <w:r w:rsidR="000A72E3" w:rsidRPr="008A287E">
          <w:rPr>
            <w:rStyle w:val="af6"/>
            <w:color w:val="auto"/>
            <w:lang w:val="en-US"/>
          </w:rPr>
          <w:t>org</w:t>
        </w:r>
        <w:r w:rsidR="000A72E3" w:rsidRPr="008A287E">
          <w:rPr>
            <w:rStyle w:val="af6"/>
            <w:color w:val="auto"/>
          </w:rPr>
          <w:t>/</w:t>
        </w:r>
        <w:r w:rsidR="000A72E3" w:rsidRPr="008A287E">
          <w:rPr>
            <w:rStyle w:val="af6"/>
            <w:color w:val="auto"/>
            <w:lang w:val="en-US"/>
          </w:rPr>
          <w:t>dep</w:t>
        </w:r>
        <w:r w:rsidR="000A72E3" w:rsidRPr="008A287E">
          <w:rPr>
            <w:rStyle w:val="af6"/>
            <w:color w:val="auto"/>
          </w:rPr>
          <w:t>/</w:t>
        </w:r>
        <w:proofErr w:type="spellStart"/>
        <w:r w:rsidR="000A72E3" w:rsidRPr="008A287E">
          <w:rPr>
            <w:rStyle w:val="af6"/>
            <w:color w:val="auto"/>
            <w:lang w:val="en-US"/>
          </w:rPr>
          <w:t>findata</w:t>
        </w:r>
        <w:proofErr w:type="spellEnd"/>
        <w:r w:rsidR="000A72E3" w:rsidRPr="008A287E">
          <w:rPr>
            <w:rStyle w:val="af6"/>
            <w:color w:val="auto"/>
          </w:rPr>
          <w:t>/</w:t>
        </w:r>
      </w:hyperlink>
    </w:p>
    <w:p w14:paraId="30AD33E1" w14:textId="6E43BD73"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bookmarkStart w:id="48" w:name="_Toc84176681"/>
      <w:r w:rsidRPr="001635DB">
        <w:rPr>
          <w:rFonts w:ascii="Times New Roman" w:eastAsia="Times New Roman" w:hAnsi="Times New Roman" w:cs="Times New Roman"/>
          <w:color w:val="000000"/>
          <w:sz w:val="27"/>
          <w:szCs w:val="27"/>
        </w:rPr>
        <w:t>Электронная библиотека Финансового университета (ЭБ) http://elib.fa.ru/</w:t>
      </w:r>
    </w:p>
    <w:p w14:paraId="7FAC1979"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Электронно-библиотечная система BOOK.RU http://www.book.ru</w:t>
      </w:r>
    </w:p>
    <w:p w14:paraId="085A35E4"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Электронно-библиотечная система «Университетская библиотека ОНЛАЙН» http://biblioclub.ru/</w:t>
      </w:r>
    </w:p>
    <w:p w14:paraId="07D213EB"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 xml:space="preserve">Электронно-библиотечная система </w:t>
      </w:r>
      <w:proofErr w:type="spellStart"/>
      <w:r w:rsidRPr="001635DB">
        <w:rPr>
          <w:rFonts w:ascii="Times New Roman" w:eastAsia="Times New Roman" w:hAnsi="Times New Roman" w:cs="Times New Roman"/>
          <w:color w:val="000000"/>
          <w:sz w:val="27"/>
          <w:szCs w:val="27"/>
        </w:rPr>
        <w:t>Znanium</w:t>
      </w:r>
      <w:proofErr w:type="spellEnd"/>
      <w:r w:rsidRPr="001635DB">
        <w:rPr>
          <w:rFonts w:ascii="Times New Roman" w:eastAsia="Times New Roman" w:hAnsi="Times New Roman" w:cs="Times New Roman"/>
          <w:color w:val="000000"/>
          <w:sz w:val="27"/>
          <w:szCs w:val="27"/>
        </w:rPr>
        <w:t xml:space="preserve"> http://www.znanium.com</w:t>
      </w:r>
    </w:p>
    <w:p w14:paraId="2152D8AB"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Электронно-библиотечная система издательства «ЮРАЙТ» https://urait.ru/</w:t>
      </w:r>
    </w:p>
    <w:p w14:paraId="024ED7BD"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Электронно-библиотечная система издательства Проспект http://ebs.prospekt.org/books</w:t>
      </w:r>
    </w:p>
    <w:p w14:paraId="25B7294E"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Электронно-библиотечная система издательства «Лань» https://e.lanbook.com/</w:t>
      </w:r>
    </w:p>
    <w:p w14:paraId="7EB85F4A"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Электронная библиотека Издательского дома «Гребенников» https://grebennikon.ru/</w:t>
      </w:r>
    </w:p>
    <w:p w14:paraId="022C9572"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 xml:space="preserve">Деловая онлайн-библиотека </w:t>
      </w:r>
      <w:proofErr w:type="spellStart"/>
      <w:r w:rsidRPr="001635DB">
        <w:rPr>
          <w:rFonts w:ascii="Times New Roman" w:eastAsia="Times New Roman" w:hAnsi="Times New Roman" w:cs="Times New Roman"/>
          <w:color w:val="000000"/>
          <w:sz w:val="27"/>
          <w:szCs w:val="27"/>
        </w:rPr>
        <w:t>Alpina</w:t>
      </w:r>
      <w:proofErr w:type="spellEnd"/>
      <w:r w:rsidRPr="001635DB">
        <w:rPr>
          <w:rFonts w:ascii="Times New Roman" w:eastAsia="Times New Roman" w:hAnsi="Times New Roman" w:cs="Times New Roman"/>
          <w:color w:val="000000"/>
          <w:sz w:val="27"/>
          <w:szCs w:val="27"/>
        </w:rPr>
        <w:t xml:space="preserve"> </w:t>
      </w:r>
      <w:proofErr w:type="spellStart"/>
      <w:r w:rsidRPr="001635DB">
        <w:rPr>
          <w:rFonts w:ascii="Times New Roman" w:eastAsia="Times New Roman" w:hAnsi="Times New Roman" w:cs="Times New Roman"/>
          <w:color w:val="000000"/>
          <w:sz w:val="27"/>
          <w:szCs w:val="27"/>
        </w:rPr>
        <w:t>Digital</w:t>
      </w:r>
      <w:proofErr w:type="spellEnd"/>
      <w:r w:rsidRPr="001635DB">
        <w:rPr>
          <w:rFonts w:ascii="Times New Roman" w:eastAsia="Times New Roman" w:hAnsi="Times New Roman" w:cs="Times New Roman"/>
          <w:color w:val="000000"/>
          <w:sz w:val="27"/>
          <w:szCs w:val="27"/>
        </w:rPr>
        <w:t xml:space="preserve"> http://lib.alpinadigital.ru/</w:t>
      </w:r>
    </w:p>
    <w:p w14:paraId="036DD7C3"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Научная электронная библиотека eLibrary.ru http://elibrary.ru</w:t>
      </w:r>
    </w:p>
    <w:p w14:paraId="27FB00CD"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Национальная электронная библиотека http://нэб.рф/</w:t>
      </w:r>
    </w:p>
    <w:p w14:paraId="635A8257"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Ресурсы информационно-аналитического агентства по финансовым рынкам Cbonds.ru https://cbonds.ru/</w:t>
      </w:r>
    </w:p>
    <w:p w14:paraId="2247384F"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СПАРК https://spark-interfax.ru/</w:t>
      </w:r>
    </w:p>
    <w:p w14:paraId="2147F1B0"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val="en-US"/>
        </w:rPr>
      </w:pPr>
      <w:r w:rsidRPr="001635DB">
        <w:rPr>
          <w:rFonts w:ascii="Times New Roman" w:eastAsia="Times New Roman" w:hAnsi="Times New Roman" w:cs="Times New Roman"/>
          <w:color w:val="000000"/>
          <w:sz w:val="27"/>
          <w:szCs w:val="27"/>
          <w:lang w:val="en-US"/>
        </w:rPr>
        <w:t>Academic Reference http://ar.cnki.net/ACADREF</w:t>
      </w:r>
    </w:p>
    <w:p w14:paraId="600FAF3F"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val="en-US"/>
        </w:rPr>
      </w:pPr>
      <w:r w:rsidRPr="001635DB">
        <w:rPr>
          <w:rFonts w:ascii="Times New Roman" w:eastAsia="Times New Roman" w:hAnsi="Times New Roman" w:cs="Times New Roman"/>
          <w:color w:val="000000"/>
          <w:sz w:val="27"/>
          <w:szCs w:val="27"/>
          <w:lang w:val="en-US"/>
        </w:rPr>
        <w:t>Bank Focus http://library.fa.ru/resource.asp?id=527</w:t>
      </w:r>
    </w:p>
    <w:p w14:paraId="54C2FA92"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 xml:space="preserve">Пакет баз данных компании EBSCO </w:t>
      </w:r>
      <w:proofErr w:type="spellStart"/>
      <w:r w:rsidRPr="001635DB">
        <w:rPr>
          <w:rFonts w:ascii="Times New Roman" w:eastAsia="Times New Roman" w:hAnsi="Times New Roman" w:cs="Times New Roman"/>
          <w:color w:val="000000"/>
          <w:sz w:val="27"/>
          <w:szCs w:val="27"/>
        </w:rPr>
        <w:t>Publishing</w:t>
      </w:r>
      <w:proofErr w:type="spellEnd"/>
      <w:r w:rsidRPr="001635DB">
        <w:rPr>
          <w:rFonts w:ascii="Times New Roman" w:eastAsia="Times New Roman" w:hAnsi="Times New Roman" w:cs="Times New Roman"/>
          <w:color w:val="000000"/>
          <w:sz w:val="27"/>
          <w:szCs w:val="27"/>
        </w:rPr>
        <w:t xml:space="preserve">, крупнейшего </w:t>
      </w:r>
      <w:proofErr w:type="spellStart"/>
      <w:r w:rsidRPr="001635DB">
        <w:rPr>
          <w:rFonts w:ascii="Times New Roman" w:eastAsia="Times New Roman" w:hAnsi="Times New Roman" w:cs="Times New Roman"/>
          <w:color w:val="000000"/>
          <w:sz w:val="27"/>
          <w:szCs w:val="27"/>
        </w:rPr>
        <w:t>агрегатора</w:t>
      </w:r>
      <w:proofErr w:type="spellEnd"/>
      <w:r w:rsidRPr="001635DB">
        <w:rPr>
          <w:rFonts w:ascii="Times New Roman" w:eastAsia="Times New Roman" w:hAnsi="Times New Roman" w:cs="Times New Roman"/>
          <w:color w:val="000000"/>
          <w:sz w:val="27"/>
          <w:szCs w:val="27"/>
        </w:rPr>
        <w:t xml:space="preserve"> научных ресурсов ведущих издательств мира http://search.ebscohost.com</w:t>
      </w:r>
    </w:p>
    <w:p w14:paraId="5713A873"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 xml:space="preserve">Электронные продукты издательства </w:t>
      </w:r>
      <w:proofErr w:type="spellStart"/>
      <w:r w:rsidRPr="001635DB">
        <w:rPr>
          <w:rFonts w:ascii="Times New Roman" w:eastAsia="Times New Roman" w:hAnsi="Times New Roman" w:cs="Times New Roman"/>
          <w:color w:val="000000"/>
          <w:sz w:val="27"/>
          <w:szCs w:val="27"/>
        </w:rPr>
        <w:t>Elsevier</w:t>
      </w:r>
      <w:proofErr w:type="spellEnd"/>
      <w:r w:rsidRPr="001635DB">
        <w:rPr>
          <w:rFonts w:ascii="Times New Roman" w:eastAsia="Times New Roman" w:hAnsi="Times New Roman" w:cs="Times New Roman"/>
          <w:color w:val="000000"/>
          <w:sz w:val="27"/>
          <w:szCs w:val="27"/>
        </w:rPr>
        <w:t xml:space="preserve"> http://www.sciencedirect.com</w:t>
      </w:r>
    </w:p>
    <w:p w14:paraId="283235D2"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val="en-US"/>
        </w:rPr>
      </w:pPr>
      <w:r w:rsidRPr="001635DB">
        <w:rPr>
          <w:rFonts w:ascii="Times New Roman" w:eastAsia="Times New Roman" w:hAnsi="Times New Roman" w:cs="Times New Roman"/>
          <w:color w:val="000000"/>
          <w:sz w:val="27"/>
          <w:szCs w:val="27"/>
          <w:lang w:val="en-US"/>
        </w:rPr>
        <w:t xml:space="preserve">Emerald: Management </w:t>
      </w:r>
      <w:proofErr w:type="spellStart"/>
      <w:r w:rsidRPr="001635DB">
        <w:rPr>
          <w:rFonts w:ascii="Times New Roman" w:eastAsia="Times New Roman" w:hAnsi="Times New Roman" w:cs="Times New Roman"/>
          <w:color w:val="000000"/>
          <w:sz w:val="27"/>
          <w:szCs w:val="27"/>
          <w:lang w:val="en-US"/>
        </w:rPr>
        <w:t>eJournal</w:t>
      </w:r>
      <w:proofErr w:type="spellEnd"/>
      <w:r w:rsidRPr="001635DB">
        <w:rPr>
          <w:rFonts w:ascii="Times New Roman" w:eastAsia="Times New Roman" w:hAnsi="Times New Roman" w:cs="Times New Roman"/>
          <w:color w:val="000000"/>
          <w:sz w:val="27"/>
          <w:szCs w:val="27"/>
          <w:lang w:val="en-US"/>
        </w:rPr>
        <w:t xml:space="preserve"> Portfolio https://www.emerald.com/insight/</w:t>
      </w:r>
    </w:p>
    <w:p w14:paraId="29477E4D"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 xml:space="preserve">Информационно-аналитическая база данных EMIS </w:t>
      </w:r>
      <w:proofErr w:type="spellStart"/>
      <w:r w:rsidRPr="001635DB">
        <w:rPr>
          <w:rFonts w:ascii="Times New Roman" w:eastAsia="Times New Roman" w:hAnsi="Times New Roman" w:cs="Times New Roman"/>
          <w:color w:val="000000"/>
          <w:sz w:val="27"/>
          <w:szCs w:val="27"/>
        </w:rPr>
        <w:t>Global</w:t>
      </w:r>
      <w:proofErr w:type="spellEnd"/>
      <w:r w:rsidRPr="001635DB">
        <w:rPr>
          <w:rFonts w:ascii="Times New Roman" w:eastAsia="Times New Roman" w:hAnsi="Times New Roman" w:cs="Times New Roman"/>
          <w:color w:val="000000"/>
          <w:sz w:val="27"/>
          <w:szCs w:val="27"/>
        </w:rPr>
        <w:t xml:space="preserve"> https://www.emis.com/php/companies/overview/index</w:t>
      </w:r>
    </w:p>
    <w:p w14:paraId="36C50E9D"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 xml:space="preserve">Реферативная база данных по математике </w:t>
      </w:r>
      <w:proofErr w:type="spellStart"/>
      <w:r w:rsidRPr="001635DB">
        <w:rPr>
          <w:rFonts w:ascii="Times New Roman" w:eastAsia="Times New Roman" w:hAnsi="Times New Roman" w:cs="Times New Roman"/>
          <w:color w:val="000000"/>
          <w:sz w:val="27"/>
          <w:szCs w:val="27"/>
        </w:rPr>
        <w:t>MathSciNET</w:t>
      </w:r>
      <w:proofErr w:type="spellEnd"/>
      <w:r w:rsidRPr="001635DB">
        <w:rPr>
          <w:rFonts w:ascii="Times New Roman" w:eastAsia="Times New Roman" w:hAnsi="Times New Roman" w:cs="Times New Roman"/>
          <w:color w:val="000000"/>
          <w:sz w:val="27"/>
          <w:szCs w:val="27"/>
        </w:rPr>
        <w:t xml:space="preserve"> https://mathscinet.ams.org/mathscinet/</w:t>
      </w:r>
    </w:p>
    <w:p w14:paraId="40CE712E"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val="en-US"/>
        </w:rPr>
      </w:pPr>
      <w:r w:rsidRPr="001635DB">
        <w:rPr>
          <w:rFonts w:ascii="Times New Roman" w:eastAsia="Times New Roman" w:hAnsi="Times New Roman" w:cs="Times New Roman"/>
          <w:color w:val="000000"/>
          <w:sz w:val="27"/>
          <w:szCs w:val="27"/>
          <w:lang w:val="en-US"/>
        </w:rPr>
        <w:t>Oxford Scholarship Online https://oxford.universitypressscholarship.com/</w:t>
      </w:r>
    </w:p>
    <w:p w14:paraId="4AD8CAE0"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 xml:space="preserve">Коллекция научных журналов </w:t>
      </w:r>
      <w:proofErr w:type="spellStart"/>
      <w:r w:rsidRPr="001635DB">
        <w:rPr>
          <w:rFonts w:ascii="Times New Roman" w:eastAsia="Times New Roman" w:hAnsi="Times New Roman" w:cs="Times New Roman"/>
          <w:color w:val="000000"/>
          <w:sz w:val="27"/>
          <w:szCs w:val="27"/>
        </w:rPr>
        <w:t>Oxford</w:t>
      </w:r>
      <w:proofErr w:type="spellEnd"/>
      <w:r w:rsidRPr="001635DB">
        <w:rPr>
          <w:rFonts w:ascii="Times New Roman" w:eastAsia="Times New Roman" w:hAnsi="Times New Roman" w:cs="Times New Roman"/>
          <w:color w:val="000000"/>
          <w:sz w:val="27"/>
          <w:szCs w:val="27"/>
        </w:rPr>
        <w:t xml:space="preserve"> </w:t>
      </w:r>
      <w:proofErr w:type="spellStart"/>
      <w:r w:rsidRPr="001635DB">
        <w:rPr>
          <w:rFonts w:ascii="Times New Roman" w:eastAsia="Times New Roman" w:hAnsi="Times New Roman" w:cs="Times New Roman"/>
          <w:color w:val="000000"/>
          <w:sz w:val="27"/>
          <w:szCs w:val="27"/>
        </w:rPr>
        <w:t>University</w:t>
      </w:r>
      <w:proofErr w:type="spellEnd"/>
      <w:r w:rsidRPr="001635DB">
        <w:rPr>
          <w:rFonts w:ascii="Times New Roman" w:eastAsia="Times New Roman" w:hAnsi="Times New Roman" w:cs="Times New Roman"/>
          <w:color w:val="000000"/>
          <w:sz w:val="27"/>
          <w:szCs w:val="27"/>
        </w:rPr>
        <w:t xml:space="preserve"> </w:t>
      </w:r>
      <w:proofErr w:type="spellStart"/>
      <w:r w:rsidRPr="001635DB">
        <w:rPr>
          <w:rFonts w:ascii="Times New Roman" w:eastAsia="Times New Roman" w:hAnsi="Times New Roman" w:cs="Times New Roman"/>
          <w:color w:val="000000"/>
          <w:sz w:val="27"/>
          <w:szCs w:val="27"/>
        </w:rPr>
        <w:t>Press</w:t>
      </w:r>
      <w:proofErr w:type="spellEnd"/>
      <w:r w:rsidRPr="001635DB">
        <w:rPr>
          <w:rFonts w:ascii="Times New Roman" w:eastAsia="Times New Roman" w:hAnsi="Times New Roman" w:cs="Times New Roman"/>
          <w:color w:val="000000"/>
          <w:sz w:val="27"/>
          <w:szCs w:val="27"/>
        </w:rPr>
        <w:t xml:space="preserve"> https://academic.oup.com/journals/</w:t>
      </w:r>
    </w:p>
    <w:p w14:paraId="79EBD30E"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val="en-US"/>
        </w:rPr>
      </w:pPr>
      <w:r w:rsidRPr="001635DB">
        <w:rPr>
          <w:rFonts w:ascii="Times New Roman" w:eastAsia="Times New Roman" w:hAnsi="Times New Roman" w:cs="Times New Roman"/>
          <w:color w:val="000000"/>
          <w:sz w:val="27"/>
          <w:szCs w:val="27"/>
          <w:lang w:val="en-US"/>
        </w:rPr>
        <w:t xml:space="preserve">ProQuest: </w:t>
      </w:r>
      <w:r w:rsidRPr="001635DB">
        <w:rPr>
          <w:rFonts w:ascii="Times New Roman" w:eastAsia="Times New Roman" w:hAnsi="Times New Roman" w:cs="Times New Roman"/>
          <w:color w:val="000000"/>
          <w:sz w:val="27"/>
          <w:szCs w:val="27"/>
        </w:rPr>
        <w:t>База</w:t>
      </w:r>
      <w:r w:rsidRPr="001635DB">
        <w:rPr>
          <w:rFonts w:ascii="Times New Roman" w:eastAsia="Times New Roman" w:hAnsi="Times New Roman" w:cs="Times New Roman"/>
          <w:color w:val="000000"/>
          <w:sz w:val="27"/>
          <w:szCs w:val="27"/>
          <w:lang w:val="en-US"/>
        </w:rPr>
        <w:t xml:space="preserve"> </w:t>
      </w:r>
      <w:r w:rsidRPr="001635DB">
        <w:rPr>
          <w:rFonts w:ascii="Times New Roman" w:eastAsia="Times New Roman" w:hAnsi="Times New Roman" w:cs="Times New Roman"/>
          <w:color w:val="000000"/>
          <w:sz w:val="27"/>
          <w:szCs w:val="27"/>
        </w:rPr>
        <w:t>данных</w:t>
      </w:r>
      <w:r w:rsidRPr="001635DB">
        <w:rPr>
          <w:rFonts w:ascii="Times New Roman" w:eastAsia="Times New Roman" w:hAnsi="Times New Roman" w:cs="Times New Roman"/>
          <w:color w:val="000000"/>
          <w:sz w:val="27"/>
          <w:szCs w:val="27"/>
          <w:lang w:val="en-US"/>
        </w:rPr>
        <w:t xml:space="preserve"> Business </w:t>
      </w:r>
      <w:proofErr w:type="spellStart"/>
      <w:r w:rsidRPr="001635DB">
        <w:rPr>
          <w:rFonts w:ascii="Times New Roman" w:eastAsia="Times New Roman" w:hAnsi="Times New Roman" w:cs="Times New Roman"/>
          <w:color w:val="000000"/>
          <w:sz w:val="27"/>
          <w:szCs w:val="27"/>
          <w:lang w:val="en-US"/>
        </w:rPr>
        <w:t>Ebook</w:t>
      </w:r>
      <w:proofErr w:type="spellEnd"/>
      <w:r w:rsidRPr="001635DB">
        <w:rPr>
          <w:rFonts w:ascii="Times New Roman" w:eastAsia="Times New Roman" w:hAnsi="Times New Roman" w:cs="Times New Roman"/>
          <w:color w:val="000000"/>
          <w:sz w:val="27"/>
          <w:szCs w:val="27"/>
          <w:lang w:val="en-US"/>
        </w:rPr>
        <w:t xml:space="preserve"> Subscription </w:t>
      </w:r>
      <w:r w:rsidRPr="001635DB">
        <w:rPr>
          <w:rFonts w:ascii="Times New Roman" w:eastAsia="Times New Roman" w:hAnsi="Times New Roman" w:cs="Times New Roman"/>
          <w:color w:val="000000"/>
          <w:sz w:val="27"/>
          <w:szCs w:val="27"/>
        </w:rPr>
        <w:t>на</w:t>
      </w:r>
      <w:r w:rsidRPr="001635DB">
        <w:rPr>
          <w:rFonts w:ascii="Times New Roman" w:eastAsia="Times New Roman" w:hAnsi="Times New Roman" w:cs="Times New Roman"/>
          <w:color w:val="000000"/>
          <w:sz w:val="27"/>
          <w:szCs w:val="27"/>
          <w:lang w:val="en-US"/>
        </w:rPr>
        <w:t xml:space="preserve"> </w:t>
      </w:r>
      <w:r w:rsidRPr="001635DB">
        <w:rPr>
          <w:rFonts w:ascii="Times New Roman" w:eastAsia="Times New Roman" w:hAnsi="Times New Roman" w:cs="Times New Roman"/>
          <w:color w:val="000000"/>
          <w:sz w:val="27"/>
          <w:szCs w:val="27"/>
        </w:rPr>
        <w:t>платформе</w:t>
      </w:r>
      <w:r w:rsidRPr="001635DB">
        <w:rPr>
          <w:rFonts w:ascii="Times New Roman" w:eastAsia="Times New Roman" w:hAnsi="Times New Roman" w:cs="Times New Roman"/>
          <w:color w:val="000000"/>
          <w:sz w:val="27"/>
          <w:szCs w:val="27"/>
          <w:lang w:val="en-US"/>
        </w:rPr>
        <w:t xml:space="preserve"> </w:t>
      </w:r>
      <w:proofErr w:type="spellStart"/>
      <w:r w:rsidRPr="001635DB">
        <w:rPr>
          <w:rFonts w:ascii="Times New Roman" w:eastAsia="Times New Roman" w:hAnsi="Times New Roman" w:cs="Times New Roman"/>
          <w:color w:val="000000"/>
          <w:sz w:val="27"/>
          <w:szCs w:val="27"/>
          <w:lang w:val="en-US"/>
        </w:rPr>
        <w:t>Ebook</w:t>
      </w:r>
      <w:proofErr w:type="spellEnd"/>
      <w:r w:rsidRPr="001635DB">
        <w:rPr>
          <w:rFonts w:ascii="Times New Roman" w:eastAsia="Times New Roman" w:hAnsi="Times New Roman" w:cs="Times New Roman"/>
          <w:color w:val="000000"/>
          <w:sz w:val="27"/>
          <w:szCs w:val="27"/>
          <w:lang w:val="en-US"/>
        </w:rPr>
        <w:t xml:space="preserve"> Central https://search.proquest.com/</w:t>
      </w:r>
    </w:p>
    <w:p w14:paraId="670CBE90"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val="en-US"/>
        </w:rPr>
      </w:pPr>
      <w:r w:rsidRPr="001635DB">
        <w:rPr>
          <w:rFonts w:ascii="Times New Roman" w:eastAsia="Times New Roman" w:hAnsi="Times New Roman" w:cs="Times New Roman"/>
          <w:color w:val="000000"/>
          <w:sz w:val="27"/>
          <w:szCs w:val="27"/>
          <w:lang w:val="en-US"/>
        </w:rPr>
        <w:t>ProQuest Dissertations &amp; Theses A&amp;I https://search.proquest.com/</w:t>
      </w:r>
    </w:p>
    <w:p w14:paraId="6EF78B87"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val="en-US"/>
        </w:rPr>
      </w:pPr>
      <w:r w:rsidRPr="001635DB">
        <w:rPr>
          <w:rFonts w:ascii="Times New Roman" w:eastAsia="Times New Roman" w:hAnsi="Times New Roman" w:cs="Times New Roman"/>
          <w:color w:val="000000"/>
          <w:sz w:val="27"/>
          <w:szCs w:val="27"/>
        </w:rPr>
        <w:t>База</w:t>
      </w:r>
      <w:r w:rsidRPr="001635DB">
        <w:rPr>
          <w:rFonts w:ascii="Times New Roman" w:eastAsia="Times New Roman" w:hAnsi="Times New Roman" w:cs="Times New Roman"/>
          <w:color w:val="000000"/>
          <w:sz w:val="27"/>
          <w:szCs w:val="27"/>
          <w:lang w:val="en-US"/>
        </w:rPr>
        <w:t xml:space="preserve"> </w:t>
      </w:r>
      <w:r w:rsidRPr="001635DB">
        <w:rPr>
          <w:rFonts w:ascii="Times New Roman" w:eastAsia="Times New Roman" w:hAnsi="Times New Roman" w:cs="Times New Roman"/>
          <w:color w:val="000000"/>
          <w:sz w:val="27"/>
          <w:szCs w:val="27"/>
        </w:rPr>
        <w:t>данных</w:t>
      </w:r>
      <w:r w:rsidRPr="001635DB">
        <w:rPr>
          <w:rFonts w:ascii="Times New Roman" w:eastAsia="Times New Roman" w:hAnsi="Times New Roman" w:cs="Times New Roman"/>
          <w:color w:val="000000"/>
          <w:sz w:val="27"/>
          <w:szCs w:val="27"/>
          <w:lang w:val="en-US"/>
        </w:rPr>
        <w:t xml:space="preserve"> RUSLANA </w:t>
      </w:r>
      <w:r w:rsidRPr="001635DB">
        <w:rPr>
          <w:rFonts w:ascii="Times New Roman" w:eastAsia="Times New Roman" w:hAnsi="Times New Roman" w:cs="Times New Roman"/>
          <w:color w:val="000000"/>
          <w:sz w:val="27"/>
          <w:szCs w:val="27"/>
        </w:rPr>
        <w:t>компании</w:t>
      </w:r>
      <w:r w:rsidRPr="001635DB">
        <w:rPr>
          <w:rFonts w:ascii="Times New Roman" w:eastAsia="Times New Roman" w:hAnsi="Times New Roman" w:cs="Times New Roman"/>
          <w:color w:val="000000"/>
          <w:sz w:val="27"/>
          <w:szCs w:val="27"/>
          <w:lang w:val="en-US"/>
        </w:rPr>
        <w:t xml:space="preserve"> Bureau van </w:t>
      </w:r>
      <w:proofErr w:type="spellStart"/>
      <w:r w:rsidRPr="001635DB">
        <w:rPr>
          <w:rFonts w:ascii="Times New Roman" w:eastAsia="Times New Roman" w:hAnsi="Times New Roman" w:cs="Times New Roman"/>
          <w:color w:val="000000"/>
          <w:sz w:val="27"/>
          <w:szCs w:val="27"/>
          <w:lang w:val="en-US"/>
        </w:rPr>
        <w:t>Dijk</w:t>
      </w:r>
      <w:proofErr w:type="spellEnd"/>
      <w:r w:rsidRPr="001635DB">
        <w:rPr>
          <w:rFonts w:ascii="Times New Roman" w:eastAsia="Times New Roman" w:hAnsi="Times New Roman" w:cs="Times New Roman"/>
          <w:color w:val="000000"/>
          <w:sz w:val="27"/>
          <w:szCs w:val="27"/>
          <w:lang w:val="en-US"/>
        </w:rPr>
        <w:t xml:space="preserve"> https://ruslana.bvdep.com/</w:t>
      </w:r>
    </w:p>
    <w:p w14:paraId="29B0A57E"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1635DB">
        <w:rPr>
          <w:rFonts w:ascii="Times New Roman" w:eastAsia="Times New Roman" w:hAnsi="Times New Roman" w:cs="Times New Roman"/>
          <w:color w:val="000000"/>
          <w:sz w:val="27"/>
          <w:szCs w:val="27"/>
        </w:rPr>
        <w:t>Scopus</w:t>
      </w:r>
      <w:proofErr w:type="spellEnd"/>
      <w:r w:rsidRPr="001635DB">
        <w:rPr>
          <w:rFonts w:ascii="Times New Roman" w:eastAsia="Times New Roman" w:hAnsi="Times New Roman" w:cs="Times New Roman"/>
          <w:color w:val="000000"/>
          <w:sz w:val="27"/>
          <w:szCs w:val="27"/>
        </w:rPr>
        <w:t xml:space="preserve"> https://www.scopus.com</w:t>
      </w:r>
    </w:p>
    <w:p w14:paraId="78C99887"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 xml:space="preserve">Электронная коллекция книг издательства </w:t>
      </w:r>
      <w:proofErr w:type="spellStart"/>
      <w:r w:rsidRPr="001635DB">
        <w:rPr>
          <w:rFonts w:ascii="Times New Roman" w:eastAsia="Times New Roman" w:hAnsi="Times New Roman" w:cs="Times New Roman"/>
          <w:color w:val="000000"/>
          <w:sz w:val="27"/>
          <w:szCs w:val="27"/>
        </w:rPr>
        <w:t>Springer</w:t>
      </w:r>
      <w:proofErr w:type="spellEnd"/>
      <w:r w:rsidRPr="001635DB">
        <w:rPr>
          <w:rFonts w:ascii="Times New Roman" w:eastAsia="Times New Roman" w:hAnsi="Times New Roman" w:cs="Times New Roman"/>
          <w:color w:val="000000"/>
          <w:sz w:val="27"/>
          <w:szCs w:val="27"/>
        </w:rPr>
        <w:t xml:space="preserve">: </w:t>
      </w:r>
      <w:proofErr w:type="spellStart"/>
      <w:r w:rsidRPr="001635DB">
        <w:rPr>
          <w:rFonts w:ascii="Times New Roman" w:eastAsia="Times New Roman" w:hAnsi="Times New Roman" w:cs="Times New Roman"/>
          <w:color w:val="000000"/>
          <w:sz w:val="27"/>
          <w:szCs w:val="27"/>
        </w:rPr>
        <w:t>Springer</w:t>
      </w:r>
      <w:proofErr w:type="spellEnd"/>
      <w:r w:rsidRPr="001635DB">
        <w:rPr>
          <w:rFonts w:ascii="Times New Roman" w:eastAsia="Times New Roman" w:hAnsi="Times New Roman" w:cs="Times New Roman"/>
          <w:color w:val="000000"/>
          <w:sz w:val="27"/>
          <w:szCs w:val="27"/>
        </w:rPr>
        <w:t xml:space="preserve"> </w:t>
      </w:r>
      <w:proofErr w:type="spellStart"/>
      <w:r w:rsidRPr="001635DB">
        <w:rPr>
          <w:rFonts w:ascii="Times New Roman" w:eastAsia="Times New Roman" w:hAnsi="Times New Roman" w:cs="Times New Roman"/>
          <w:color w:val="000000"/>
          <w:sz w:val="27"/>
          <w:szCs w:val="27"/>
        </w:rPr>
        <w:t>eBooks</w:t>
      </w:r>
      <w:proofErr w:type="spellEnd"/>
      <w:r w:rsidRPr="001635DB">
        <w:rPr>
          <w:rFonts w:ascii="Times New Roman" w:eastAsia="Times New Roman" w:hAnsi="Times New Roman" w:cs="Times New Roman"/>
          <w:color w:val="000000"/>
          <w:sz w:val="27"/>
          <w:szCs w:val="27"/>
        </w:rPr>
        <w:t xml:space="preserve"> http://link.springer.com/</w:t>
      </w:r>
    </w:p>
    <w:p w14:paraId="68ED775D"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 xml:space="preserve">Интерактивная финансовая информационная система компании </w:t>
      </w:r>
      <w:proofErr w:type="spellStart"/>
      <w:r w:rsidRPr="001635DB">
        <w:rPr>
          <w:rFonts w:ascii="Times New Roman" w:eastAsia="Times New Roman" w:hAnsi="Times New Roman" w:cs="Times New Roman"/>
          <w:color w:val="000000"/>
          <w:sz w:val="27"/>
          <w:szCs w:val="27"/>
        </w:rPr>
        <w:t>Bloomberg</w:t>
      </w:r>
      <w:proofErr w:type="spellEnd"/>
    </w:p>
    <w:p w14:paraId="79092298"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rPr>
      </w:pPr>
      <w:r w:rsidRPr="001635DB">
        <w:rPr>
          <w:rFonts w:ascii="Times New Roman" w:eastAsia="Times New Roman" w:hAnsi="Times New Roman" w:cs="Times New Roman"/>
          <w:color w:val="000000"/>
          <w:sz w:val="27"/>
          <w:szCs w:val="27"/>
        </w:rPr>
        <w:t xml:space="preserve">Система </w:t>
      </w:r>
      <w:proofErr w:type="spellStart"/>
      <w:r w:rsidRPr="001635DB">
        <w:rPr>
          <w:rFonts w:ascii="Times New Roman" w:eastAsia="Times New Roman" w:hAnsi="Times New Roman" w:cs="Times New Roman"/>
          <w:color w:val="000000"/>
          <w:sz w:val="27"/>
          <w:szCs w:val="27"/>
        </w:rPr>
        <w:t>Thomson</w:t>
      </w:r>
      <w:proofErr w:type="spellEnd"/>
      <w:r w:rsidRPr="001635DB">
        <w:rPr>
          <w:rFonts w:ascii="Times New Roman" w:eastAsia="Times New Roman" w:hAnsi="Times New Roman" w:cs="Times New Roman"/>
          <w:color w:val="000000"/>
          <w:sz w:val="27"/>
          <w:szCs w:val="27"/>
        </w:rPr>
        <w:t xml:space="preserve"> </w:t>
      </w:r>
      <w:proofErr w:type="spellStart"/>
      <w:r w:rsidRPr="001635DB">
        <w:rPr>
          <w:rFonts w:ascii="Times New Roman" w:eastAsia="Times New Roman" w:hAnsi="Times New Roman" w:cs="Times New Roman"/>
          <w:color w:val="000000"/>
          <w:sz w:val="27"/>
          <w:szCs w:val="27"/>
        </w:rPr>
        <w:t>Reuters</w:t>
      </w:r>
      <w:proofErr w:type="spellEnd"/>
      <w:r w:rsidRPr="001635DB">
        <w:rPr>
          <w:rFonts w:ascii="Times New Roman" w:eastAsia="Times New Roman" w:hAnsi="Times New Roman" w:cs="Times New Roman"/>
          <w:color w:val="000000"/>
          <w:sz w:val="27"/>
          <w:szCs w:val="27"/>
        </w:rPr>
        <w:t xml:space="preserve"> </w:t>
      </w:r>
      <w:proofErr w:type="spellStart"/>
      <w:r w:rsidRPr="001635DB">
        <w:rPr>
          <w:rFonts w:ascii="Times New Roman" w:eastAsia="Times New Roman" w:hAnsi="Times New Roman" w:cs="Times New Roman"/>
          <w:color w:val="000000"/>
          <w:sz w:val="27"/>
          <w:szCs w:val="27"/>
        </w:rPr>
        <w:t>Eikon</w:t>
      </w:r>
      <w:proofErr w:type="spellEnd"/>
    </w:p>
    <w:p w14:paraId="6E810C10" w14:textId="77777777" w:rsidR="00EA3551" w:rsidRPr="001635DB" w:rsidRDefault="00EA3551" w:rsidP="00EA3551">
      <w:pPr>
        <w:pStyle w:val="ae"/>
        <w:numPr>
          <w:ilvl w:val="0"/>
          <w:numId w:val="20"/>
        </w:numPr>
        <w:spacing w:before="100" w:beforeAutospacing="1" w:after="100" w:afterAutospacing="1" w:line="240" w:lineRule="auto"/>
        <w:rPr>
          <w:rFonts w:ascii="Times New Roman" w:eastAsia="Times New Roman" w:hAnsi="Times New Roman" w:cs="Times New Roman"/>
          <w:color w:val="000000"/>
          <w:sz w:val="27"/>
          <w:szCs w:val="27"/>
          <w:lang w:val="en-US"/>
        </w:rPr>
      </w:pPr>
      <w:r w:rsidRPr="001635DB">
        <w:rPr>
          <w:rFonts w:ascii="Times New Roman" w:eastAsia="Times New Roman" w:hAnsi="Times New Roman" w:cs="Times New Roman"/>
          <w:color w:val="000000"/>
          <w:sz w:val="27"/>
          <w:szCs w:val="27"/>
          <w:lang w:val="en-US"/>
        </w:rPr>
        <w:t>Web of Science http://apps.webofknowledge.com</w:t>
      </w:r>
    </w:p>
    <w:p w14:paraId="7B2A626C" w14:textId="402B3660" w:rsidR="009821F0" w:rsidRPr="008A287E" w:rsidRDefault="00CE72B3" w:rsidP="00AE41F1">
      <w:pPr>
        <w:pStyle w:val="1"/>
        <w:shd w:val="clear" w:color="auto" w:fill="FFFFFF" w:themeFill="background1"/>
        <w:spacing w:before="240" w:after="120"/>
        <w:ind w:firstLine="284"/>
        <w:rPr>
          <w:rFonts w:ascii="Times New Roman" w:hAnsi="Times New Roman" w:cs="Times New Roman"/>
          <w:color w:val="auto"/>
        </w:rPr>
      </w:pPr>
      <w:r w:rsidRPr="008A287E">
        <w:rPr>
          <w:rFonts w:ascii="Times New Roman" w:hAnsi="Times New Roman" w:cs="Times New Roman"/>
          <w:color w:val="auto"/>
        </w:rPr>
        <w:t>10.</w:t>
      </w:r>
      <w:r w:rsidR="009821F0" w:rsidRPr="008A287E">
        <w:rPr>
          <w:rFonts w:ascii="Times New Roman" w:hAnsi="Times New Roman" w:cs="Times New Roman"/>
          <w:color w:val="auto"/>
        </w:rPr>
        <w:t xml:space="preserve"> </w:t>
      </w:r>
      <w:bookmarkStart w:id="49" w:name="_Toc485836360"/>
      <w:r w:rsidR="009821F0" w:rsidRPr="008A287E">
        <w:rPr>
          <w:rFonts w:ascii="Times New Roman" w:hAnsi="Times New Roman" w:cs="Times New Roman"/>
          <w:color w:val="auto"/>
        </w:rPr>
        <w:t>Методические указания для обучающихся по освоению дисциплины</w:t>
      </w:r>
      <w:bookmarkEnd w:id="48"/>
      <w:bookmarkEnd w:id="49"/>
    </w:p>
    <w:p w14:paraId="240EB163" w14:textId="77777777" w:rsidR="00F66C3E" w:rsidRPr="008A287E" w:rsidRDefault="009821F0" w:rsidP="009821F0">
      <w:pPr>
        <w:spacing w:line="360" w:lineRule="auto"/>
        <w:ind w:firstLine="709"/>
        <w:jc w:val="both"/>
        <w:rPr>
          <w:rFonts w:ascii="Times New Roman" w:hAnsi="Times New Roman" w:cs="Times New Roman"/>
          <w:sz w:val="28"/>
          <w:szCs w:val="28"/>
        </w:rPr>
      </w:pPr>
      <w:r w:rsidRPr="008A287E">
        <w:rPr>
          <w:rFonts w:ascii="Times New Roman" w:hAnsi="Times New Roman" w:cs="Times New Roman"/>
          <w:sz w:val="28"/>
          <w:szCs w:val="28"/>
        </w:rPr>
        <w:t xml:space="preserve">Самостоятельная работа студентов проходит </w:t>
      </w:r>
      <w:proofErr w:type="spellStart"/>
      <w:r w:rsidRPr="008A287E">
        <w:rPr>
          <w:rFonts w:ascii="Times New Roman" w:hAnsi="Times New Roman" w:cs="Times New Roman"/>
          <w:sz w:val="28"/>
          <w:szCs w:val="28"/>
        </w:rPr>
        <w:t>аудиторно</w:t>
      </w:r>
      <w:proofErr w:type="spellEnd"/>
      <w:r w:rsidRPr="008A287E">
        <w:rPr>
          <w:rFonts w:ascii="Times New Roman" w:hAnsi="Times New Roman" w:cs="Times New Roman"/>
          <w:sz w:val="28"/>
          <w:szCs w:val="28"/>
        </w:rPr>
        <w:t xml:space="preserve"> и </w:t>
      </w:r>
      <w:proofErr w:type="spellStart"/>
      <w:r w:rsidRPr="008A287E">
        <w:rPr>
          <w:rFonts w:ascii="Times New Roman" w:hAnsi="Times New Roman" w:cs="Times New Roman"/>
          <w:sz w:val="28"/>
          <w:szCs w:val="28"/>
        </w:rPr>
        <w:t>внеаудиторно</w:t>
      </w:r>
      <w:proofErr w:type="spellEnd"/>
      <w:r w:rsidRPr="008A287E">
        <w:rPr>
          <w:rFonts w:ascii="Times New Roman" w:hAnsi="Times New Roman" w:cs="Times New Roman"/>
          <w:sz w:val="28"/>
          <w:szCs w:val="28"/>
        </w:rPr>
        <w:t>. Организации самостоятельной работы служит календарно-тематический план изучения дисциплины. В этом плане указана тематика лекций</w:t>
      </w:r>
      <w:r w:rsidR="00F66C3E" w:rsidRPr="008A287E">
        <w:rPr>
          <w:rFonts w:ascii="Times New Roman" w:hAnsi="Times New Roman" w:cs="Times New Roman"/>
          <w:sz w:val="28"/>
          <w:szCs w:val="28"/>
        </w:rPr>
        <w:t xml:space="preserve"> и</w:t>
      </w:r>
      <w:r w:rsidRPr="008A287E">
        <w:rPr>
          <w:rFonts w:ascii="Times New Roman" w:hAnsi="Times New Roman" w:cs="Times New Roman"/>
          <w:sz w:val="28"/>
          <w:szCs w:val="28"/>
        </w:rPr>
        <w:t xml:space="preserve"> практических занятий.</w:t>
      </w:r>
    </w:p>
    <w:p w14:paraId="62B7E905" w14:textId="77777777" w:rsidR="009821F0" w:rsidRPr="008A287E" w:rsidRDefault="009821F0" w:rsidP="00AE41F1">
      <w:pPr>
        <w:spacing w:after="0" w:line="360" w:lineRule="auto"/>
        <w:ind w:firstLine="709"/>
        <w:jc w:val="both"/>
        <w:rPr>
          <w:rFonts w:ascii="Times New Roman" w:hAnsi="Times New Roman" w:cs="Times New Roman"/>
          <w:sz w:val="28"/>
          <w:szCs w:val="28"/>
        </w:rPr>
      </w:pPr>
      <w:r w:rsidRPr="008A287E">
        <w:rPr>
          <w:rFonts w:ascii="Times New Roman" w:hAnsi="Times New Roman" w:cs="Times New Roman"/>
          <w:sz w:val="28"/>
          <w:szCs w:val="28"/>
        </w:rPr>
        <w:t xml:space="preserve">При подготовке к лекции целесообразно предварительно познакомиться с ее содержанием по рекомендованным </w:t>
      </w:r>
      <w:r w:rsidR="00F66C3E" w:rsidRPr="008A287E">
        <w:rPr>
          <w:rFonts w:ascii="Times New Roman" w:hAnsi="Times New Roman" w:cs="Times New Roman"/>
          <w:sz w:val="28"/>
          <w:szCs w:val="28"/>
        </w:rPr>
        <w:t>источникам</w:t>
      </w:r>
      <w:r w:rsidRPr="008A287E">
        <w:rPr>
          <w:rFonts w:ascii="Times New Roman" w:hAnsi="Times New Roman" w:cs="Times New Roman"/>
          <w:sz w:val="28"/>
          <w:szCs w:val="28"/>
        </w:rPr>
        <w:t xml:space="preserve">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w:t>
      </w:r>
      <w:r w:rsidR="00F66C3E" w:rsidRPr="008A287E">
        <w:rPr>
          <w:rFonts w:ascii="Times New Roman" w:hAnsi="Times New Roman" w:cs="Times New Roman"/>
          <w:sz w:val="28"/>
          <w:szCs w:val="28"/>
        </w:rPr>
        <w:t>сопоставить</w:t>
      </w:r>
      <w:r w:rsidRPr="008A287E">
        <w:rPr>
          <w:rFonts w:ascii="Times New Roman" w:hAnsi="Times New Roman" w:cs="Times New Roman"/>
          <w:sz w:val="28"/>
          <w:szCs w:val="28"/>
        </w:rPr>
        <w:t xml:space="preserve"> с учебниками и учебными пособиями и в случае расхождений проконсультироваться с преподавателем.</w:t>
      </w:r>
    </w:p>
    <w:p w14:paraId="44735EA6" w14:textId="77777777" w:rsidR="009821F0" w:rsidRPr="008A287E" w:rsidRDefault="009821F0" w:rsidP="00AE41F1">
      <w:pPr>
        <w:keepNext/>
        <w:spacing w:after="0" w:line="360" w:lineRule="auto"/>
        <w:ind w:firstLine="709"/>
        <w:jc w:val="both"/>
        <w:rPr>
          <w:rFonts w:ascii="Times New Roman" w:hAnsi="Times New Roman" w:cs="Times New Roman"/>
          <w:b/>
          <w:bCs/>
          <w:sz w:val="28"/>
          <w:szCs w:val="28"/>
        </w:rPr>
      </w:pPr>
      <w:r w:rsidRPr="008A287E">
        <w:rPr>
          <w:rFonts w:ascii="Times New Roman" w:hAnsi="Times New Roman" w:cs="Times New Roman"/>
          <w:b/>
          <w:bCs/>
          <w:sz w:val="28"/>
          <w:szCs w:val="28"/>
        </w:rPr>
        <w:t>Методические указания по проведению практических занятий</w:t>
      </w:r>
    </w:p>
    <w:p w14:paraId="1902ED7C" w14:textId="77777777" w:rsidR="009821F0" w:rsidRPr="008A287E" w:rsidRDefault="009821F0" w:rsidP="00AE41F1">
      <w:pPr>
        <w:spacing w:after="0" w:line="360" w:lineRule="auto"/>
        <w:ind w:firstLine="709"/>
        <w:jc w:val="both"/>
        <w:rPr>
          <w:rFonts w:ascii="Times New Roman" w:hAnsi="Times New Roman" w:cs="Times New Roman"/>
          <w:sz w:val="28"/>
          <w:szCs w:val="28"/>
        </w:rPr>
      </w:pPr>
      <w:r w:rsidRPr="008A287E">
        <w:rPr>
          <w:rFonts w:ascii="Times New Roman" w:hAnsi="Times New Roman" w:cs="Times New Roman"/>
          <w:sz w:val="28"/>
          <w:szCs w:val="28"/>
        </w:rPr>
        <w:t>По структуре практические занятия следует разделить на учебные и контрольные.</w:t>
      </w:r>
    </w:p>
    <w:p w14:paraId="205D6618" w14:textId="77777777" w:rsidR="008653C8" w:rsidRPr="008A287E" w:rsidRDefault="009821F0" w:rsidP="00AE41F1">
      <w:pPr>
        <w:spacing w:after="0" w:line="360" w:lineRule="auto"/>
        <w:ind w:firstLine="709"/>
        <w:jc w:val="both"/>
        <w:rPr>
          <w:rFonts w:ascii="Times New Roman" w:hAnsi="Times New Roman" w:cs="Times New Roman"/>
          <w:sz w:val="28"/>
          <w:szCs w:val="28"/>
        </w:rPr>
      </w:pPr>
      <w:r w:rsidRPr="008A287E">
        <w:rPr>
          <w:rFonts w:ascii="Times New Roman" w:hAnsi="Times New Roman" w:cs="Times New Roman"/>
          <w:i/>
          <w:sz w:val="28"/>
          <w:szCs w:val="28"/>
        </w:rPr>
        <w:t>Учебные практические занятия</w:t>
      </w:r>
      <w:r w:rsidRPr="008A287E">
        <w:rPr>
          <w:rFonts w:ascii="Times New Roman" w:hAnsi="Times New Roman" w:cs="Times New Roman"/>
          <w:sz w:val="28"/>
          <w:szCs w:val="28"/>
        </w:rPr>
        <w:t xml:space="preserve"> структурно состоят из следующих компонент:</w:t>
      </w:r>
    </w:p>
    <w:p w14:paraId="3A227B77" w14:textId="77777777" w:rsidR="008653C8" w:rsidRPr="008A287E" w:rsidRDefault="009821F0" w:rsidP="00AE41F1">
      <w:pPr>
        <w:pStyle w:val="ae"/>
        <w:numPr>
          <w:ilvl w:val="0"/>
          <w:numId w:val="8"/>
        </w:numPr>
        <w:spacing w:after="0" w:line="360" w:lineRule="auto"/>
        <w:ind w:left="0" w:firstLine="567"/>
        <w:jc w:val="both"/>
        <w:rPr>
          <w:rFonts w:ascii="Times New Roman" w:hAnsi="Times New Roman" w:cs="Times New Roman"/>
          <w:sz w:val="28"/>
          <w:szCs w:val="28"/>
        </w:rPr>
      </w:pPr>
      <w:r w:rsidRPr="008A287E">
        <w:rPr>
          <w:rFonts w:ascii="Times New Roman" w:hAnsi="Times New Roman" w:cs="Times New Roman"/>
          <w:sz w:val="28"/>
          <w:szCs w:val="28"/>
        </w:rPr>
        <w:t>проверка наличия выполненного задания самостоятельной работы каждого студента;</w:t>
      </w:r>
    </w:p>
    <w:p w14:paraId="57E7486A" w14:textId="77777777" w:rsidR="009821F0" w:rsidRPr="008A287E" w:rsidRDefault="009821F0" w:rsidP="00AE41F1">
      <w:pPr>
        <w:pStyle w:val="ae"/>
        <w:numPr>
          <w:ilvl w:val="0"/>
          <w:numId w:val="8"/>
        </w:numPr>
        <w:spacing w:after="0" w:line="360" w:lineRule="auto"/>
        <w:ind w:left="0" w:firstLine="567"/>
        <w:jc w:val="both"/>
        <w:rPr>
          <w:rFonts w:ascii="Times New Roman" w:hAnsi="Times New Roman" w:cs="Times New Roman"/>
          <w:sz w:val="28"/>
          <w:szCs w:val="28"/>
        </w:rPr>
      </w:pPr>
      <w:r w:rsidRPr="008A287E">
        <w:rPr>
          <w:rFonts w:ascii="Times New Roman" w:hAnsi="Times New Roman" w:cs="Times New Roman"/>
          <w:sz w:val="28"/>
          <w:szCs w:val="28"/>
        </w:rPr>
        <w:t>выборочная проверка корректности выполнения домашнего задания;</w:t>
      </w:r>
    </w:p>
    <w:p w14:paraId="5ED1EF96" w14:textId="77777777" w:rsidR="009821F0" w:rsidRPr="008A287E" w:rsidRDefault="008653C8" w:rsidP="00AE41F1">
      <w:pPr>
        <w:pStyle w:val="ae"/>
        <w:numPr>
          <w:ilvl w:val="0"/>
          <w:numId w:val="8"/>
        </w:numPr>
        <w:spacing w:after="0" w:line="360" w:lineRule="auto"/>
        <w:ind w:left="0" w:firstLine="567"/>
        <w:jc w:val="both"/>
        <w:rPr>
          <w:rFonts w:ascii="Times New Roman" w:hAnsi="Times New Roman" w:cs="Times New Roman"/>
          <w:sz w:val="28"/>
          <w:szCs w:val="28"/>
        </w:rPr>
      </w:pPr>
      <w:r w:rsidRPr="008A287E">
        <w:rPr>
          <w:rFonts w:ascii="Times New Roman" w:hAnsi="Times New Roman" w:cs="Times New Roman"/>
          <w:sz w:val="28"/>
          <w:szCs w:val="28"/>
        </w:rPr>
        <w:t xml:space="preserve"> </w:t>
      </w:r>
      <w:r w:rsidR="009821F0" w:rsidRPr="008A287E">
        <w:rPr>
          <w:rFonts w:ascii="Times New Roman" w:hAnsi="Times New Roman" w:cs="Times New Roman"/>
          <w:sz w:val="28"/>
          <w:szCs w:val="28"/>
        </w:rPr>
        <w:t>разбор типичных ошибок, возникших в самостоятельной работе;</w:t>
      </w:r>
    </w:p>
    <w:p w14:paraId="36E1289B" w14:textId="77777777" w:rsidR="009821F0" w:rsidRPr="008A287E" w:rsidRDefault="009821F0" w:rsidP="00AE41F1">
      <w:pPr>
        <w:pStyle w:val="ae"/>
        <w:numPr>
          <w:ilvl w:val="0"/>
          <w:numId w:val="8"/>
        </w:numPr>
        <w:spacing w:after="0" w:line="360" w:lineRule="auto"/>
        <w:ind w:left="0" w:firstLine="567"/>
        <w:jc w:val="both"/>
        <w:rPr>
          <w:rFonts w:ascii="Times New Roman" w:hAnsi="Times New Roman" w:cs="Times New Roman"/>
          <w:sz w:val="28"/>
          <w:szCs w:val="28"/>
        </w:rPr>
      </w:pPr>
      <w:r w:rsidRPr="008A287E">
        <w:rPr>
          <w:rFonts w:ascii="Times New Roman" w:hAnsi="Times New Roman" w:cs="Times New Roman"/>
          <w:sz w:val="28"/>
          <w:szCs w:val="28"/>
        </w:rPr>
        <w:t xml:space="preserve"> рассмотрение теоретических вопросов, связанных с текущим практическим занятием;</w:t>
      </w:r>
    </w:p>
    <w:p w14:paraId="76DF9759" w14:textId="77777777" w:rsidR="009821F0" w:rsidRPr="008A287E" w:rsidRDefault="009821F0" w:rsidP="00AE41F1">
      <w:pPr>
        <w:pStyle w:val="ae"/>
        <w:numPr>
          <w:ilvl w:val="0"/>
          <w:numId w:val="8"/>
        </w:numPr>
        <w:spacing w:after="0" w:line="360" w:lineRule="auto"/>
        <w:ind w:left="0" w:firstLine="567"/>
        <w:jc w:val="both"/>
        <w:rPr>
          <w:rFonts w:ascii="Times New Roman" w:hAnsi="Times New Roman" w:cs="Times New Roman"/>
          <w:sz w:val="28"/>
          <w:szCs w:val="28"/>
        </w:rPr>
      </w:pPr>
      <w:r w:rsidRPr="008A287E">
        <w:rPr>
          <w:rFonts w:ascii="Times New Roman" w:hAnsi="Times New Roman" w:cs="Times New Roman"/>
          <w:sz w:val="28"/>
          <w:szCs w:val="28"/>
        </w:rPr>
        <w:t xml:space="preserve"> разбор методов выполнения практических заданий и решения задач;</w:t>
      </w:r>
    </w:p>
    <w:p w14:paraId="7ABE37C0" w14:textId="77777777" w:rsidR="009821F0" w:rsidRPr="008A287E" w:rsidRDefault="009821F0" w:rsidP="00AE41F1">
      <w:pPr>
        <w:pStyle w:val="ae"/>
        <w:numPr>
          <w:ilvl w:val="0"/>
          <w:numId w:val="8"/>
        </w:numPr>
        <w:spacing w:after="0" w:line="360" w:lineRule="auto"/>
        <w:ind w:left="0" w:firstLine="567"/>
        <w:jc w:val="both"/>
        <w:rPr>
          <w:rFonts w:ascii="Times New Roman" w:hAnsi="Times New Roman" w:cs="Times New Roman"/>
          <w:sz w:val="28"/>
          <w:szCs w:val="28"/>
        </w:rPr>
      </w:pPr>
      <w:r w:rsidRPr="008A287E">
        <w:rPr>
          <w:rFonts w:ascii="Times New Roman" w:hAnsi="Times New Roman" w:cs="Times New Roman"/>
          <w:sz w:val="28"/>
          <w:szCs w:val="28"/>
        </w:rPr>
        <w:t xml:space="preserve"> корректировка заданий для самостоятельной работы студентов;</w:t>
      </w:r>
    </w:p>
    <w:p w14:paraId="6E6DBBDB" w14:textId="77777777" w:rsidR="009821F0" w:rsidRPr="008A287E" w:rsidRDefault="008653C8" w:rsidP="00AE41F1">
      <w:pPr>
        <w:pStyle w:val="ae"/>
        <w:numPr>
          <w:ilvl w:val="0"/>
          <w:numId w:val="8"/>
        </w:numPr>
        <w:spacing w:after="0" w:line="360" w:lineRule="auto"/>
        <w:ind w:left="0" w:firstLine="567"/>
        <w:jc w:val="both"/>
        <w:rPr>
          <w:rFonts w:ascii="Times New Roman" w:hAnsi="Times New Roman" w:cs="Times New Roman"/>
          <w:sz w:val="28"/>
          <w:szCs w:val="28"/>
        </w:rPr>
      </w:pPr>
      <w:r w:rsidRPr="008A287E">
        <w:rPr>
          <w:rFonts w:ascii="Times New Roman" w:hAnsi="Times New Roman" w:cs="Times New Roman"/>
          <w:sz w:val="28"/>
          <w:szCs w:val="28"/>
        </w:rPr>
        <w:t xml:space="preserve"> </w:t>
      </w:r>
      <w:r w:rsidR="009821F0" w:rsidRPr="008A287E">
        <w:rPr>
          <w:rFonts w:ascii="Times New Roman" w:hAnsi="Times New Roman" w:cs="Times New Roman"/>
          <w:sz w:val="28"/>
          <w:szCs w:val="28"/>
        </w:rPr>
        <w:t>интерактивная форма – решен</w:t>
      </w:r>
      <w:r w:rsidRPr="008A287E">
        <w:rPr>
          <w:rFonts w:ascii="Times New Roman" w:hAnsi="Times New Roman" w:cs="Times New Roman"/>
          <w:sz w:val="28"/>
          <w:szCs w:val="28"/>
        </w:rPr>
        <w:t xml:space="preserve">ие лабораторных </w:t>
      </w:r>
      <w:r w:rsidR="002A37B5" w:rsidRPr="008A287E">
        <w:rPr>
          <w:rFonts w:ascii="Times New Roman" w:hAnsi="Times New Roman" w:cs="Times New Roman"/>
          <w:sz w:val="28"/>
          <w:szCs w:val="28"/>
        </w:rPr>
        <w:t xml:space="preserve">(практических) </w:t>
      </w:r>
      <w:r w:rsidRPr="008A287E">
        <w:rPr>
          <w:rFonts w:ascii="Times New Roman" w:hAnsi="Times New Roman" w:cs="Times New Roman"/>
          <w:sz w:val="28"/>
          <w:szCs w:val="28"/>
        </w:rPr>
        <w:t>работ</w:t>
      </w:r>
      <w:r w:rsidR="009821F0" w:rsidRPr="008A287E">
        <w:rPr>
          <w:rFonts w:ascii="Times New Roman" w:hAnsi="Times New Roman" w:cs="Times New Roman"/>
          <w:sz w:val="28"/>
          <w:szCs w:val="28"/>
        </w:rPr>
        <w:t xml:space="preserve"> по тематике занятия в малых группах (2-4 студента)</w:t>
      </w:r>
      <w:r w:rsidRPr="008A287E">
        <w:rPr>
          <w:rFonts w:ascii="Times New Roman" w:hAnsi="Times New Roman" w:cs="Times New Roman"/>
          <w:sz w:val="28"/>
          <w:szCs w:val="28"/>
        </w:rPr>
        <w:t>.</w:t>
      </w:r>
    </w:p>
    <w:p w14:paraId="02CCAB30" w14:textId="77777777" w:rsidR="009821F0" w:rsidRPr="008A287E" w:rsidRDefault="009821F0" w:rsidP="00AE41F1">
      <w:pPr>
        <w:spacing w:after="0" w:line="360" w:lineRule="auto"/>
        <w:ind w:firstLine="709"/>
        <w:jc w:val="both"/>
        <w:rPr>
          <w:rFonts w:ascii="Times New Roman" w:hAnsi="Times New Roman" w:cs="Times New Roman"/>
          <w:sz w:val="28"/>
          <w:szCs w:val="28"/>
        </w:rPr>
      </w:pPr>
      <w:r w:rsidRPr="008A287E">
        <w:rPr>
          <w:rFonts w:ascii="Times New Roman" w:hAnsi="Times New Roman" w:cs="Times New Roman"/>
          <w:i/>
          <w:sz w:val="28"/>
          <w:szCs w:val="28"/>
        </w:rPr>
        <w:t>Контрольные практические занятия</w:t>
      </w:r>
      <w:r w:rsidRPr="008A287E">
        <w:rPr>
          <w:rFonts w:ascii="Times New Roman" w:hAnsi="Times New Roman" w:cs="Times New Roman"/>
          <w:sz w:val="28"/>
          <w:szCs w:val="28"/>
        </w:rPr>
        <w:t xml:space="preserve"> структурно состоят из следующих компонент:</w:t>
      </w:r>
    </w:p>
    <w:p w14:paraId="00CFEFD6" w14:textId="77777777" w:rsidR="008653C8" w:rsidRPr="008A287E" w:rsidRDefault="008653C8" w:rsidP="00AE41F1">
      <w:pPr>
        <w:pStyle w:val="ae"/>
        <w:numPr>
          <w:ilvl w:val="0"/>
          <w:numId w:val="9"/>
        </w:numPr>
        <w:spacing w:after="0" w:line="360" w:lineRule="auto"/>
        <w:ind w:left="0" w:firstLine="567"/>
        <w:jc w:val="both"/>
        <w:rPr>
          <w:rFonts w:ascii="Times New Roman" w:hAnsi="Times New Roman" w:cs="Times New Roman"/>
          <w:sz w:val="28"/>
          <w:szCs w:val="28"/>
        </w:rPr>
      </w:pPr>
      <w:r w:rsidRPr="008A287E">
        <w:rPr>
          <w:rFonts w:ascii="Times New Roman" w:hAnsi="Times New Roman" w:cs="Times New Roman"/>
          <w:sz w:val="28"/>
          <w:szCs w:val="28"/>
        </w:rPr>
        <w:t>проведение аудиторной контрольной работы;</w:t>
      </w:r>
    </w:p>
    <w:p w14:paraId="44309C57" w14:textId="77777777" w:rsidR="009821F0" w:rsidRPr="008A287E" w:rsidRDefault="008653C8" w:rsidP="00AE41F1">
      <w:pPr>
        <w:pStyle w:val="ae"/>
        <w:numPr>
          <w:ilvl w:val="0"/>
          <w:numId w:val="9"/>
        </w:numPr>
        <w:spacing w:after="0" w:line="360" w:lineRule="auto"/>
        <w:ind w:left="0" w:firstLine="567"/>
        <w:jc w:val="both"/>
        <w:rPr>
          <w:rFonts w:ascii="Times New Roman" w:hAnsi="Times New Roman" w:cs="Times New Roman"/>
          <w:sz w:val="28"/>
          <w:szCs w:val="28"/>
        </w:rPr>
      </w:pPr>
      <w:r w:rsidRPr="008A287E">
        <w:rPr>
          <w:rFonts w:ascii="Times New Roman" w:hAnsi="Times New Roman" w:cs="Times New Roman"/>
          <w:sz w:val="28"/>
          <w:szCs w:val="28"/>
        </w:rPr>
        <w:t xml:space="preserve">подведение итогов и </w:t>
      </w:r>
      <w:r w:rsidR="009821F0" w:rsidRPr="008A287E">
        <w:rPr>
          <w:rFonts w:ascii="Times New Roman" w:hAnsi="Times New Roman" w:cs="Times New Roman"/>
          <w:sz w:val="28"/>
          <w:szCs w:val="28"/>
        </w:rPr>
        <w:t>разбор типичных ошибок, возникших при выполнении контрольной работы;</w:t>
      </w:r>
    </w:p>
    <w:p w14:paraId="17EA9DE7" w14:textId="77777777" w:rsidR="0034453A" w:rsidRPr="008A287E" w:rsidRDefault="009821F0" w:rsidP="00AE41F1">
      <w:pPr>
        <w:spacing w:after="0" w:line="360" w:lineRule="auto"/>
        <w:ind w:firstLine="709"/>
        <w:jc w:val="both"/>
        <w:rPr>
          <w:rFonts w:ascii="Times New Roman" w:hAnsi="Times New Roman" w:cs="Times New Roman"/>
          <w:sz w:val="28"/>
          <w:szCs w:val="28"/>
        </w:rPr>
      </w:pPr>
      <w:r w:rsidRPr="008A287E">
        <w:rPr>
          <w:rFonts w:ascii="Times New Roman" w:hAnsi="Times New Roman" w:cs="Times New Roman"/>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w:t>
      </w:r>
      <w:r w:rsidR="008653C8" w:rsidRPr="008A287E">
        <w:rPr>
          <w:rFonts w:ascii="Times New Roman" w:hAnsi="Times New Roman" w:cs="Times New Roman"/>
          <w:sz w:val="28"/>
          <w:szCs w:val="28"/>
        </w:rPr>
        <w:t>следовать</w:t>
      </w:r>
      <w:r w:rsidRPr="008A287E">
        <w:rPr>
          <w:rFonts w:ascii="Times New Roman" w:hAnsi="Times New Roman" w:cs="Times New Roman"/>
          <w:sz w:val="28"/>
          <w:szCs w:val="28"/>
        </w:rPr>
        <w:t xml:space="preserve"> указания</w:t>
      </w:r>
      <w:r w:rsidR="008653C8" w:rsidRPr="008A287E">
        <w:rPr>
          <w:rFonts w:ascii="Times New Roman" w:hAnsi="Times New Roman" w:cs="Times New Roman"/>
          <w:sz w:val="28"/>
          <w:szCs w:val="28"/>
        </w:rPr>
        <w:t>м преподавателя к решению лабораторных работ</w:t>
      </w:r>
      <w:r w:rsidRPr="008A287E">
        <w:rPr>
          <w:rFonts w:ascii="Times New Roman" w:hAnsi="Times New Roman" w:cs="Times New Roman"/>
          <w:sz w:val="28"/>
          <w:szCs w:val="28"/>
        </w:rPr>
        <w:t xml:space="preserve">. После занятий необходимо просмотреть </w:t>
      </w:r>
      <w:r w:rsidR="008653C8" w:rsidRPr="008A287E">
        <w:rPr>
          <w:rFonts w:ascii="Times New Roman" w:hAnsi="Times New Roman" w:cs="Times New Roman"/>
          <w:sz w:val="28"/>
          <w:szCs w:val="28"/>
        </w:rPr>
        <w:t xml:space="preserve">полученные решения и </w:t>
      </w:r>
      <w:r w:rsidRPr="008A287E">
        <w:rPr>
          <w:rFonts w:ascii="Times New Roman" w:hAnsi="Times New Roman" w:cs="Times New Roman"/>
          <w:sz w:val="28"/>
          <w:szCs w:val="28"/>
        </w:rPr>
        <w:t>восстановить имеющиеся пробелы</w:t>
      </w:r>
      <w:r w:rsidR="008653C8" w:rsidRPr="008A287E">
        <w:rPr>
          <w:rFonts w:ascii="Times New Roman" w:hAnsi="Times New Roman" w:cs="Times New Roman"/>
          <w:sz w:val="28"/>
          <w:szCs w:val="28"/>
        </w:rPr>
        <w:t xml:space="preserve"> или закончить решение</w:t>
      </w:r>
      <w:r w:rsidRPr="008A287E">
        <w:rPr>
          <w:rFonts w:ascii="Times New Roman" w:hAnsi="Times New Roman" w:cs="Times New Roman"/>
          <w:sz w:val="28"/>
          <w:szCs w:val="28"/>
        </w:rPr>
        <w:t xml:space="preserve">. В случае затруднений отметить соответствующие задания и обратиться за консультацией к преподавателю. </w:t>
      </w:r>
    </w:p>
    <w:p w14:paraId="1EB867A9" w14:textId="77777777" w:rsidR="009821F0" w:rsidRPr="008A287E" w:rsidRDefault="009821F0" w:rsidP="00AE41F1">
      <w:pPr>
        <w:spacing w:after="0" w:line="360" w:lineRule="auto"/>
        <w:ind w:firstLine="709"/>
        <w:jc w:val="both"/>
        <w:rPr>
          <w:rFonts w:ascii="Times New Roman" w:hAnsi="Times New Roman" w:cs="Times New Roman"/>
          <w:sz w:val="28"/>
          <w:szCs w:val="28"/>
        </w:rPr>
      </w:pPr>
      <w:r w:rsidRPr="008A287E">
        <w:rPr>
          <w:rFonts w:ascii="Times New Roman" w:hAnsi="Times New Roman" w:cs="Times New Roman"/>
          <w:sz w:val="28"/>
          <w:szCs w:val="28"/>
        </w:rPr>
        <w:t>Практические занятия проходят, как п</w:t>
      </w:r>
      <w:r w:rsidR="0034453A" w:rsidRPr="008A287E">
        <w:rPr>
          <w:rFonts w:ascii="Times New Roman" w:hAnsi="Times New Roman" w:cs="Times New Roman"/>
          <w:sz w:val="28"/>
          <w:szCs w:val="28"/>
        </w:rPr>
        <w:t xml:space="preserve">равило, в интерактивной форме. Наряду с правильностью решения </w:t>
      </w:r>
      <w:r w:rsidRPr="008A287E">
        <w:rPr>
          <w:rFonts w:ascii="Times New Roman" w:hAnsi="Times New Roman" w:cs="Times New Roman"/>
          <w:sz w:val="28"/>
          <w:szCs w:val="28"/>
        </w:rPr>
        <w:t xml:space="preserve">преподаватель учитывает </w:t>
      </w:r>
      <w:r w:rsidR="0034453A" w:rsidRPr="008A287E">
        <w:rPr>
          <w:rFonts w:ascii="Times New Roman" w:hAnsi="Times New Roman" w:cs="Times New Roman"/>
          <w:sz w:val="28"/>
          <w:szCs w:val="28"/>
        </w:rPr>
        <w:t xml:space="preserve">также и </w:t>
      </w:r>
      <w:r w:rsidRPr="008A287E">
        <w:rPr>
          <w:rFonts w:ascii="Times New Roman" w:hAnsi="Times New Roman" w:cs="Times New Roman"/>
          <w:sz w:val="28"/>
          <w:szCs w:val="28"/>
        </w:rPr>
        <w:t>активность студентов, направленную на решение предложенных задач.</w:t>
      </w:r>
    </w:p>
    <w:p w14:paraId="236D6F7A" w14:textId="77777777" w:rsidR="00CE72B3" w:rsidRPr="008A287E" w:rsidRDefault="009821F0" w:rsidP="00CE72B3">
      <w:pPr>
        <w:pStyle w:val="ae"/>
        <w:widowControl w:val="0"/>
        <w:numPr>
          <w:ilvl w:val="0"/>
          <w:numId w:val="23"/>
        </w:numPr>
        <w:autoSpaceDE w:val="0"/>
        <w:autoSpaceDN w:val="0"/>
        <w:adjustRightInd w:val="0"/>
        <w:spacing w:after="0" w:line="240" w:lineRule="auto"/>
        <w:ind w:left="0" w:firstLine="0"/>
        <w:jc w:val="both"/>
        <w:outlineLvl w:val="0"/>
        <w:rPr>
          <w:rFonts w:ascii="Times New Roman" w:eastAsia="Times New Roman" w:hAnsi="Times New Roman" w:cs="Times New Roman"/>
          <w:b/>
          <w:sz w:val="28"/>
          <w:szCs w:val="20"/>
        </w:rPr>
      </w:pPr>
      <w:r w:rsidRPr="008A287E">
        <w:rPr>
          <w:rFonts w:ascii="Times New Roman" w:hAnsi="Times New Roman" w:cs="Times New Roman"/>
        </w:rPr>
        <w:t xml:space="preserve"> </w:t>
      </w:r>
      <w:bookmarkStart w:id="50" w:name="_Toc3995516"/>
      <w:bookmarkStart w:id="51" w:name="_Toc84176682"/>
      <w:bookmarkStart w:id="52" w:name="_Toc485836362"/>
      <w:r w:rsidR="00CE72B3" w:rsidRPr="008A287E">
        <w:rPr>
          <w:rFonts w:ascii="Times New Roman" w:eastAsia="Times New Roman" w:hAnsi="Times New Roman" w:cs="Times New Roman"/>
          <w:b/>
          <w:sz w:val="28"/>
          <w:szCs w:val="2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0"/>
      <w:bookmarkEnd w:id="51"/>
    </w:p>
    <w:p w14:paraId="385A4DD3" w14:textId="77777777" w:rsidR="00CE72B3" w:rsidRPr="008A287E" w:rsidRDefault="00CE72B3" w:rsidP="00CE72B3">
      <w:pPr>
        <w:keepNext/>
        <w:widowControl w:val="0"/>
        <w:autoSpaceDE w:val="0"/>
        <w:autoSpaceDN w:val="0"/>
        <w:adjustRightInd w:val="0"/>
        <w:spacing w:before="240" w:after="60" w:line="240" w:lineRule="auto"/>
        <w:ind w:firstLine="720"/>
        <w:jc w:val="both"/>
        <w:outlineLvl w:val="0"/>
        <w:rPr>
          <w:rFonts w:ascii="Times New Roman" w:eastAsia="Calibri" w:hAnsi="Times New Roman" w:cs="Times New Roman"/>
          <w:b/>
          <w:bCs/>
          <w:kern w:val="32"/>
          <w:sz w:val="28"/>
          <w:szCs w:val="28"/>
        </w:rPr>
      </w:pPr>
      <w:bookmarkStart w:id="53" w:name="_Toc531614950"/>
      <w:bookmarkStart w:id="54" w:name="_Toc531686467"/>
      <w:bookmarkStart w:id="55" w:name="_Toc3995517"/>
      <w:bookmarkStart w:id="56" w:name="_Toc84176683"/>
      <w:r w:rsidRPr="008A287E">
        <w:rPr>
          <w:rFonts w:ascii="Times New Roman" w:eastAsia="Calibri" w:hAnsi="Times New Roman" w:cs="Times New Roman"/>
          <w:b/>
          <w:bCs/>
          <w:kern w:val="32"/>
          <w:sz w:val="28"/>
          <w:szCs w:val="28"/>
        </w:rPr>
        <w:t>11. 1. Комплект лицензионного программного обеспечения:</w:t>
      </w:r>
      <w:bookmarkEnd w:id="53"/>
      <w:bookmarkEnd w:id="54"/>
      <w:bookmarkEnd w:id="55"/>
      <w:bookmarkEnd w:id="56"/>
    </w:p>
    <w:p w14:paraId="7B685B76" w14:textId="77777777" w:rsidR="00CE72B3" w:rsidRPr="008A287E" w:rsidRDefault="00CE72B3" w:rsidP="00CE72B3">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kern w:val="32"/>
          <w:sz w:val="28"/>
          <w:szCs w:val="28"/>
        </w:rPr>
      </w:pPr>
      <w:bookmarkStart w:id="57" w:name="_Toc531614951"/>
      <w:bookmarkStart w:id="58" w:name="_Toc531686468"/>
      <w:bookmarkStart w:id="59" w:name="_Toc3995518"/>
      <w:bookmarkStart w:id="60" w:name="_Toc84176684"/>
      <w:r w:rsidRPr="008A287E">
        <w:rPr>
          <w:rFonts w:ascii="Times New Roman" w:eastAsia="Calibri" w:hAnsi="Times New Roman" w:cs="Times New Roman"/>
          <w:bCs/>
          <w:kern w:val="32"/>
          <w:sz w:val="28"/>
          <w:szCs w:val="28"/>
        </w:rPr>
        <w:t xml:space="preserve">1. </w:t>
      </w:r>
      <w:r w:rsidRPr="008A287E">
        <w:rPr>
          <w:rFonts w:ascii="Times New Roman" w:eastAsia="Calibri" w:hAnsi="Times New Roman" w:cs="Times New Roman"/>
          <w:bCs/>
          <w:kern w:val="32"/>
          <w:sz w:val="28"/>
          <w:szCs w:val="28"/>
          <w:lang w:val="en-US"/>
        </w:rPr>
        <w:t>Windows</w:t>
      </w:r>
      <w:r w:rsidRPr="008A287E">
        <w:rPr>
          <w:rFonts w:ascii="Times New Roman" w:eastAsia="Calibri" w:hAnsi="Times New Roman" w:cs="Times New Roman"/>
          <w:bCs/>
          <w:kern w:val="32"/>
          <w:sz w:val="28"/>
          <w:szCs w:val="28"/>
        </w:rPr>
        <w:t xml:space="preserve">, </w:t>
      </w:r>
      <w:proofErr w:type="spellStart"/>
      <w:r w:rsidRPr="008A287E">
        <w:rPr>
          <w:rFonts w:ascii="Times New Roman" w:eastAsia="Calibri" w:hAnsi="Times New Roman" w:cs="Times New Roman"/>
          <w:bCs/>
          <w:kern w:val="32"/>
          <w:sz w:val="28"/>
          <w:szCs w:val="28"/>
          <w:lang w:val="en-US"/>
        </w:rPr>
        <w:t>MicrosoftOffice</w:t>
      </w:r>
      <w:proofErr w:type="spellEnd"/>
      <w:r w:rsidRPr="008A287E">
        <w:rPr>
          <w:rFonts w:ascii="Times New Roman" w:eastAsia="Calibri" w:hAnsi="Times New Roman" w:cs="Times New Roman"/>
          <w:bCs/>
          <w:kern w:val="32"/>
          <w:sz w:val="28"/>
          <w:szCs w:val="28"/>
        </w:rPr>
        <w:t>.</w:t>
      </w:r>
      <w:bookmarkEnd w:id="57"/>
      <w:bookmarkEnd w:id="58"/>
      <w:bookmarkEnd w:id="59"/>
      <w:bookmarkEnd w:id="60"/>
    </w:p>
    <w:p w14:paraId="6D89A677" w14:textId="77777777" w:rsidR="00CE72B3" w:rsidRPr="008A287E" w:rsidRDefault="00CE72B3" w:rsidP="00CE72B3">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kern w:val="32"/>
          <w:sz w:val="28"/>
          <w:szCs w:val="28"/>
        </w:rPr>
      </w:pPr>
      <w:bookmarkStart w:id="61" w:name="_Toc531614952"/>
      <w:bookmarkStart w:id="62" w:name="_Toc531686469"/>
      <w:bookmarkStart w:id="63" w:name="_Toc3995519"/>
      <w:bookmarkStart w:id="64" w:name="_Toc84176685"/>
      <w:r w:rsidRPr="008A287E">
        <w:rPr>
          <w:rFonts w:ascii="Times New Roman" w:eastAsia="Calibri" w:hAnsi="Times New Roman" w:cs="Times New Roman"/>
          <w:bCs/>
          <w:kern w:val="32"/>
          <w:sz w:val="28"/>
          <w:szCs w:val="28"/>
        </w:rPr>
        <w:t xml:space="preserve">2. Антивирус </w:t>
      </w:r>
      <w:proofErr w:type="spellStart"/>
      <w:r w:rsidRPr="008A287E">
        <w:rPr>
          <w:rFonts w:ascii="Times New Roman" w:eastAsia="Calibri" w:hAnsi="Times New Roman" w:cs="Times New Roman"/>
          <w:bCs/>
          <w:kern w:val="32"/>
          <w:sz w:val="28"/>
          <w:szCs w:val="28"/>
          <w:lang w:val="en-US"/>
        </w:rPr>
        <w:t>ESETEndpointSecurity</w:t>
      </w:r>
      <w:bookmarkEnd w:id="61"/>
      <w:bookmarkEnd w:id="62"/>
      <w:bookmarkEnd w:id="63"/>
      <w:bookmarkEnd w:id="64"/>
      <w:proofErr w:type="spellEnd"/>
    </w:p>
    <w:p w14:paraId="54C412F3" w14:textId="77777777" w:rsidR="00CE72B3" w:rsidRPr="008A287E" w:rsidRDefault="00CE72B3" w:rsidP="00CE72B3">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kern w:val="32"/>
          <w:sz w:val="16"/>
          <w:szCs w:val="16"/>
        </w:rPr>
      </w:pPr>
    </w:p>
    <w:p w14:paraId="0117C787" w14:textId="77777777" w:rsidR="00CE72B3" w:rsidRPr="008A287E" w:rsidRDefault="00CE72B3" w:rsidP="00CE72B3">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kern w:val="32"/>
          <w:sz w:val="28"/>
          <w:szCs w:val="28"/>
        </w:rPr>
      </w:pPr>
      <w:bookmarkStart w:id="65" w:name="_Toc531614953"/>
      <w:bookmarkStart w:id="66" w:name="_Toc531686470"/>
      <w:bookmarkStart w:id="67" w:name="_Toc3995520"/>
      <w:bookmarkStart w:id="68" w:name="_Toc84176686"/>
      <w:r w:rsidRPr="008A287E">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65"/>
      <w:bookmarkEnd w:id="66"/>
      <w:bookmarkEnd w:id="67"/>
      <w:bookmarkEnd w:id="68"/>
    </w:p>
    <w:p w14:paraId="084E31F4" w14:textId="77777777" w:rsidR="00CE72B3" w:rsidRPr="008A287E" w:rsidRDefault="00CE72B3" w:rsidP="00CE72B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8A287E">
        <w:rPr>
          <w:rFonts w:ascii="Times New Roman" w:eastAsia="Calibri" w:hAnsi="Times New Roman" w:cs="Times New Roman"/>
          <w:bCs/>
          <w:sz w:val="28"/>
          <w:szCs w:val="28"/>
        </w:rPr>
        <w:t>1. Информационно-правовая система «Гарант»</w:t>
      </w:r>
    </w:p>
    <w:p w14:paraId="3ADF220D" w14:textId="77777777" w:rsidR="00CE72B3" w:rsidRPr="008A287E" w:rsidRDefault="00CE72B3" w:rsidP="00CE72B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8A287E">
        <w:rPr>
          <w:rFonts w:ascii="Times New Roman" w:eastAsia="Calibri" w:hAnsi="Times New Roman" w:cs="Times New Roman"/>
          <w:bCs/>
          <w:sz w:val="28"/>
          <w:szCs w:val="28"/>
        </w:rPr>
        <w:t>2. Информационно-правовая система «Консультант Плюс»</w:t>
      </w:r>
    </w:p>
    <w:p w14:paraId="1D2A2BD9" w14:textId="77777777" w:rsidR="00CE72B3" w:rsidRPr="008A287E" w:rsidRDefault="00CE72B3" w:rsidP="00CE72B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8A287E">
        <w:rPr>
          <w:rFonts w:ascii="Times New Roman" w:eastAsia="Calibri" w:hAnsi="Times New Roman" w:cs="Times New Roman"/>
          <w:bCs/>
          <w:sz w:val="28"/>
          <w:szCs w:val="28"/>
        </w:rPr>
        <w:t xml:space="preserve">3. Электронная энциклопедия: </w:t>
      </w:r>
      <w:hyperlink r:id="rId17" w:history="1">
        <w:r w:rsidRPr="008A287E">
          <w:rPr>
            <w:rFonts w:ascii="Times New Roman" w:eastAsia="Calibri" w:hAnsi="Times New Roman" w:cs="Times New Roman"/>
            <w:bCs/>
            <w:sz w:val="28"/>
            <w:szCs w:val="28"/>
            <w:u w:val="single"/>
            <w:lang w:val="en-US"/>
          </w:rPr>
          <w:t>http</w:t>
        </w:r>
        <w:r w:rsidRPr="008A287E">
          <w:rPr>
            <w:rFonts w:ascii="Times New Roman" w:eastAsia="Calibri" w:hAnsi="Times New Roman" w:cs="Times New Roman"/>
            <w:bCs/>
            <w:sz w:val="28"/>
            <w:szCs w:val="28"/>
            <w:u w:val="single"/>
          </w:rPr>
          <w:t>://</w:t>
        </w:r>
        <w:proofErr w:type="spellStart"/>
        <w:r w:rsidRPr="008A287E">
          <w:rPr>
            <w:rFonts w:ascii="Times New Roman" w:eastAsia="Calibri" w:hAnsi="Times New Roman" w:cs="Times New Roman"/>
            <w:bCs/>
            <w:sz w:val="28"/>
            <w:szCs w:val="28"/>
            <w:u w:val="single"/>
            <w:lang w:val="en-US"/>
          </w:rPr>
          <w:t>ru</w:t>
        </w:r>
        <w:proofErr w:type="spellEnd"/>
        <w:r w:rsidRPr="008A287E">
          <w:rPr>
            <w:rFonts w:ascii="Times New Roman" w:eastAsia="Calibri" w:hAnsi="Times New Roman" w:cs="Times New Roman"/>
            <w:bCs/>
            <w:sz w:val="28"/>
            <w:szCs w:val="28"/>
            <w:u w:val="single"/>
          </w:rPr>
          <w:t>.</w:t>
        </w:r>
        <w:proofErr w:type="spellStart"/>
        <w:r w:rsidRPr="008A287E">
          <w:rPr>
            <w:rFonts w:ascii="Times New Roman" w:eastAsia="Calibri" w:hAnsi="Times New Roman" w:cs="Times New Roman"/>
            <w:bCs/>
            <w:sz w:val="28"/>
            <w:szCs w:val="28"/>
            <w:u w:val="single"/>
            <w:lang w:val="en-US"/>
          </w:rPr>
          <w:t>wikipedia</w:t>
        </w:r>
        <w:proofErr w:type="spellEnd"/>
        <w:r w:rsidRPr="008A287E">
          <w:rPr>
            <w:rFonts w:ascii="Times New Roman" w:eastAsia="Calibri" w:hAnsi="Times New Roman" w:cs="Times New Roman"/>
            <w:bCs/>
            <w:sz w:val="28"/>
            <w:szCs w:val="28"/>
            <w:u w:val="single"/>
          </w:rPr>
          <w:t>.</w:t>
        </w:r>
        <w:r w:rsidRPr="008A287E">
          <w:rPr>
            <w:rFonts w:ascii="Times New Roman" w:eastAsia="Calibri" w:hAnsi="Times New Roman" w:cs="Times New Roman"/>
            <w:bCs/>
            <w:sz w:val="28"/>
            <w:szCs w:val="28"/>
            <w:u w:val="single"/>
            <w:lang w:val="en-US"/>
          </w:rPr>
          <w:t>org</w:t>
        </w:r>
        <w:r w:rsidRPr="008A287E">
          <w:rPr>
            <w:rFonts w:ascii="Times New Roman" w:eastAsia="Calibri" w:hAnsi="Times New Roman" w:cs="Times New Roman"/>
            <w:bCs/>
            <w:sz w:val="28"/>
            <w:szCs w:val="28"/>
            <w:u w:val="single"/>
          </w:rPr>
          <w:t>/</w:t>
        </w:r>
        <w:r w:rsidRPr="008A287E">
          <w:rPr>
            <w:rFonts w:ascii="Times New Roman" w:eastAsia="Calibri" w:hAnsi="Times New Roman" w:cs="Times New Roman"/>
            <w:bCs/>
            <w:sz w:val="28"/>
            <w:szCs w:val="28"/>
            <w:u w:val="single"/>
            <w:lang w:val="en-US"/>
          </w:rPr>
          <w:t>wiki</w:t>
        </w:r>
        <w:r w:rsidRPr="008A287E">
          <w:rPr>
            <w:rFonts w:ascii="Times New Roman" w:eastAsia="Calibri" w:hAnsi="Times New Roman" w:cs="Times New Roman"/>
            <w:bCs/>
            <w:sz w:val="28"/>
            <w:szCs w:val="28"/>
            <w:u w:val="single"/>
          </w:rPr>
          <w:t>/</w:t>
        </w:r>
        <w:r w:rsidRPr="008A287E">
          <w:rPr>
            <w:rFonts w:ascii="Times New Roman" w:eastAsia="Calibri" w:hAnsi="Times New Roman" w:cs="Times New Roman"/>
            <w:bCs/>
            <w:sz w:val="28"/>
            <w:szCs w:val="28"/>
            <w:u w:val="single"/>
            <w:lang w:val="en-US"/>
          </w:rPr>
          <w:t>Wiki</w:t>
        </w:r>
      </w:hyperlink>
    </w:p>
    <w:p w14:paraId="75E0DAD4" w14:textId="77777777" w:rsidR="00CE72B3" w:rsidRPr="008A287E" w:rsidRDefault="00CE72B3" w:rsidP="00CE72B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sz w:val="28"/>
          <w:szCs w:val="28"/>
        </w:rPr>
      </w:pPr>
      <w:r w:rsidRPr="008A287E">
        <w:rPr>
          <w:rFonts w:ascii="Times New Roman" w:eastAsia="Calibri" w:hAnsi="Times New Roman" w:cs="Times New Roman"/>
          <w:bCs/>
          <w:sz w:val="28"/>
          <w:szCs w:val="28"/>
        </w:rPr>
        <w:t>4. Система комплексного раскрытия информации «СКРИН» -</w:t>
      </w:r>
      <w:r w:rsidRPr="008A287E">
        <w:rPr>
          <w:rFonts w:ascii="Times New Roman" w:eastAsia="Calibri" w:hAnsi="Times New Roman" w:cs="Times New Roman"/>
          <w:bCs/>
          <w:sz w:val="28"/>
          <w:szCs w:val="28"/>
          <w:lang w:val="en-US"/>
        </w:rPr>
        <w:t>http</w:t>
      </w:r>
      <w:r w:rsidRPr="008A287E">
        <w:rPr>
          <w:rFonts w:ascii="Times New Roman" w:eastAsia="Calibri" w:hAnsi="Times New Roman" w:cs="Times New Roman"/>
          <w:bCs/>
          <w:sz w:val="28"/>
          <w:szCs w:val="28"/>
        </w:rPr>
        <w:t>://</w:t>
      </w:r>
      <w:r w:rsidRPr="008A287E">
        <w:rPr>
          <w:rFonts w:ascii="Times New Roman" w:eastAsia="Calibri" w:hAnsi="Times New Roman" w:cs="Times New Roman"/>
          <w:bCs/>
          <w:sz w:val="28"/>
          <w:szCs w:val="28"/>
          <w:lang w:val="en-US"/>
        </w:rPr>
        <w:t>www</w:t>
      </w:r>
      <w:r w:rsidRPr="008A287E">
        <w:rPr>
          <w:rFonts w:ascii="Times New Roman" w:eastAsia="Calibri" w:hAnsi="Times New Roman" w:cs="Times New Roman"/>
          <w:bCs/>
          <w:sz w:val="28"/>
          <w:szCs w:val="28"/>
        </w:rPr>
        <w:t>.</w:t>
      </w:r>
      <w:proofErr w:type="spellStart"/>
      <w:r w:rsidRPr="008A287E">
        <w:rPr>
          <w:rFonts w:ascii="Times New Roman" w:eastAsia="Calibri" w:hAnsi="Times New Roman" w:cs="Times New Roman"/>
          <w:bCs/>
          <w:sz w:val="28"/>
          <w:szCs w:val="28"/>
          <w:lang w:val="en-US"/>
        </w:rPr>
        <w:t>skrin</w:t>
      </w:r>
      <w:proofErr w:type="spellEnd"/>
      <w:r w:rsidRPr="008A287E">
        <w:rPr>
          <w:rFonts w:ascii="Times New Roman" w:eastAsia="Calibri" w:hAnsi="Times New Roman" w:cs="Times New Roman"/>
          <w:bCs/>
          <w:sz w:val="28"/>
          <w:szCs w:val="28"/>
        </w:rPr>
        <w:t>.</w:t>
      </w:r>
      <w:proofErr w:type="spellStart"/>
      <w:r w:rsidRPr="008A287E">
        <w:rPr>
          <w:rFonts w:ascii="Times New Roman" w:eastAsia="Calibri" w:hAnsi="Times New Roman" w:cs="Times New Roman"/>
          <w:bCs/>
          <w:sz w:val="28"/>
          <w:szCs w:val="28"/>
          <w:lang w:val="en-US"/>
        </w:rPr>
        <w:t>ru</w:t>
      </w:r>
      <w:proofErr w:type="spellEnd"/>
      <w:r w:rsidRPr="008A287E">
        <w:rPr>
          <w:rFonts w:ascii="Times New Roman" w:eastAsia="Calibri" w:hAnsi="Times New Roman" w:cs="Times New Roman"/>
          <w:bCs/>
          <w:sz w:val="28"/>
          <w:szCs w:val="28"/>
        </w:rPr>
        <w:t>/</w:t>
      </w:r>
    </w:p>
    <w:p w14:paraId="4E37DD4B" w14:textId="77777777" w:rsidR="00CE72B3" w:rsidRPr="008A287E" w:rsidRDefault="00CE72B3" w:rsidP="00CE72B3">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8A287E">
        <w:rPr>
          <w:rFonts w:ascii="Times New Roman" w:eastAsia="Calibri" w:hAnsi="Times New Roman" w:cs="Times New Roman"/>
          <w:bCs/>
          <w:sz w:val="28"/>
          <w:szCs w:val="28"/>
        </w:rPr>
        <w:t xml:space="preserve">     5. </w:t>
      </w:r>
      <w:r w:rsidRPr="008A287E">
        <w:rPr>
          <w:rFonts w:ascii="Times New Roman" w:eastAsia="Calibri" w:hAnsi="Times New Roman" w:cs="Times New Roman"/>
          <w:sz w:val="28"/>
          <w:szCs w:val="20"/>
        </w:rPr>
        <w:t>Система информационно-аналитического агентства «</w:t>
      </w:r>
      <w:proofErr w:type="spellStart"/>
      <w:r w:rsidRPr="008A287E">
        <w:rPr>
          <w:rFonts w:ascii="Times New Roman" w:eastAsia="Calibri" w:hAnsi="Times New Roman" w:cs="Times New Roman"/>
          <w:sz w:val="28"/>
          <w:szCs w:val="20"/>
        </w:rPr>
        <w:t>Bloomberg</w:t>
      </w:r>
      <w:proofErr w:type="spellEnd"/>
      <w:r w:rsidRPr="008A287E">
        <w:rPr>
          <w:rFonts w:ascii="Times New Roman" w:eastAsia="Calibri" w:hAnsi="Times New Roman" w:cs="Times New Roman"/>
          <w:sz w:val="28"/>
          <w:szCs w:val="20"/>
        </w:rPr>
        <w:t>»;</w:t>
      </w:r>
    </w:p>
    <w:p w14:paraId="50315DD6" w14:textId="77777777" w:rsidR="00CE72B3" w:rsidRPr="008A287E" w:rsidRDefault="00CE72B3" w:rsidP="00CE72B3">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8A287E">
        <w:rPr>
          <w:rFonts w:ascii="Times New Roman" w:eastAsia="Calibri" w:hAnsi="Times New Roman" w:cs="Times New Roman"/>
          <w:bCs/>
          <w:sz w:val="28"/>
          <w:szCs w:val="28"/>
        </w:rPr>
        <w:t xml:space="preserve">     6.</w:t>
      </w:r>
      <w:r w:rsidRPr="008A287E">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8A287E">
        <w:rPr>
          <w:rFonts w:ascii="Times New Roman" w:eastAsia="Calibri" w:hAnsi="Times New Roman" w:cs="Times New Roman"/>
          <w:sz w:val="28"/>
          <w:szCs w:val="20"/>
          <w:lang w:val="en-US"/>
        </w:rPr>
        <w:t>RStudio</w:t>
      </w:r>
      <w:proofErr w:type="spellEnd"/>
      <w:r w:rsidRPr="008A287E">
        <w:rPr>
          <w:rFonts w:ascii="Times New Roman" w:eastAsia="Calibri" w:hAnsi="Times New Roman" w:cs="Times New Roman"/>
          <w:sz w:val="28"/>
          <w:szCs w:val="20"/>
        </w:rPr>
        <w:t>»;</w:t>
      </w:r>
    </w:p>
    <w:p w14:paraId="10E9C18C" w14:textId="77777777" w:rsidR="00CE72B3" w:rsidRPr="008A287E" w:rsidRDefault="00CE72B3" w:rsidP="00CE72B3">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8A287E">
        <w:rPr>
          <w:rFonts w:ascii="Times New Roman" w:eastAsia="Calibri" w:hAnsi="Times New Roman" w:cs="Times New Roman"/>
          <w:sz w:val="28"/>
          <w:szCs w:val="20"/>
        </w:rPr>
        <w:t xml:space="preserve">    7. Программный пакет для статистического анализа «</w:t>
      </w:r>
      <w:proofErr w:type="spellStart"/>
      <w:r w:rsidRPr="008A287E">
        <w:rPr>
          <w:rFonts w:ascii="Times New Roman" w:eastAsia="Calibri" w:hAnsi="Times New Roman" w:cs="Times New Roman"/>
          <w:sz w:val="28"/>
          <w:szCs w:val="20"/>
          <w:lang w:val="en-US"/>
        </w:rPr>
        <w:t>Statistica</w:t>
      </w:r>
      <w:proofErr w:type="spellEnd"/>
      <w:r w:rsidRPr="008A287E">
        <w:rPr>
          <w:rFonts w:ascii="Times New Roman" w:eastAsia="Calibri" w:hAnsi="Times New Roman" w:cs="Times New Roman"/>
          <w:sz w:val="28"/>
          <w:szCs w:val="20"/>
        </w:rPr>
        <w:t>»;</w:t>
      </w:r>
    </w:p>
    <w:p w14:paraId="72B2D36D" w14:textId="77777777" w:rsidR="00CE72B3" w:rsidRPr="008A287E" w:rsidRDefault="00CE72B3" w:rsidP="00CE72B3">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8A287E">
        <w:rPr>
          <w:rFonts w:ascii="Times New Roman" w:eastAsia="Calibri" w:hAnsi="Times New Roman" w:cs="Times New Roman"/>
          <w:sz w:val="28"/>
          <w:szCs w:val="20"/>
        </w:rPr>
        <w:t xml:space="preserve">    8. Прикладной программный пакет для эконометрического моделирования «</w:t>
      </w:r>
      <w:proofErr w:type="spellStart"/>
      <w:r w:rsidRPr="008A287E">
        <w:rPr>
          <w:rFonts w:ascii="Times New Roman" w:eastAsia="Calibri" w:hAnsi="Times New Roman" w:cs="Times New Roman"/>
          <w:sz w:val="28"/>
          <w:szCs w:val="20"/>
          <w:lang w:val="en-US"/>
        </w:rPr>
        <w:t>Gretl</w:t>
      </w:r>
      <w:proofErr w:type="spellEnd"/>
      <w:r w:rsidRPr="008A287E">
        <w:rPr>
          <w:rFonts w:ascii="Times New Roman" w:eastAsia="Calibri" w:hAnsi="Times New Roman" w:cs="Times New Roman"/>
          <w:sz w:val="28"/>
          <w:szCs w:val="20"/>
        </w:rPr>
        <w:t>»;</w:t>
      </w:r>
    </w:p>
    <w:p w14:paraId="5165E5F2" w14:textId="77777777" w:rsidR="00CE72B3" w:rsidRPr="008A287E" w:rsidRDefault="00CE72B3" w:rsidP="00CE72B3">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8A287E">
        <w:rPr>
          <w:rFonts w:ascii="Times New Roman" w:eastAsia="Calibri" w:hAnsi="Times New Roman" w:cs="Times New Roman"/>
          <w:sz w:val="28"/>
          <w:szCs w:val="20"/>
        </w:rPr>
        <w:t xml:space="preserve">    9. Среда моделирования «</w:t>
      </w:r>
      <w:proofErr w:type="spellStart"/>
      <w:r w:rsidRPr="008A287E">
        <w:rPr>
          <w:rFonts w:ascii="Times New Roman" w:eastAsia="Calibri" w:hAnsi="Times New Roman" w:cs="Times New Roman"/>
          <w:sz w:val="28"/>
          <w:szCs w:val="20"/>
          <w:lang w:val="en-US"/>
        </w:rPr>
        <w:t>MatLab</w:t>
      </w:r>
      <w:proofErr w:type="spellEnd"/>
      <w:r w:rsidRPr="008A287E">
        <w:rPr>
          <w:rFonts w:ascii="Times New Roman" w:eastAsia="Calibri" w:hAnsi="Times New Roman" w:cs="Times New Roman"/>
          <w:sz w:val="28"/>
          <w:szCs w:val="20"/>
        </w:rPr>
        <w:t>».</w:t>
      </w:r>
    </w:p>
    <w:p w14:paraId="7ABA302E" w14:textId="77777777" w:rsidR="00AE41F1" w:rsidRDefault="00AE41F1" w:rsidP="00CE72B3">
      <w:pPr>
        <w:keepNext/>
        <w:spacing w:after="0" w:line="240" w:lineRule="auto"/>
        <w:ind w:firstLine="709"/>
        <w:outlineLvl w:val="0"/>
        <w:rPr>
          <w:rFonts w:ascii="Times New Roman" w:eastAsia="Times New Roman" w:hAnsi="Times New Roman" w:cs="Times New Roman"/>
          <w:b/>
          <w:bCs/>
          <w:kern w:val="32"/>
          <w:sz w:val="28"/>
          <w:szCs w:val="32"/>
        </w:rPr>
      </w:pPr>
      <w:bookmarkStart w:id="69" w:name="_Toc71717199"/>
    </w:p>
    <w:p w14:paraId="4D335DBD" w14:textId="13067B70" w:rsidR="00CE72B3" w:rsidRPr="008A287E" w:rsidRDefault="00CE72B3" w:rsidP="00CE72B3">
      <w:pPr>
        <w:keepNext/>
        <w:spacing w:after="0" w:line="240" w:lineRule="auto"/>
        <w:ind w:firstLine="709"/>
        <w:outlineLvl w:val="0"/>
        <w:rPr>
          <w:rFonts w:ascii="Times New Roman" w:eastAsia="Times New Roman" w:hAnsi="Times New Roman" w:cs="Times New Roman"/>
          <w:b/>
          <w:bCs/>
          <w:kern w:val="32"/>
          <w:sz w:val="28"/>
          <w:szCs w:val="32"/>
        </w:rPr>
      </w:pPr>
      <w:bookmarkStart w:id="70" w:name="_Toc84176687"/>
      <w:r w:rsidRPr="008A287E">
        <w:rPr>
          <w:rFonts w:ascii="Times New Roman" w:eastAsia="Times New Roman" w:hAnsi="Times New Roman" w:cs="Times New Roman"/>
          <w:b/>
          <w:bCs/>
          <w:kern w:val="32"/>
          <w:sz w:val="28"/>
          <w:szCs w:val="32"/>
        </w:rPr>
        <w:t>11.3. Сертифицированные программные и аппаратные средства защиты информации</w:t>
      </w:r>
      <w:bookmarkEnd w:id="69"/>
      <w:bookmarkEnd w:id="70"/>
    </w:p>
    <w:p w14:paraId="469FF9EB" w14:textId="77777777" w:rsidR="00CE72B3" w:rsidRPr="008A287E" w:rsidRDefault="00CE72B3" w:rsidP="00CE72B3">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r w:rsidRPr="008A287E">
        <w:rPr>
          <w:rFonts w:ascii="Times New Roman" w:eastAsia="Times New Roman" w:hAnsi="Times New Roman" w:cs="Times New Roman"/>
          <w:sz w:val="28"/>
          <w:szCs w:val="28"/>
        </w:rPr>
        <w:t>Не предусмотрен.</w:t>
      </w:r>
    </w:p>
    <w:p w14:paraId="0243998C" w14:textId="77777777" w:rsidR="00CE72B3" w:rsidRPr="008A287E" w:rsidRDefault="00CE72B3" w:rsidP="00CE72B3">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p>
    <w:bookmarkEnd w:id="52"/>
    <w:p w14:paraId="62A2F45F" w14:textId="77777777" w:rsidR="008F5B28" w:rsidRPr="008A287E" w:rsidRDefault="008F5B28" w:rsidP="008F5B28">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2085CDF7" w14:textId="77777777" w:rsidR="008F5B28" w:rsidRPr="008A287E" w:rsidRDefault="008F5B28" w:rsidP="008F5B28">
      <w:pPr>
        <w:widowControl w:val="0"/>
        <w:numPr>
          <w:ilvl w:val="0"/>
          <w:numId w:val="23"/>
        </w:numPr>
        <w:autoSpaceDE w:val="0"/>
        <w:autoSpaceDN w:val="0"/>
        <w:adjustRightInd w:val="0"/>
        <w:spacing w:after="0" w:line="240" w:lineRule="auto"/>
        <w:ind w:left="0" w:firstLine="0"/>
        <w:contextualSpacing/>
        <w:jc w:val="both"/>
        <w:outlineLvl w:val="0"/>
        <w:rPr>
          <w:rFonts w:ascii="Times New Roman" w:eastAsia="Calibri" w:hAnsi="Times New Roman" w:cs="Times New Roman"/>
          <w:b/>
          <w:sz w:val="28"/>
          <w:szCs w:val="20"/>
        </w:rPr>
      </w:pPr>
      <w:bookmarkStart w:id="71" w:name="_Toc3995521"/>
      <w:bookmarkStart w:id="72" w:name="_Toc84176688"/>
      <w:r w:rsidRPr="008A287E">
        <w:rPr>
          <w:rFonts w:ascii="Times New Roman" w:eastAsia="Calibri" w:hAnsi="Times New Roman" w:cs="Times New Roman"/>
          <w:b/>
          <w:sz w:val="28"/>
          <w:szCs w:val="20"/>
        </w:rPr>
        <w:t>Описание материально-технической базы, необходимой для осуществления образовательного процесса по дисциплине</w:t>
      </w:r>
      <w:bookmarkEnd w:id="71"/>
      <w:bookmarkEnd w:id="72"/>
    </w:p>
    <w:p w14:paraId="4A2F8311" w14:textId="77777777" w:rsidR="000F23F0" w:rsidRPr="008A287E" w:rsidRDefault="000F23F0" w:rsidP="000F23F0">
      <w:pPr>
        <w:spacing w:after="0" w:line="360" w:lineRule="auto"/>
        <w:ind w:firstLine="709"/>
        <w:jc w:val="both"/>
        <w:rPr>
          <w:rFonts w:ascii="Times New Roman" w:hAnsi="Times New Roman" w:cs="Times New Roman"/>
          <w:bCs/>
          <w:sz w:val="28"/>
          <w:szCs w:val="28"/>
        </w:rPr>
      </w:pPr>
      <w:r w:rsidRPr="008A287E">
        <w:rPr>
          <w:rFonts w:ascii="Times New Roman" w:hAnsi="Times New Roman" w:cs="Times New Roman"/>
          <w:bCs/>
          <w:sz w:val="28"/>
          <w:szCs w:val="28"/>
        </w:rPr>
        <w:t>Для освоения дисциплины необходим компьютер. При этом возможно использование компьютеров </w:t>
      </w:r>
      <w:r w:rsidR="002F5D01" w:rsidRPr="008A287E">
        <w:rPr>
          <w:rFonts w:ascii="Times New Roman" w:hAnsi="Times New Roman" w:cs="Times New Roman"/>
          <w:bCs/>
          <w:sz w:val="28"/>
          <w:szCs w:val="28"/>
        </w:rPr>
        <w:t>в</w:t>
      </w:r>
      <w:r w:rsidRPr="008A287E">
        <w:rPr>
          <w:rFonts w:ascii="Times New Roman" w:hAnsi="Times New Roman" w:cs="Times New Roman"/>
          <w:bCs/>
          <w:sz w:val="28"/>
          <w:szCs w:val="28"/>
        </w:rPr>
        <w:t xml:space="preserve"> компьютерных классах университета. </w:t>
      </w:r>
    </w:p>
    <w:p w14:paraId="1BC3F5F9" w14:textId="77777777" w:rsidR="000F23F0" w:rsidRPr="008A287E" w:rsidRDefault="000F23F0" w:rsidP="009821F0">
      <w:pPr>
        <w:spacing w:line="360" w:lineRule="auto"/>
        <w:ind w:firstLine="709"/>
        <w:jc w:val="both"/>
        <w:rPr>
          <w:rFonts w:ascii="Times New Roman" w:hAnsi="Times New Roman" w:cs="Times New Roman"/>
          <w:bCs/>
          <w:sz w:val="28"/>
          <w:szCs w:val="28"/>
        </w:rPr>
      </w:pPr>
      <w:r w:rsidRPr="008A287E">
        <w:rPr>
          <w:rFonts w:ascii="Times New Roman" w:hAnsi="Times New Roman" w:cs="Times New Roman"/>
          <w:bCs/>
          <w:sz w:val="28"/>
          <w:szCs w:val="28"/>
        </w:rPr>
        <w:t xml:space="preserve">Все изучаемые технологии доступны на личных </w:t>
      </w:r>
      <w:r w:rsidR="002F5D01" w:rsidRPr="008A287E">
        <w:rPr>
          <w:rFonts w:ascii="Times New Roman" w:hAnsi="Times New Roman" w:cs="Times New Roman"/>
          <w:bCs/>
          <w:sz w:val="28"/>
          <w:szCs w:val="28"/>
        </w:rPr>
        <w:t xml:space="preserve">компьютерах </w:t>
      </w:r>
      <w:r w:rsidRPr="008A287E">
        <w:rPr>
          <w:rFonts w:ascii="Times New Roman" w:hAnsi="Times New Roman" w:cs="Times New Roman"/>
          <w:bCs/>
          <w:sz w:val="28"/>
          <w:szCs w:val="28"/>
        </w:rPr>
        <w:t>студентов.</w:t>
      </w:r>
    </w:p>
    <w:sectPr w:rsidR="000F23F0" w:rsidRPr="008A287E" w:rsidSect="001E4EB5">
      <w:headerReference w:type="even" r:id="rId18"/>
      <w:headerReference w:type="default" r:id="rId19"/>
      <w:footerReference w:type="even" r:id="rId20"/>
      <w:footerReference w:type="default" r:id="rId21"/>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605AC" w14:textId="77777777" w:rsidR="00F22702" w:rsidRDefault="00F22702">
      <w:r>
        <w:separator/>
      </w:r>
    </w:p>
  </w:endnote>
  <w:endnote w:type="continuationSeparator" w:id="0">
    <w:p w14:paraId="773C9FB1" w14:textId="77777777" w:rsidR="00F22702" w:rsidRDefault="00F22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Light">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3D6B1" w14:textId="77777777" w:rsidR="00C41A56" w:rsidRDefault="00C41A56" w:rsidP="00EC55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0EE02051" w14:textId="77777777" w:rsidR="00C41A56" w:rsidRDefault="00C41A56" w:rsidP="00EC55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592142"/>
      <w:docPartObj>
        <w:docPartGallery w:val="Page Numbers (Bottom of Page)"/>
        <w:docPartUnique/>
      </w:docPartObj>
    </w:sdtPr>
    <w:sdtEndPr/>
    <w:sdtContent>
      <w:p w14:paraId="3BBA14CB" w14:textId="654A90AE" w:rsidR="00C41A56" w:rsidRDefault="00C41A56">
        <w:pPr>
          <w:pStyle w:val="a9"/>
          <w:jc w:val="center"/>
        </w:pPr>
        <w:r>
          <w:fldChar w:fldCharType="begin"/>
        </w:r>
        <w:r>
          <w:instrText>PAGE   \* MERGEFORMAT</w:instrText>
        </w:r>
        <w:r>
          <w:fldChar w:fldCharType="separate"/>
        </w:r>
        <w:r w:rsidR="00E505CC">
          <w:rPr>
            <w:noProof/>
          </w:rPr>
          <w:t>21</w:t>
        </w:r>
        <w:r>
          <w:fldChar w:fldCharType="end"/>
        </w:r>
      </w:p>
    </w:sdtContent>
  </w:sdt>
  <w:p w14:paraId="1F6B0830" w14:textId="77777777" w:rsidR="00C41A56" w:rsidRDefault="00C41A56" w:rsidP="00EC55A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B1534" w14:textId="77777777" w:rsidR="00F22702" w:rsidRDefault="00F22702">
      <w:r>
        <w:separator/>
      </w:r>
    </w:p>
  </w:footnote>
  <w:footnote w:type="continuationSeparator" w:id="0">
    <w:p w14:paraId="7AB2851C" w14:textId="77777777" w:rsidR="00F22702" w:rsidRDefault="00F22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FC635" w14:textId="77777777" w:rsidR="00C41A56" w:rsidRDefault="00C41A56" w:rsidP="00D34584">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78C3B44B" w14:textId="77777777" w:rsidR="00C41A56" w:rsidRDefault="00C41A56" w:rsidP="00D34584">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51FDE" w14:textId="77777777" w:rsidR="00C41A56" w:rsidRDefault="00C41A56" w:rsidP="006C52F4">
    <w:pPr>
      <w:pStyle w:val="ac"/>
      <w:framePr w:wrap="around" w:vAnchor="text" w:hAnchor="margin" w:xAlign="right" w:y="1"/>
      <w:jc w:val="center"/>
      <w:rPr>
        <w:rStyle w:val="ab"/>
      </w:rPr>
    </w:pPr>
  </w:p>
  <w:p w14:paraId="76544BD5" w14:textId="77777777" w:rsidR="00C41A56" w:rsidRDefault="00C41A56" w:rsidP="006C52F4">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24A29"/>
    <w:multiLevelType w:val="hybridMultilevel"/>
    <w:tmpl w:val="D9145FCC"/>
    <w:lvl w:ilvl="0" w:tplc="C44065EC">
      <w:start w:val="1"/>
      <w:numFmt w:val="decimal"/>
      <w:lvlText w:val="%1"/>
      <w:lvlJc w:val="left"/>
      <w:pPr>
        <w:ind w:left="64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AD4016"/>
    <w:multiLevelType w:val="hybridMultilevel"/>
    <w:tmpl w:val="932A4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16279"/>
    <w:multiLevelType w:val="multilevel"/>
    <w:tmpl w:val="3C840154"/>
    <w:lvl w:ilvl="0">
      <w:start w:val="1"/>
      <w:numFmt w:val="decimal"/>
      <w:lvlText w:val="%1."/>
      <w:lvlJc w:val="left"/>
      <w:pPr>
        <w:ind w:left="121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B97145E"/>
    <w:multiLevelType w:val="multilevel"/>
    <w:tmpl w:val="87D213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1266B1D"/>
    <w:multiLevelType w:val="hybridMultilevel"/>
    <w:tmpl w:val="34CA8978"/>
    <w:lvl w:ilvl="0" w:tplc="BF14F2C0">
      <w:start w:val="11"/>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A7D30A3"/>
    <w:multiLevelType w:val="hybridMultilevel"/>
    <w:tmpl w:val="3FC83010"/>
    <w:lvl w:ilvl="0" w:tplc="05CE262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BEC2C01"/>
    <w:multiLevelType w:val="hybridMultilevel"/>
    <w:tmpl w:val="D9145FCC"/>
    <w:lvl w:ilvl="0" w:tplc="C44065EC">
      <w:start w:val="1"/>
      <w:numFmt w:val="decimal"/>
      <w:lvlText w:val="%1"/>
      <w:lvlJc w:val="left"/>
      <w:pPr>
        <w:ind w:left="64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36A1054B"/>
    <w:multiLevelType w:val="hybridMultilevel"/>
    <w:tmpl w:val="1090AE8A"/>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B97818"/>
    <w:multiLevelType w:val="hybridMultilevel"/>
    <w:tmpl w:val="239C79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B074E76"/>
    <w:multiLevelType w:val="multilevel"/>
    <w:tmpl w:val="540A63BC"/>
    <w:lvl w:ilvl="0">
      <w:start w:val="1"/>
      <w:numFmt w:val="decimal"/>
      <w:lvlText w:val="%1."/>
      <w:lvlJc w:val="left"/>
      <w:pPr>
        <w:ind w:left="495" w:hanging="49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3DBD3448"/>
    <w:multiLevelType w:val="multilevel"/>
    <w:tmpl w:val="75720380"/>
    <w:lvl w:ilvl="0">
      <w:start w:val="1"/>
      <w:numFmt w:val="decimal"/>
      <w:lvlText w:val="%1"/>
      <w:lvlJc w:val="left"/>
      <w:pPr>
        <w:ind w:left="642" w:hanging="360"/>
      </w:pPr>
      <w:rPr>
        <w:rFonts w:hint="default"/>
      </w:rPr>
    </w:lvl>
    <w:lvl w:ilvl="1">
      <w:start w:val="3"/>
      <w:numFmt w:val="decimal"/>
      <w:isLgl/>
      <w:lvlText w:val="%1.%2."/>
      <w:lvlJc w:val="left"/>
      <w:pPr>
        <w:ind w:left="777" w:hanging="495"/>
      </w:pPr>
      <w:rPr>
        <w:rFonts w:hint="default"/>
      </w:rPr>
    </w:lvl>
    <w:lvl w:ilvl="2">
      <w:start w:val="1"/>
      <w:numFmt w:val="decimal"/>
      <w:isLgl/>
      <w:lvlText w:val="%1.%2.%3."/>
      <w:lvlJc w:val="left"/>
      <w:pPr>
        <w:ind w:left="1002" w:hanging="720"/>
      </w:pPr>
      <w:rPr>
        <w:rFonts w:hint="default"/>
      </w:rPr>
    </w:lvl>
    <w:lvl w:ilvl="3">
      <w:start w:val="1"/>
      <w:numFmt w:val="decimal"/>
      <w:isLgl/>
      <w:lvlText w:val="%1.%2.%3.%4."/>
      <w:lvlJc w:val="left"/>
      <w:pPr>
        <w:ind w:left="1002" w:hanging="720"/>
      </w:pPr>
      <w:rPr>
        <w:rFonts w:hint="default"/>
      </w:rPr>
    </w:lvl>
    <w:lvl w:ilvl="4">
      <w:start w:val="1"/>
      <w:numFmt w:val="decimal"/>
      <w:isLgl/>
      <w:lvlText w:val="%1.%2.%3.%4.%5."/>
      <w:lvlJc w:val="left"/>
      <w:pPr>
        <w:ind w:left="1362" w:hanging="1080"/>
      </w:pPr>
      <w:rPr>
        <w:rFonts w:hint="default"/>
      </w:rPr>
    </w:lvl>
    <w:lvl w:ilvl="5">
      <w:start w:val="1"/>
      <w:numFmt w:val="decimal"/>
      <w:isLgl/>
      <w:lvlText w:val="%1.%2.%3.%4.%5.%6."/>
      <w:lvlJc w:val="left"/>
      <w:pPr>
        <w:ind w:left="1362" w:hanging="1080"/>
      </w:pPr>
      <w:rPr>
        <w:rFonts w:hint="default"/>
      </w:rPr>
    </w:lvl>
    <w:lvl w:ilvl="6">
      <w:start w:val="1"/>
      <w:numFmt w:val="decimal"/>
      <w:isLgl/>
      <w:lvlText w:val="%1.%2.%3.%4.%5.%6.%7."/>
      <w:lvlJc w:val="left"/>
      <w:pPr>
        <w:ind w:left="1722" w:hanging="1440"/>
      </w:pPr>
      <w:rPr>
        <w:rFonts w:hint="default"/>
      </w:rPr>
    </w:lvl>
    <w:lvl w:ilvl="7">
      <w:start w:val="1"/>
      <w:numFmt w:val="decimal"/>
      <w:isLgl/>
      <w:lvlText w:val="%1.%2.%3.%4.%5.%6.%7.%8."/>
      <w:lvlJc w:val="left"/>
      <w:pPr>
        <w:ind w:left="1722" w:hanging="1440"/>
      </w:pPr>
      <w:rPr>
        <w:rFonts w:hint="default"/>
      </w:rPr>
    </w:lvl>
    <w:lvl w:ilvl="8">
      <w:start w:val="1"/>
      <w:numFmt w:val="decimal"/>
      <w:isLgl/>
      <w:lvlText w:val="%1.%2.%3.%4.%5.%6.%7.%8.%9."/>
      <w:lvlJc w:val="left"/>
      <w:pPr>
        <w:ind w:left="2082" w:hanging="1800"/>
      </w:pPr>
      <w:rPr>
        <w:rFonts w:hint="default"/>
      </w:rPr>
    </w:lvl>
  </w:abstractNum>
  <w:abstractNum w:abstractNumId="15" w15:restartNumberingAfterBreak="0">
    <w:nsid w:val="4B9265E3"/>
    <w:multiLevelType w:val="hybridMultilevel"/>
    <w:tmpl w:val="A286853E"/>
    <w:lvl w:ilvl="0" w:tplc="5E204D1C">
      <w:start w:val="1"/>
      <w:numFmt w:val="decimal"/>
      <w:lvlText w:val="%1"/>
      <w:lvlJc w:val="left"/>
      <w:pPr>
        <w:ind w:left="284" w:hanging="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3A10A9"/>
    <w:multiLevelType w:val="hybridMultilevel"/>
    <w:tmpl w:val="13E21A4A"/>
    <w:lvl w:ilvl="0" w:tplc="0D749CB2">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88C44D5"/>
    <w:multiLevelType w:val="hybridMultilevel"/>
    <w:tmpl w:val="A9603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9E35CD"/>
    <w:multiLevelType w:val="multilevel"/>
    <w:tmpl w:val="56CEA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825D4F"/>
    <w:multiLevelType w:val="multilevel"/>
    <w:tmpl w:val="DEF4BC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B90737E"/>
    <w:multiLevelType w:val="hybridMultilevel"/>
    <w:tmpl w:val="C2C47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0F7426"/>
    <w:multiLevelType w:val="hybridMultilevel"/>
    <w:tmpl w:val="D7A42D80"/>
    <w:lvl w:ilvl="0" w:tplc="E42CF1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7B73619"/>
    <w:multiLevelType w:val="multilevel"/>
    <w:tmpl w:val="87D213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7F02BDE"/>
    <w:multiLevelType w:val="hybridMultilevel"/>
    <w:tmpl w:val="7E8E8E58"/>
    <w:lvl w:ilvl="0" w:tplc="399453C0">
      <w:start w:val="1"/>
      <w:numFmt w:val="decimal"/>
      <w:lvlText w:val="%1."/>
      <w:lvlJc w:val="left"/>
      <w:pPr>
        <w:ind w:left="1564" w:hanging="8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F316A4D"/>
    <w:multiLevelType w:val="hybridMultilevel"/>
    <w:tmpl w:val="C18E0F68"/>
    <w:lvl w:ilvl="0" w:tplc="5768A8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1D53C9D"/>
    <w:multiLevelType w:val="multilevel"/>
    <w:tmpl w:val="540A63BC"/>
    <w:lvl w:ilvl="0">
      <w:start w:val="1"/>
      <w:numFmt w:val="decimal"/>
      <w:lvlText w:val="%1."/>
      <w:lvlJc w:val="left"/>
      <w:pPr>
        <w:ind w:left="495" w:hanging="49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7C0179CA"/>
    <w:multiLevelType w:val="multilevel"/>
    <w:tmpl w:val="CC628852"/>
    <w:lvl w:ilvl="0">
      <w:start w:val="1"/>
      <w:numFmt w:val="decimal"/>
      <w:lvlText w:val="%1."/>
      <w:lvlJc w:val="left"/>
      <w:pPr>
        <w:ind w:left="631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21"/>
  </w:num>
  <w:num w:numId="2">
    <w:abstractNumId w:val="26"/>
  </w:num>
  <w:num w:numId="3">
    <w:abstractNumId w:val="14"/>
  </w:num>
  <w:num w:numId="4">
    <w:abstractNumId w:val="1"/>
  </w:num>
  <w:num w:numId="5">
    <w:abstractNumId w:val="23"/>
  </w:num>
  <w:num w:numId="6">
    <w:abstractNumId w:val="20"/>
  </w:num>
  <w:num w:numId="7">
    <w:abstractNumId w:val="17"/>
  </w:num>
  <w:num w:numId="8">
    <w:abstractNumId w:val="7"/>
  </w:num>
  <w:num w:numId="9">
    <w:abstractNumId w:val="4"/>
  </w:num>
  <w:num w:numId="10">
    <w:abstractNumId w:val="18"/>
  </w:num>
  <w:num w:numId="11">
    <w:abstractNumId w:val="8"/>
  </w:num>
  <w:num w:numId="12">
    <w:abstractNumId w:val="2"/>
  </w:num>
  <w:num w:numId="13">
    <w:abstractNumId w:val="0"/>
  </w:num>
  <w:num w:numId="14">
    <w:abstractNumId w:val="15"/>
  </w:num>
  <w:num w:numId="15">
    <w:abstractNumId w:val="9"/>
  </w:num>
  <w:num w:numId="16">
    <w:abstractNumId w:val="13"/>
  </w:num>
  <w:num w:numId="17">
    <w:abstractNumId w:val="25"/>
  </w:num>
  <w:num w:numId="18">
    <w:abstractNumId w:val="3"/>
  </w:num>
  <w:num w:numId="19">
    <w:abstractNumId w:val="19"/>
  </w:num>
  <w:num w:numId="20">
    <w:abstractNumId w:val="5"/>
  </w:num>
  <w:num w:numId="21">
    <w:abstractNumId w:val="12"/>
  </w:num>
  <w:num w:numId="22">
    <w:abstractNumId w:val="6"/>
  </w:num>
  <w:num w:numId="23">
    <w:abstractNumId w:val="10"/>
  </w:num>
  <w:num w:numId="24">
    <w:abstractNumId w:val="24"/>
  </w:num>
  <w:num w:numId="25">
    <w:abstractNumId w:val="11"/>
  </w:num>
  <w:num w:numId="26">
    <w:abstractNumId w:val="16"/>
  </w:num>
  <w:num w:numId="2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4D24"/>
    <w:rsid w:val="0001457A"/>
    <w:rsid w:val="00016B0A"/>
    <w:rsid w:val="0001711F"/>
    <w:rsid w:val="0001747D"/>
    <w:rsid w:val="000228B1"/>
    <w:rsid w:val="000229DB"/>
    <w:rsid w:val="00023A36"/>
    <w:rsid w:val="00025916"/>
    <w:rsid w:val="00026273"/>
    <w:rsid w:val="0002718E"/>
    <w:rsid w:val="00027FE7"/>
    <w:rsid w:val="00030F27"/>
    <w:rsid w:val="0003171E"/>
    <w:rsid w:val="00032FBE"/>
    <w:rsid w:val="0003305D"/>
    <w:rsid w:val="0003369E"/>
    <w:rsid w:val="000348B9"/>
    <w:rsid w:val="00036232"/>
    <w:rsid w:val="0003675E"/>
    <w:rsid w:val="00036FD3"/>
    <w:rsid w:val="00040CBB"/>
    <w:rsid w:val="0004162D"/>
    <w:rsid w:val="000471C1"/>
    <w:rsid w:val="00052D5A"/>
    <w:rsid w:val="00056C6E"/>
    <w:rsid w:val="00057073"/>
    <w:rsid w:val="00061EE0"/>
    <w:rsid w:val="00062C1C"/>
    <w:rsid w:val="000637B2"/>
    <w:rsid w:val="0006543C"/>
    <w:rsid w:val="00065871"/>
    <w:rsid w:val="000659E2"/>
    <w:rsid w:val="000715A5"/>
    <w:rsid w:val="00071867"/>
    <w:rsid w:val="00073645"/>
    <w:rsid w:val="00074291"/>
    <w:rsid w:val="0008020D"/>
    <w:rsid w:val="000810B4"/>
    <w:rsid w:val="00081D47"/>
    <w:rsid w:val="0008395D"/>
    <w:rsid w:val="00083F1B"/>
    <w:rsid w:val="000862AD"/>
    <w:rsid w:val="00086468"/>
    <w:rsid w:val="000916D5"/>
    <w:rsid w:val="0009177D"/>
    <w:rsid w:val="000918B5"/>
    <w:rsid w:val="00092BA7"/>
    <w:rsid w:val="00093868"/>
    <w:rsid w:val="000949B8"/>
    <w:rsid w:val="000A0D20"/>
    <w:rsid w:val="000A2B0B"/>
    <w:rsid w:val="000A3278"/>
    <w:rsid w:val="000A3A76"/>
    <w:rsid w:val="000A5D6A"/>
    <w:rsid w:val="000A6323"/>
    <w:rsid w:val="000A72E3"/>
    <w:rsid w:val="000A7315"/>
    <w:rsid w:val="000A7D04"/>
    <w:rsid w:val="000B1198"/>
    <w:rsid w:val="000B2234"/>
    <w:rsid w:val="000B4449"/>
    <w:rsid w:val="000B4C91"/>
    <w:rsid w:val="000C02A7"/>
    <w:rsid w:val="000C5355"/>
    <w:rsid w:val="000C66C1"/>
    <w:rsid w:val="000C6FF2"/>
    <w:rsid w:val="000C7DE3"/>
    <w:rsid w:val="000D0B90"/>
    <w:rsid w:val="000D0F16"/>
    <w:rsid w:val="000D2583"/>
    <w:rsid w:val="000D2593"/>
    <w:rsid w:val="000D3F17"/>
    <w:rsid w:val="000D4CCA"/>
    <w:rsid w:val="000D567C"/>
    <w:rsid w:val="000D6200"/>
    <w:rsid w:val="000D6367"/>
    <w:rsid w:val="000D687A"/>
    <w:rsid w:val="000E0461"/>
    <w:rsid w:val="000E0DA6"/>
    <w:rsid w:val="000E2A63"/>
    <w:rsid w:val="000E2BBD"/>
    <w:rsid w:val="000E3965"/>
    <w:rsid w:val="000E3ABD"/>
    <w:rsid w:val="000E6115"/>
    <w:rsid w:val="000E76D5"/>
    <w:rsid w:val="000F0CDA"/>
    <w:rsid w:val="000F17B5"/>
    <w:rsid w:val="000F23F0"/>
    <w:rsid w:val="000F4065"/>
    <w:rsid w:val="000F51FC"/>
    <w:rsid w:val="000F527F"/>
    <w:rsid w:val="00100162"/>
    <w:rsid w:val="001005DE"/>
    <w:rsid w:val="001007B2"/>
    <w:rsid w:val="00102524"/>
    <w:rsid w:val="001029E6"/>
    <w:rsid w:val="00103980"/>
    <w:rsid w:val="001040A5"/>
    <w:rsid w:val="0010527B"/>
    <w:rsid w:val="00107CFF"/>
    <w:rsid w:val="0011077C"/>
    <w:rsid w:val="00111B33"/>
    <w:rsid w:val="001124E3"/>
    <w:rsid w:val="0011481E"/>
    <w:rsid w:val="00115106"/>
    <w:rsid w:val="001173FC"/>
    <w:rsid w:val="00117DBB"/>
    <w:rsid w:val="001220C4"/>
    <w:rsid w:val="001243BB"/>
    <w:rsid w:val="00125C34"/>
    <w:rsid w:val="00127712"/>
    <w:rsid w:val="00127CC4"/>
    <w:rsid w:val="001307E5"/>
    <w:rsid w:val="00131D24"/>
    <w:rsid w:val="00132038"/>
    <w:rsid w:val="00135C70"/>
    <w:rsid w:val="001411FF"/>
    <w:rsid w:val="00142141"/>
    <w:rsid w:val="001424DD"/>
    <w:rsid w:val="001455D6"/>
    <w:rsid w:val="00147F7E"/>
    <w:rsid w:val="00147FEE"/>
    <w:rsid w:val="00155229"/>
    <w:rsid w:val="00155C3E"/>
    <w:rsid w:val="00160B28"/>
    <w:rsid w:val="00160D98"/>
    <w:rsid w:val="00161F7C"/>
    <w:rsid w:val="001620F5"/>
    <w:rsid w:val="00162B6E"/>
    <w:rsid w:val="00164354"/>
    <w:rsid w:val="001651B7"/>
    <w:rsid w:val="00165499"/>
    <w:rsid w:val="00166DEE"/>
    <w:rsid w:val="0016724C"/>
    <w:rsid w:val="001675FD"/>
    <w:rsid w:val="00167D06"/>
    <w:rsid w:val="0017211A"/>
    <w:rsid w:val="00173956"/>
    <w:rsid w:val="00175162"/>
    <w:rsid w:val="00175B7A"/>
    <w:rsid w:val="00175F82"/>
    <w:rsid w:val="00176E64"/>
    <w:rsid w:val="0017723E"/>
    <w:rsid w:val="00180390"/>
    <w:rsid w:val="00180802"/>
    <w:rsid w:val="00184B5E"/>
    <w:rsid w:val="00190AC0"/>
    <w:rsid w:val="001916AB"/>
    <w:rsid w:val="00193172"/>
    <w:rsid w:val="001A2902"/>
    <w:rsid w:val="001A42DB"/>
    <w:rsid w:val="001A45D9"/>
    <w:rsid w:val="001A4A68"/>
    <w:rsid w:val="001A4DAC"/>
    <w:rsid w:val="001A6450"/>
    <w:rsid w:val="001A77AF"/>
    <w:rsid w:val="001A7FAA"/>
    <w:rsid w:val="001B0B6D"/>
    <w:rsid w:val="001B1975"/>
    <w:rsid w:val="001B206B"/>
    <w:rsid w:val="001B3932"/>
    <w:rsid w:val="001B509B"/>
    <w:rsid w:val="001B53F6"/>
    <w:rsid w:val="001B6CE6"/>
    <w:rsid w:val="001B7184"/>
    <w:rsid w:val="001B7CBC"/>
    <w:rsid w:val="001C0017"/>
    <w:rsid w:val="001C161F"/>
    <w:rsid w:val="001C2839"/>
    <w:rsid w:val="001C2C47"/>
    <w:rsid w:val="001C3A17"/>
    <w:rsid w:val="001C7404"/>
    <w:rsid w:val="001C7ED9"/>
    <w:rsid w:val="001D35DE"/>
    <w:rsid w:val="001D3E70"/>
    <w:rsid w:val="001D4FB0"/>
    <w:rsid w:val="001D605E"/>
    <w:rsid w:val="001D657D"/>
    <w:rsid w:val="001E13BF"/>
    <w:rsid w:val="001E2902"/>
    <w:rsid w:val="001E3329"/>
    <w:rsid w:val="001E413B"/>
    <w:rsid w:val="001E4EB5"/>
    <w:rsid w:val="001E69B5"/>
    <w:rsid w:val="001F0179"/>
    <w:rsid w:val="001F2D5F"/>
    <w:rsid w:val="001F3B99"/>
    <w:rsid w:val="001F3ED0"/>
    <w:rsid w:val="001F45F5"/>
    <w:rsid w:val="001F47DB"/>
    <w:rsid w:val="001F5495"/>
    <w:rsid w:val="001F7490"/>
    <w:rsid w:val="00200929"/>
    <w:rsid w:val="0020186F"/>
    <w:rsid w:val="00201F77"/>
    <w:rsid w:val="00202259"/>
    <w:rsid w:val="002041D3"/>
    <w:rsid w:val="00204844"/>
    <w:rsid w:val="002060E1"/>
    <w:rsid w:val="002111BC"/>
    <w:rsid w:val="00211977"/>
    <w:rsid w:val="00214906"/>
    <w:rsid w:val="00216981"/>
    <w:rsid w:val="00222901"/>
    <w:rsid w:val="002233C0"/>
    <w:rsid w:val="00223708"/>
    <w:rsid w:val="00223D41"/>
    <w:rsid w:val="002266C0"/>
    <w:rsid w:val="00226CC1"/>
    <w:rsid w:val="0022758A"/>
    <w:rsid w:val="002306ED"/>
    <w:rsid w:val="002332BF"/>
    <w:rsid w:val="00234AA9"/>
    <w:rsid w:val="002378F9"/>
    <w:rsid w:val="00237955"/>
    <w:rsid w:val="00241968"/>
    <w:rsid w:val="0024557F"/>
    <w:rsid w:val="002478CE"/>
    <w:rsid w:val="00247C7F"/>
    <w:rsid w:val="002520CD"/>
    <w:rsid w:val="00253109"/>
    <w:rsid w:val="00253592"/>
    <w:rsid w:val="002538A5"/>
    <w:rsid w:val="00253B48"/>
    <w:rsid w:val="00254868"/>
    <w:rsid w:val="002569B7"/>
    <w:rsid w:val="002578E2"/>
    <w:rsid w:val="002610C2"/>
    <w:rsid w:val="00262D9F"/>
    <w:rsid w:val="00263F83"/>
    <w:rsid w:val="00270753"/>
    <w:rsid w:val="00273106"/>
    <w:rsid w:val="00274189"/>
    <w:rsid w:val="00274BA6"/>
    <w:rsid w:val="00274D2A"/>
    <w:rsid w:val="002803F5"/>
    <w:rsid w:val="00280428"/>
    <w:rsid w:val="0028181C"/>
    <w:rsid w:val="00282878"/>
    <w:rsid w:val="00283E66"/>
    <w:rsid w:val="002856B0"/>
    <w:rsid w:val="00285C26"/>
    <w:rsid w:val="002912FF"/>
    <w:rsid w:val="00291A41"/>
    <w:rsid w:val="002930F8"/>
    <w:rsid w:val="0029417B"/>
    <w:rsid w:val="00296507"/>
    <w:rsid w:val="002965E3"/>
    <w:rsid w:val="00297768"/>
    <w:rsid w:val="002A0C33"/>
    <w:rsid w:val="002A14E0"/>
    <w:rsid w:val="002A37B5"/>
    <w:rsid w:val="002A427C"/>
    <w:rsid w:val="002A44A4"/>
    <w:rsid w:val="002A5DCE"/>
    <w:rsid w:val="002B16CB"/>
    <w:rsid w:val="002B26EE"/>
    <w:rsid w:val="002B2CCB"/>
    <w:rsid w:val="002B39F6"/>
    <w:rsid w:val="002B3BCA"/>
    <w:rsid w:val="002B49AC"/>
    <w:rsid w:val="002B5C11"/>
    <w:rsid w:val="002B600A"/>
    <w:rsid w:val="002C01FE"/>
    <w:rsid w:val="002C0864"/>
    <w:rsid w:val="002C2B65"/>
    <w:rsid w:val="002D0284"/>
    <w:rsid w:val="002D07E0"/>
    <w:rsid w:val="002D1213"/>
    <w:rsid w:val="002D17D5"/>
    <w:rsid w:val="002D2C75"/>
    <w:rsid w:val="002D46C8"/>
    <w:rsid w:val="002D4A9B"/>
    <w:rsid w:val="002D4E7B"/>
    <w:rsid w:val="002D6DA9"/>
    <w:rsid w:val="002E0BD5"/>
    <w:rsid w:val="002E0BD6"/>
    <w:rsid w:val="002E1340"/>
    <w:rsid w:val="002E3127"/>
    <w:rsid w:val="002E3C96"/>
    <w:rsid w:val="002E5B28"/>
    <w:rsid w:val="002E5FBF"/>
    <w:rsid w:val="002E658C"/>
    <w:rsid w:val="002E76DF"/>
    <w:rsid w:val="002E7B81"/>
    <w:rsid w:val="002F136C"/>
    <w:rsid w:val="002F1749"/>
    <w:rsid w:val="002F3751"/>
    <w:rsid w:val="002F3DB5"/>
    <w:rsid w:val="002F4ACF"/>
    <w:rsid w:val="002F528F"/>
    <w:rsid w:val="002F52C8"/>
    <w:rsid w:val="002F5AE9"/>
    <w:rsid w:val="002F5D01"/>
    <w:rsid w:val="002F72D6"/>
    <w:rsid w:val="002F7D6F"/>
    <w:rsid w:val="002F7E39"/>
    <w:rsid w:val="003016AC"/>
    <w:rsid w:val="003018C5"/>
    <w:rsid w:val="00302650"/>
    <w:rsid w:val="003033BB"/>
    <w:rsid w:val="003059B1"/>
    <w:rsid w:val="00305C84"/>
    <w:rsid w:val="00306425"/>
    <w:rsid w:val="00310537"/>
    <w:rsid w:val="00311A3F"/>
    <w:rsid w:val="00312076"/>
    <w:rsid w:val="0031579F"/>
    <w:rsid w:val="00315E8B"/>
    <w:rsid w:val="0031688F"/>
    <w:rsid w:val="00316B12"/>
    <w:rsid w:val="00316C02"/>
    <w:rsid w:val="00317677"/>
    <w:rsid w:val="00320FF8"/>
    <w:rsid w:val="0032182E"/>
    <w:rsid w:val="0032218A"/>
    <w:rsid w:val="00327027"/>
    <w:rsid w:val="00327B17"/>
    <w:rsid w:val="00331DFC"/>
    <w:rsid w:val="00332347"/>
    <w:rsid w:val="00332E8F"/>
    <w:rsid w:val="00334C47"/>
    <w:rsid w:val="00336754"/>
    <w:rsid w:val="00336C54"/>
    <w:rsid w:val="00337BF3"/>
    <w:rsid w:val="00340488"/>
    <w:rsid w:val="003431AA"/>
    <w:rsid w:val="00343412"/>
    <w:rsid w:val="0034453A"/>
    <w:rsid w:val="003479EB"/>
    <w:rsid w:val="0035003C"/>
    <w:rsid w:val="00351D2C"/>
    <w:rsid w:val="003521AA"/>
    <w:rsid w:val="00353F86"/>
    <w:rsid w:val="003549C3"/>
    <w:rsid w:val="003555A5"/>
    <w:rsid w:val="003561E5"/>
    <w:rsid w:val="00360BA9"/>
    <w:rsid w:val="00360C9E"/>
    <w:rsid w:val="0036457C"/>
    <w:rsid w:val="00364AFB"/>
    <w:rsid w:val="003675DE"/>
    <w:rsid w:val="003707CC"/>
    <w:rsid w:val="00371332"/>
    <w:rsid w:val="00373514"/>
    <w:rsid w:val="00375517"/>
    <w:rsid w:val="0037658A"/>
    <w:rsid w:val="003766A5"/>
    <w:rsid w:val="0038020B"/>
    <w:rsid w:val="00381D88"/>
    <w:rsid w:val="003825A5"/>
    <w:rsid w:val="0038444B"/>
    <w:rsid w:val="0038459F"/>
    <w:rsid w:val="0038582A"/>
    <w:rsid w:val="003879F4"/>
    <w:rsid w:val="00391AF4"/>
    <w:rsid w:val="00395D9C"/>
    <w:rsid w:val="003A0CE7"/>
    <w:rsid w:val="003A0FB3"/>
    <w:rsid w:val="003A1F86"/>
    <w:rsid w:val="003A2A81"/>
    <w:rsid w:val="003A3497"/>
    <w:rsid w:val="003A6324"/>
    <w:rsid w:val="003A65A9"/>
    <w:rsid w:val="003A7C0F"/>
    <w:rsid w:val="003B0CC4"/>
    <w:rsid w:val="003B0DAF"/>
    <w:rsid w:val="003B1D98"/>
    <w:rsid w:val="003B3256"/>
    <w:rsid w:val="003B62AC"/>
    <w:rsid w:val="003B6C44"/>
    <w:rsid w:val="003B7E7D"/>
    <w:rsid w:val="003C1F50"/>
    <w:rsid w:val="003C1FFB"/>
    <w:rsid w:val="003C3098"/>
    <w:rsid w:val="003C34A6"/>
    <w:rsid w:val="003C6FC5"/>
    <w:rsid w:val="003D2946"/>
    <w:rsid w:val="003D3696"/>
    <w:rsid w:val="003D37CD"/>
    <w:rsid w:val="003D4330"/>
    <w:rsid w:val="003D4BAB"/>
    <w:rsid w:val="003D513B"/>
    <w:rsid w:val="003D59A5"/>
    <w:rsid w:val="003D5CAF"/>
    <w:rsid w:val="003D651F"/>
    <w:rsid w:val="003D70CB"/>
    <w:rsid w:val="003D77F9"/>
    <w:rsid w:val="003D7FF7"/>
    <w:rsid w:val="003E1F23"/>
    <w:rsid w:val="003E2748"/>
    <w:rsid w:val="003E3414"/>
    <w:rsid w:val="003E3864"/>
    <w:rsid w:val="003E4E78"/>
    <w:rsid w:val="003E60FB"/>
    <w:rsid w:val="003E6486"/>
    <w:rsid w:val="003E6FA0"/>
    <w:rsid w:val="003F02F3"/>
    <w:rsid w:val="003F0429"/>
    <w:rsid w:val="003F077F"/>
    <w:rsid w:val="003F184E"/>
    <w:rsid w:val="003F3719"/>
    <w:rsid w:val="003F5E45"/>
    <w:rsid w:val="003F7EF5"/>
    <w:rsid w:val="004000CA"/>
    <w:rsid w:val="004007F1"/>
    <w:rsid w:val="004008E2"/>
    <w:rsid w:val="00400DD7"/>
    <w:rsid w:val="0040257F"/>
    <w:rsid w:val="00402602"/>
    <w:rsid w:val="0040260B"/>
    <w:rsid w:val="004027CE"/>
    <w:rsid w:val="00403A3B"/>
    <w:rsid w:val="00403B5F"/>
    <w:rsid w:val="00404DF0"/>
    <w:rsid w:val="00405098"/>
    <w:rsid w:val="004101DA"/>
    <w:rsid w:val="00410BD4"/>
    <w:rsid w:val="00412260"/>
    <w:rsid w:val="0041235A"/>
    <w:rsid w:val="00412476"/>
    <w:rsid w:val="00412952"/>
    <w:rsid w:val="00415A12"/>
    <w:rsid w:val="00420C8D"/>
    <w:rsid w:val="004216B5"/>
    <w:rsid w:val="00422371"/>
    <w:rsid w:val="00422A9E"/>
    <w:rsid w:val="00423E37"/>
    <w:rsid w:val="00425F4F"/>
    <w:rsid w:val="00426788"/>
    <w:rsid w:val="00427A6F"/>
    <w:rsid w:val="00430FE6"/>
    <w:rsid w:val="004322E9"/>
    <w:rsid w:val="004327F0"/>
    <w:rsid w:val="0043322B"/>
    <w:rsid w:val="00433C96"/>
    <w:rsid w:val="00435032"/>
    <w:rsid w:val="00435421"/>
    <w:rsid w:val="00435DEF"/>
    <w:rsid w:val="0043746F"/>
    <w:rsid w:val="004375CE"/>
    <w:rsid w:val="004410B8"/>
    <w:rsid w:val="00443EAD"/>
    <w:rsid w:val="0044430D"/>
    <w:rsid w:val="00444511"/>
    <w:rsid w:val="00445E7B"/>
    <w:rsid w:val="00447FA6"/>
    <w:rsid w:val="00455A08"/>
    <w:rsid w:val="0046145C"/>
    <w:rsid w:val="004659B1"/>
    <w:rsid w:val="004662DA"/>
    <w:rsid w:val="00466C16"/>
    <w:rsid w:val="0047089D"/>
    <w:rsid w:val="004712B5"/>
    <w:rsid w:val="00477F68"/>
    <w:rsid w:val="0048210C"/>
    <w:rsid w:val="00482922"/>
    <w:rsid w:val="00482DBB"/>
    <w:rsid w:val="004844E5"/>
    <w:rsid w:val="00484772"/>
    <w:rsid w:val="004878A7"/>
    <w:rsid w:val="00491237"/>
    <w:rsid w:val="00491C3F"/>
    <w:rsid w:val="004935D8"/>
    <w:rsid w:val="004937C7"/>
    <w:rsid w:val="00495959"/>
    <w:rsid w:val="00496041"/>
    <w:rsid w:val="004A11B2"/>
    <w:rsid w:val="004A2438"/>
    <w:rsid w:val="004A369E"/>
    <w:rsid w:val="004B0951"/>
    <w:rsid w:val="004B254D"/>
    <w:rsid w:val="004B494A"/>
    <w:rsid w:val="004C07D2"/>
    <w:rsid w:val="004C3CB2"/>
    <w:rsid w:val="004C72E2"/>
    <w:rsid w:val="004C7462"/>
    <w:rsid w:val="004D0645"/>
    <w:rsid w:val="004D2003"/>
    <w:rsid w:val="004D2D12"/>
    <w:rsid w:val="004D3369"/>
    <w:rsid w:val="004D3CCD"/>
    <w:rsid w:val="004D40EF"/>
    <w:rsid w:val="004D5553"/>
    <w:rsid w:val="004E0FEE"/>
    <w:rsid w:val="004E3B5D"/>
    <w:rsid w:val="004E5240"/>
    <w:rsid w:val="004E646B"/>
    <w:rsid w:val="004E6F0C"/>
    <w:rsid w:val="004F6783"/>
    <w:rsid w:val="00500261"/>
    <w:rsid w:val="0050031C"/>
    <w:rsid w:val="00501E1E"/>
    <w:rsid w:val="00504285"/>
    <w:rsid w:val="0050504C"/>
    <w:rsid w:val="00505298"/>
    <w:rsid w:val="00505EAC"/>
    <w:rsid w:val="00505EE5"/>
    <w:rsid w:val="00510CCF"/>
    <w:rsid w:val="00511905"/>
    <w:rsid w:val="00511E21"/>
    <w:rsid w:val="00515CE3"/>
    <w:rsid w:val="00521E27"/>
    <w:rsid w:val="0052279F"/>
    <w:rsid w:val="005232BD"/>
    <w:rsid w:val="00526114"/>
    <w:rsid w:val="0052626D"/>
    <w:rsid w:val="0052662B"/>
    <w:rsid w:val="0052756A"/>
    <w:rsid w:val="00527A8D"/>
    <w:rsid w:val="00530615"/>
    <w:rsid w:val="00533625"/>
    <w:rsid w:val="00533705"/>
    <w:rsid w:val="00533A15"/>
    <w:rsid w:val="00533E07"/>
    <w:rsid w:val="00536072"/>
    <w:rsid w:val="005361B3"/>
    <w:rsid w:val="0053787F"/>
    <w:rsid w:val="005378D0"/>
    <w:rsid w:val="00540ACC"/>
    <w:rsid w:val="00541D15"/>
    <w:rsid w:val="0054268E"/>
    <w:rsid w:val="00543081"/>
    <w:rsid w:val="00543DF7"/>
    <w:rsid w:val="00544EB4"/>
    <w:rsid w:val="005454C5"/>
    <w:rsid w:val="0054594E"/>
    <w:rsid w:val="005465AE"/>
    <w:rsid w:val="0054685B"/>
    <w:rsid w:val="00546EE7"/>
    <w:rsid w:val="00547632"/>
    <w:rsid w:val="00553056"/>
    <w:rsid w:val="005534ED"/>
    <w:rsid w:val="00554C91"/>
    <w:rsid w:val="00557151"/>
    <w:rsid w:val="00557238"/>
    <w:rsid w:val="00560183"/>
    <w:rsid w:val="005602FC"/>
    <w:rsid w:val="00561D07"/>
    <w:rsid w:val="00566BA6"/>
    <w:rsid w:val="00567D00"/>
    <w:rsid w:val="0057041C"/>
    <w:rsid w:val="00570738"/>
    <w:rsid w:val="00571985"/>
    <w:rsid w:val="00573DA6"/>
    <w:rsid w:val="00574A76"/>
    <w:rsid w:val="005774A1"/>
    <w:rsid w:val="00581A6F"/>
    <w:rsid w:val="00586443"/>
    <w:rsid w:val="00587B4E"/>
    <w:rsid w:val="005904BD"/>
    <w:rsid w:val="0059310A"/>
    <w:rsid w:val="005933A5"/>
    <w:rsid w:val="00594196"/>
    <w:rsid w:val="00594992"/>
    <w:rsid w:val="0059504D"/>
    <w:rsid w:val="005A07C8"/>
    <w:rsid w:val="005A1831"/>
    <w:rsid w:val="005A289E"/>
    <w:rsid w:val="005A3DCD"/>
    <w:rsid w:val="005A698B"/>
    <w:rsid w:val="005A7500"/>
    <w:rsid w:val="005B23CD"/>
    <w:rsid w:val="005B2AE4"/>
    <w:rsid w:val="005B446A"/>
    <w:rsid w:val="005B48F3"/>
    <w:rsid w:val="005B7ABB"/>
    <w:rsid w:val="005C13ED"/>
    <w:rsid w:val="005C18D1"/>
    <w:rsid w:val="005C24B5"/>
    <w:rsid w:val="005C3A10"/>
    <w:rsid w:val="005C506C"/>
    <w:rsid w:val="005C6C8F"/>
    <w:rsid w:val="005C7064"/>
    <w:rsid w:val="005C7BDB"/>
    <w:rsid w:val="005D22FF"/>
    <w:rsid w:val="005D25BC"/>
    <w:rsid w:val="005D26A4"/>
    <w:rsid w:val="005D449F"/>
    <w:rsid w:val="005D46FC"/>
    <w:rsid w:val="005D4702"/>
    <w:rsid w:val="005D5A87"/>
    <w:rsid w:val="005E2A0F"/>
    <w:rsid w:val="005E2CF8"/>
    <w:rsid w:val="005E4B89"/>
    <w:rsid w:val="005E518F"/>
    <w:rsid w:val="005E6501"/>
    <w:rsid w:val="005E69E7"/>
    <w:rsid w:val="005F1B08"/>
    <w:rsid w:val="005F1FE2"/>
    <w:rsid w:val="005F2A3B"/>
    <w:rsid w:val="005F3397"/>
    <w:rsid w:val="005F628A"/>
    <w:rsid w:val="005F7868"/>
    <w:rsid w:val="005F7C3C"/>
    <w:rsid w:val="006019F8"/>
    <w:rsid w:val="00606221"/>
    <w:rsid w:val="006078DC"/>
    <w:rsid w:val="00610625"/>
    <w:rsid w:val="00611F13"/>
    <w:rsid w:val="006127DC"/>
    <w:rsid w:val="00613FE7"/>
    <w:rsid w:val="00615354"/>
    <w:rsid w:val="00616086"/>
    <w:rsid w:val="006171AB"/>
    <w:rsid w:val="006216B9"/>
    <w:rsid w:val="0062327D"/>
    <w:rsid w:val="006238CC"/>
    <w:rsid w:val="0062667E"/>
    <w:rsid w:val="006270B3"/>
    <w:rsid w:val="00627B8C"/>
    <w:rsid w:val="00630291"/>
    <w:rsid w:val="00631E18"/>
    <w:rsid w:val="006324DD"/>
    <w:rsid w:val="006325E2"/>
    <w:rsid w:val="0063283C"/>
    <w:rsid w:val="00632CD0"/>
    <w:rsid w:val="00633E3D"/>
    <w:rsid w:val="006357AF"/>
    <w:rsid w:val="0063780C"/>
    <w:rsid w:val="00640E4E"/>
    <w:rsid w:val="00640FA6"/>
    <w:rsid w:val="006423E5"/>
    <w:rsid w:val="00642C81"/>
    <w:rsid w:val="006449A8"/>
    <w:rsid w:val="00644EAA"/>
    <w:rsid w:val="00644F39"/>
    <w:rsid w:val="00647DBD"/>
    <w:rsid w:val="00650AB1"/>
    <w:rsid w:val="00655599"/>
    <w:rsid w:val="006611F8"/>
    <w:rsid w:val="006617FA"/>
    <w:rsid w:val="006620FD"/>
    <w:rsid w:val="00663D28"/>
    <w:rsid w:val="006641BA"/>
    <w:rsid w:val="00664300"/>
    <w:rsid w:val="00664AA4"/>
    <w:rsid w:val="006653FB"/>
    <w:rsid w:val="00667B1E"/>
    <w:rsid w:val="00672145"/>
    <w:rsid w:val="0067778D"/>
    <w:rsid w:val="0068117A"/>
    <w:rsid w:val="00682E0B"/>
    <w:rsid w:val="00683F38"/>
    <w:rsid w:val="0069065B"/>
    <w:rsid w:val="0069085D"/>
    <w:rsid w:val="006908D0"/>
    <w:rsid w:val="00694F37"/>
    <w:rsid w:val="006955A9"/>
    <w:rsid w:val="00695EC6"/>
    <w:rsid w:val="006A0E4F"/>
    <w:rsid w:val="006A2C07"/>
    <w:rsid w:val="006A3C25"/>
    <w:rsid w:val="006A4596"/>
    <w:rsid w:val="006A5032"/>
    <w:rsid w:val="006A6195"/>
    <w:rsid w:val="006A68BD"/>
    <w:rsid w:val="006A6F2E"/>
    <w:rsid w:val="006B1443"/>
    <w:rsid w:val="006B1EF1"/>
    <w:rsid w:val="006B2B9A"/>
    <w:rsid w:val="006B31E5"/>
    <w:rsid w:val="006B3277"/>
    <w:rsid w:val="006B4D44"/>
    <w:rsid w:val="006B5FD4"/>
    <w:rsid w:val="006B75B0"/>
    <w:rsid w:val="006B7FBF"/>
    <w:rsid w:val="006C0A44"/>
    <w:rsid w:val="006C39FD"/>
    <w:rsid w:val="006C4891"/>
    <w:rsid w:val="006C4A15"/>
    <w:rsid w:val="006C52F4"/>
    <w:rsid w:val="006C5D38"/>
    <w:rsid w:val="006C6396"/>
    <w:rsid w:val="006C6C48"/>
    <w:rsid w:val="006C74EE"/>
    <w:rsid w:val="006D10B5"/>
    <w:rsid w:val="006D1669"/>
    <w:rsid w:val="006D1E37"/>
    <w:rsid w:val="006D2677"/>
    <w:rsid w:val="006D2FFB"/>
    <w:rsid w:val="006D435B"/>
    <w:rsid w:val="006D4DF8"/>
    <w:rsid w:val="006D796D"/>
    <w:rsid w:val="006E0700"/>
    <w:rsid w:val="006E1803"/>
    <w:rsid w:val="006E2D68"/>
    <w:rsid w:val="006E6766"/>
    <w:rsid w:val="006F1507"/>
    <w:rsid w:val="006F242A"/>
    <w:rsid w:val="006F2953"/>
    <w:rsid w:val="006F3900"/>
    <w:rsid w:val="006F3B3E"/>
    <w:rsid w:val="006F6C6F"/>
    <w:rsid w:val="006F7261"/>
    <w:rsid w:val="00703FE5"/>
    <w:rsid w:val="00704013"/>
    <w:rsid w:val="00706A20"/>
    <w:rsid w:val="00711B35"/>
    <w:rsid w:val="00713496"/>
    <w:rsid w:val="00714184"/>
    <w:rsid w:val="00721DBE"/>
    <w:rsid w:val="00724ECF"/>
    <w:rsid w:val="00725B66"/>
    <w:rsid w:val="00725E03"/>
    <w:rsid w:val="00727A20"/>
    <w:rsid w:val="00727CD0"/>
    <w:rsid w:val="0073140F"/>
    <w:rsid w:val="007314BD"/>
    <w:rsid w:val="00731ACE"/>
    <w:rsid w:val="00731E92"/>
    <w:rsid w:val="0073258B"/>
    <w:rsid w:val="0073300D"/>
    <w:rsid w:val="0073318F"/>
    <w:rsid w:val="0073342B"/>
    <w:rsid w:val="00734354"/>
    <w:rsid w:val="00734555"/>
    <w:rsid w:val="00740670"/>
    <w:rsid w:val="007406DB"/>
    <w:rsid w:val="00741422"/>
    <w:rsid w:val="007443F3"/>
    <w:rsid w:val="00747851"/>
    <w:rsid w:val="007506E7"/>
    <w:rsid w:val="00752D79"/>
    <w:rsid w:val="00752DED"/>
    <w:rsid w:val="00752FAB"/>
    <w:rsid w:val="00753822"/>
    <w:rsid w:val="007538F8"/>
    <w:rsid w:val="00753CD4"/>
    <w:rsid w:val="00755289"/>
    <w:rsid w:val="00755C8F"/>
    <w:rsid w:val="00755D0F"/>
    <w:rsid w:val="00757BAB"/>
    <w:rsid w:val="007639DE"/>
    <w:rsid w:val="0076651E"/>
    <w:rsid w:val="00770348"/>
    <w:rsid w:val="00774675"/>
    <w:rsid w:val="00775AF6"/>
    <w:rsid w:val="007764B9"/>
    <w:rsid w:val="00776F72"/>
    <w:rsid w:val="007828DB"/>
    <w:rsid w:val="0078485C"/>
    <w:rsid w:val="0078588D"/>
    <w:rsid w:val="00787D08"/>
    <w:rsid w:val="00794400"/>
    <w:rsid w:val="00796B6B"/>
    <w:rsid w:val="007A19F0"/>
    <w:rsid w:val="007A28F8"/>
    <w:rsid w:val="007A2EAF"/>
    <w:rsid w:val="007A373D"/>
    <w:rsid w:val="007A3E12"/>
    <w:rsid w:val="007A405C"/>
    <w:rsid w:val="007B0F6C"/>
    <w:rsid w:val="007B3004"/>
    <w:rsid w:val="007B3F22"/>
    <w:rsid w:val="007B4E61"/>
    <w:rsid w:val="007B6945"/>
    <w:rsid w:val="007B6FD7"/>
    <w:rsid w:val="007C34DE"/>
    <w:rsid w:val="007C52A1"/>
    <w:rsid w:val="007C7021"/>
    <w:rsid w:val="007C710D"/>
    <w:rsid w:val="007C7879"/>
    <w:rsid w:val="007D2F3D"/>
    <w:rsid w:val="007D334F"/>
    <w:rsid w:val="007E0AAA"/>
    <w:rsid w:val="007E0AFF"/>
    <w:rsid w:val="007E62C2"/>
    <w:rsid w:val="007E6987"/>
    <w:rsid w:val="007E73D5"/>
    <w:rsid w:val="007E7CE0"/>
    <w:rsid w:val="007F1843"/>
    <w:rsid w:val="007F2731"/>
    <w:rsid w:val="007F2994"/>
    <w:rsid w:val="007F40F5"/>
    <w:rsid w:val="007F4A14"/>
    <w:rsid w:val="007F5238"/>
    <w:rsid w:val="007F6002"/>
    <w:rsid w:val="00801030"/>
    <w:rsid w:val="00801267"/>
    <w:rsid w:val="00805123"/>
    <w:rsid w:val="00806ED8"/>
    <w:rsid w:val="00807E10"/>
    <w:rsid w:val="008105B8"/>
    <w:rsid w:val="008158A6"/>
    <w:rsid w:val="008167BF"/>
    <w:rsid w:val="00816F12"/>
    <w:rsid w:val="00821612"/>
    <w:rsid w:val="00822917"/>
    <w:rsid w:val="00823663"/>
    <w:rsid w:val="00823D56"/>
    <w:rsid w:val="00824A0D"/>
    <w:rsid w:val="00825CBA"/>
    <w:rsid w:val="0082643F"/>
    <w:rsid w:val="008274F2"/>
    <w:rsid w:val="00831AA9"/>
    <w:rsid w:val="00831C0C"/>
    <w:rsid w:val="00832483"/>
    <w:rsid w:val="00832743"/>
    <w:rsid w:val="00833915"/>
    <w:rsid w:val="0083402F"/>
    <w:rsid w:val="0083590E"/>
    <w:rsid w:val="00836E82"/>
    <w:rsid w:val="00837C85"/>
    <w:rsid w:val="00840D1F"/>
    <w:rsid w:val="00843B66"/>
    <w:rsid w:val="00843F24"/>
    <w:rsid w:val="0084575D"/>
    <w:rsid w:val="00846026"/>
    <w:rsid w:val="00846766"/>
    <w:rsid w:val="008478DF"/>
    <w:rsid w:val="00850D1C"/>
    <w:rsid w:val="00851B6C"/>
    <w:rsid w:val="00852B75"/>
    <w:rsid w:val="00852E54"/>
    <w:rsid w:val="0085651A"/>
    <w:rsid w:val="00856F0C"/>
    <w:rsid w:val="00857359"/>
    <w:rsid w:val="00862519"/>
    <w:rsid w:val="00864F40"/>
    <w:rsid w:val="008653C8"/>
    <w:rsid w:val="00866292"/>
    <w:rsid w:val="008662EC"/>
    <w:rsid w:val="00872251"/>
    <w:rsid w:val="00872884"/>
    <w:rsid w:val="00873C21"/>
    <w:rsid w:val="00874160"/>
    <w:rsid w:val="008777DE"/>
    <w:rsid w:val="00880CB6"/>
    <w:rsid w:val="00881C6F"/>
    <w:rsid w:val="00884D3B"/>
    <w:rsid w:val="00885B00"/>
    <w:rsid w:val="008871BF"/>
    <w:rsid w:val="00887386"/>
    <w:rsid w:val="0088751C"/>
    <w:rsid w:val="0089001B"/>
    <w:rsid w:val="008900FF"/>
    <w:rsid w:val="00891126"/>
    <w:rsid w:val="00892BE9"/>
    <w:rsid w:val="00893286"/>
    <w:rsid w:val="00894908"/>
    <w:rsid w:val="00897C23"/>
    <w:rsid w:val="008A05EE"/>
    <w:rsid w:val="008A287E"/>
    <w:rsid w:val="008A33AF"/>
    <w:rsid w:val="008A68AA"/>
    <w:rsid w:val="008B000E"/>
    <w:rsid w:val="008B05C1"/>
    <w:rsid w:val="008B2392"/>
    <w:rsid w:val="008B33BA"/>
    <w:rsid w:val="008B389B"/>
    <w:rsid w:val="008B5234"/>
    <w:rsid w:val="008B61F2"/>
    <w:rsid w:val="008B64D6"/>
    <w:rsid w:val="008B6E7D"/>
    <w:rsid w:val="008B6FFF"/>
    <w:rsid w:val="008C1836"/>
    <w:rsid w:val="008C2E95"/>
    <w:rsid w:val="008C3D36"/>
    <w:rsid w:val="008C3E23"/>
    <w:rsid w:val="008C3F25"/>
    <w:rsid w:val="008C5BBD"/>
    <w:rsid w:val="008C7151"/>
    <w:rsid w:val="008D0791"/>
    <w:rsid w:val="008D1134"/>
    <w:rsid w:val="008D3AA1"/>
    <w:rsid w:val="008D78FE"/>
    <w:rsid w:val="008E1C81"/>
    <w:rsid w:val="008E7FC7"/>
    <w:rsid w:val="008F0B76"/>
    <w:rsid w:val="008F175A"/>
    <w:rsid w:val="008F5AA6"/>
    <w:rsid w:val="008F5B28"/>
    <w:rsid w:val="008F7A42"/>
    <w:rsid w:val="00901682"/>
    <w:rsid w:val="00903E57"/>
    <w:rsid w:val="00904607"/>
    <w:rsid w:val="00911337"/>
    <w:rsid w:val="00914ED4"/>
    <w:rsid w:val="00915072"/>
    <w:rsid w:val="00922177"/>
    <w:rsid w:val="00922A6B"/>
    <w:rsid w:val="0092386D"/>
    <w:rsid w:val="009243F2"/>
    <w:rsid w:val="00924989"/>
    <w:rsid w:val="00926EC4"/>
    <w:rsid w:val="0093000B"/>
    <w:rsid w:val="00932FCE"/>
    <w:rsid w:val="0093346C"/>
    <w:rsid w:val="0093780D"/>
    <w:rsid w:val="0094039E"/>
    <w:rsid w:val="009405CD"/>
    <w:rsid w:val="00945041"/>
    <w:rsid w:val="009472D2"/>
    <w:rsid w:val="009475EB"/>
    <w:rsid w:val="009528A6"/>
    <w:rsid w:val="00954460"/>
    <w:rsid w:val="0095447E"/>
    <w:rsid w:val="009556F8"/>
    <w:rsid w:val="0095589A"/>
    <w:rsid w:val="00955B64"/>
    <w:rsid w:val="00961F66"/>
    <w:rsid w:val="0096435D"/>
    <w:rsid w:val="00965822"/>
    <w:rsid w:val="0096776A"/>
    <w:rsid w:val="0097158D"/>
    <w:rsid w:val="00972507"/>
    <w:rsid w:val="00974A87"/>
    <w:rsid w:val="00975D19"/>
    <w:rsid w:val="00981C37"/>
    <w:rsid w:val="009821F0"/>
    <w:rsid w:val="0098373A"/>
    <w:rsid w:val="009858D5"/>
    <w:rsid w:val="00985E25"/>
    <w:rsid w:val="009870DB"/>
    <w:rsid w:val="009904F7"/>
    <w:rsid w:val="00990C1E"/>
    <w:rsid w:val="009923C7"/>
    <w:rsid w:val="00993054"/>
    <w:rsid w:val="0099328B"/>
    <w:rsid w:val="00993F10"/>
    <w:rsid w:val="009944E6"/>
    <w:rsid w:val="00994BD7"/>
    <w:rsid w:val="00995E09"/>
    <w:rsid w:val="009A227F"/>
    <w:rsid w:val="009A3F16"/>
    <w:rsid w:val="009A4DDE"/>
    <w:rsid w:val="009A6820"/>
    <w:rsid w:val="009B273D"/>
    <w:rsid w:val="009B2BAD"/>
    <w:rsid w:val="009B6B6F"/>
    <w:rsid w:val="009B6E89"/>
    <w:rsid w:val="009C2D4D"/>
    <w:rsid w:val="009C6E99"/>
    <w:rsid w:val="009C7ACA"/>
    <w:rsid w:val="009D2445"/>
    <w:rsid w:val="009D5B64"/>
    <w:rsid w:val="009D662D"/>
    <w:rsid w:val="009D6D1A"/>
    <w:rsid w:val="009D6E15"/>
    <w:rsid w:val="009E1303"/>
    <w:rsid w:val="009E4838"/>
    <w:rsid w:val="009E4E5A"/>
    <w:rsid w:val="009E5CD4"/>
    <w:rsid w:val="009F1CB2"/>
    <w:rsid w:val="009F22CB"/>
    <w:rsid w:val="009F2A43"/>
    <w:rsid w:val="009F2E3A"/>
    <w:rsid w:val="009F491D"/>
    <w:rsid w:val="009F65CA"/>
    <w:rsid w:val="00A005BC"/>
    <w:rsid w:val="00A0088F"/>
    <w:rsid w:val="00A01F7F"/>
    <w:rsid w:val="00A0275B"/>
    <w:rsid w:val="00A04434"/>
    <w:rsid w:val="00A056E4"/>
    <w:rsid w:val="00A11823"/>
    <w:rsid w:val="00A11DEA"/>
    <w:rsid w:val="00A1239E"/>
    <w:rsid w:val="00A13042"/>
    <w:rsid w:val="00A134F3"/>
    <w:rsid w:val="00A157CD"/>
    <w:rsid w:val="00A1638A"/>
    <w:rsid w:val="00A166A6"/>
    <w:rsid w:val="00A17519"/>
    <w:rsid w:val="00A17E0B"/>
    <w:rsid w:val="00A22CD2"/>
    <w:rsid w:val="00A238DB"/>
    <w:rsid w:val="00A23D47"/>
    <w:rsid w:val="00A240F0"/>
    <w:rsid w:val="00A24528"/>
    <w:rsid w:val="00A25357"/>
    <w:rsid w:val="00A26F3C"/>
    <w:rsid w:val="00A27643"/>
    <w:rsid w:val="00A30A0F"/>
    <w:rsid w:val="00A35238"/>
    <w:rsid w:val="00A36E54"/>
    <w:rsid w:val="00A371F3"/>
    <w:rsid w:val="00A376B7"/>
    <w:rsid w:val="00A4045C"/>
    <w:rsid w:val="00A40982"/>
    <w:rsid w:val="00A40A3E"/>
    <w:rsid w:val="00A417FC"/>
    <w:rsid w:val="00A42280"/>
    <w:rsid w:val="00A46D26"/>
    <w:rsid w:val="00A51556"/>
    <w:rsid w:val="00A53FBC"/>
    <w:rsid w:val="00A552E8"/>
    <w:rsid w:val="00A6039A"/>
    <w:rsid w:val="00A61353"/>
    <w:rsid w:val="00A61F33"/>
    <w:rsid w:val="00A700DF"/>
    <w:rsid w:val="00A71926"/>
    <w:rsid w:val="00A71A21"/>
    <w:rsid w:val="00A721E6"/>
    <w:rsid w:val="00A72FF7"/>
    <w:rsid w:val="00A74E99"/>
    <w:rsid w:val="00A751FD"/>
    <w:rsid w:val="00A7555A"/>
    <w:rsid w:val="00A7793D"/>
    <w:rsid w:val="00A80576"/>
    <w:rsid w:val="00A82209"/>
    <w:rsid w:val="00A9027B"/>
    <w:rsid w:val="00A907DD"/>
    <w:rsid w:val="00A90CAA"/>
    <w:rsid w:val="00A90E79"/>
    <w:rsid w:val="00A933BB"/>
    <w:rsid w:val="00A96785"/>
    <w:rsid w:val="00A97F90"/>
    <w:rsid w:val="00AA1566"/>
    <w:rsid w:val="00AA40BB"/>
    <w:rsid w:val="00AA5471"/>
    <w:rsid w:val="00AA75BE"/>
    <w:rsid w:val="00AB0A5C"/>
    <w:rsid w:val="00AB1E01"/>
    <w:rsid w:val="00AB2222"/>
    <w:rsid w:val="00AB272C"/>
    <w:rsid w:val="00AB2BAE"/>
    <w:rsid w:val="00AB411E"/>
    <w:rsid w:val="00AB5833"/>
    <w:rsid w:val="00AB6394"/>
    <w:rsid w:val="00AC00E9"/>
    <w:rsid w:val="00AC1DBC"/>
    <w:rsid w:val="00AC2CA4"/>
    <w:rsid w:val="00AC4689"/>
    <w:rsid w:val="00AC6549"/>
    <w:rsid w:val="00AC6EBD"/>
    <w:rsid w:val="00AD01E4"/>
    <w:rsid w:val="00AD03C2"/>
    <w:rsid w:val="00AD1614"/>
    <w:rsid w:val="00AD2266"/>
    <w:rsid w:val="00AD268C"/>
    <w:rsid w:val="00AD2E5A"/>
    <w:rsid w:val="00AD57F4"/>
    <w:rsid w:val="00AD611D"/>
    <w:rsid w:val="00AD698E"/>
    <w:rsid w:val="00AD7762"/>
    <w:rsid w:val="00AE2773"/>
    <w:rsid w:val="00AE41F1"/>
    <w:rsid w:val="00AE5B53"/>
    <w:rsid w:val="00AE660C"/>
    <w:rsid w:val="00AE6B84"/>
    <w:rsid w:val="00AF0597"/>
    <w:rsid w:val="00AF2AA8"/>
    <w:rsid w:val="00AF4C4A"/>
    <w:rsid w:val="00AF5189"/>
    <w:rsid w:val="00AF71A9"/>
    <w:rsid w:val="00AF7716"/>
    <w:rsid w:val="00AF7D25"/>
    <w:rsid w:val="00B0036B"/>
    <w:rsid w:val="00B007B0"/>
    <w:rsid w:val="00B0403A"/>
    <w:rsid w:val="00B05F27"/>
    <w:rsid w:val="00B0713D"/>
    <w:rsid w:val="00B11FEA"/>
    <w:rsid w:val="00B130A0"/>
    <w:rsid w:val="00B13167"/>
    <w:rsid w:val="00B1509D"/>
    <w:rsid w:val="00B20BD8"/>
    <w:rsid w:val="00B21750"/>
    <w:rsid w:val="00B2617A"/>
    <w:rsid w:val="00B27270"/>
    <w:rsid w:val="00B27891"/>
    <w:rsid w:val="00B30D8D"/>
    <w:rsid w:val="00B37029"/>
    <w:rsid w:val="00B37076"/>
    <w:rsid w:val="00B403EC"/>
    <w:rsid w:val="00B41E5B"/>
    <w:rsid w:val="00B41F7A"/>
    <w:rsid w:val="00B43E2C"/>
    <w:rsid w:val="00B4537A"/>
    <w:rsid w:val="00B564D5"/>
    <w:rsid w:val="00B56B46"/>
    <w:rsid w:val="00B61756"/>
    <w:rsid w:val="00B61896"/>
    <w:rsid w:val="00B63AB9"/>
    <w:rsid w:val="00B64A97"/>
    <w:rsid w:val="00B65F61"/>
    <w:rsid w:val="00B67DE3"/>
    <w:rsid w:val="00B703A4"/>
    <w:rsid w:val="00B737FF"/>
    <w:rsid w:val="00B74AE1"/>
    <w:rsid w:val="00B75C12"/>
    <w:rsid w:val="00B75C5C"/>
    <w:rsid w:val="00B7636E"/>
    <w:rsid w:val="00B76475"/>
    <w:rsid w:val="00B76EA1"/>
    <w:rsid w:val="00B80189"/>
    <w:rsid w:val="00B81063"/>
    <w:rsid w:val="00B81DE4"/>
    <w:rsid w:val="00B82ABC"/>
    <w:rsid w:val="00B83198"/>
    <w:rsid w:val="00B84874"/>
    <w:rsid w:val="00B859A9"/>
    <w:rsid w:val="00B861EF"/>
    <w:rsid w:val="00B866EA"/>
    <w:rsid w:val="00B904C1"/>
    <w:rsid w:val="00B92B14"/>
    <w:rsid w:val="00B93BF9"/>
    <w:rsid w:val="00B94E60"/>
    <w:rsid w:val="00B9549A"/>
    <w:rsid w:val="00B959D6"/>
    <w:rsid w:val="00B96299"/>
    <w:rsid w:val="00BA2D42"/>
    <w:rsid w:val="00BA5728"/>
    <w:rsid w:val="00BB06D1"/>
    <w:rsid w:val="00BB0E46"/>
    <w:rsid w:val="00BB0E74"/>
    <w:rsid w:val="00BB2251"/>
    <w:rsid w:val="00BB363E"/>
    <w:rsid w:val="00BB4AB5"/>
    <w:rsid w:val="00BB672F"/>
    <w:rsid w:val="00BC0717"/>
    <w:rsid w:val="00BC07FF"/>
    <w:rsid w:val="00BC0E25"/>
    <w:rsid w:val="00BC20D8"/>
    <w:rsid w:val="00BC3A1E"/>
    <w:rsid w:val="00BC51D2"/>
    <w:rsid w:val="00BC526B"/>
    <w:rsid w:val="00BD209E"/>
    <w:rsid w:val="00BD20B1"/>
    <w:rsid w:val="00BD7CCA"/>
    <w:rsid w:val="00BD7D2F"/>
    <w:rsid w:val="00BE013C"/>
    <w:rsid w:val="00BE2059"/>
    <w:rsid w:val="00BE25AD"/>
    <w:rsid w:val="00BE42BB"/>
    <w:rsid w:val="00BE605D"/>
    <w:rsid w:val="00BE6CC7"/>
    <w:rsid w:val="00BE6FFF"/>
    <w:rsid w:val="00BF149F"/>
    <w:rsid w:val="00BF2B4B"/>
    <w:rsid w:val="00BF2F10"/>
    <w:rsid w:val="00BF765E"/>
    <w:rsid w:val="00BF78B2"/>
    <w:rsid w:val="00C01226"/>
    <w:rsid w:val="00C01AB6"/>
    <w:rsid w:val="00C04425"/>
    <w:rsid w:val="00C045F1"/>
    <w:rsid w:val="00C05996"/>
    <w:rsid w:val="00C07976"/>
    <w:rsid w:val="00C07DA1"/>
    <w:rsid w:val="00C10805"/>
    <w:rsid w:val="00C142DD"/>
    <w:rsid w:val="00C14957"/>
    <w:rsid w:val="00C14D53"/>
    <w:rsid w:val="00C15441"/>
    <w:rsid w:val="00C22D93"/>
    <w:rsid w:val="00C2475D"/>
    <w:rsid w:val="00C25C37"/>
    <w:rsid w:val="00C26789"/>
    <w:rsid w:val="00C32588"/>
    <w:rsid w:val="00C33138"/>
    <w:rsid w:val="00C355C1"/>
    <w:rsid w:val="00C40CB4"/>
    <w:rsid w:val="00C41929"/>
    <w:rsid w:val="00C41A56"/>
    <w:rsid w:val="00C41B0A"/>
    <w:rsid w:val="00C43C42"/>
    <w:rsid w:val="00C44972"/>
    <w:rsid w:val="00C46810"/>
    <w:rsid w:val="00C52262"/>
    <w:rsid w:val="00C528D2"/>
    <w:rsid w:val="00C529D6"/>
    <w:rsid w:val="00C52C04"/>
    <w:rsid w:val="00C531E7"/>
    <w:rsid w:val="00C53821"/>
    <w:rsid w:val="00C53962"/>
    <w:rsid w:val="00C54F44"/>
    <w:rsid w:val="00C54F90"/>
    <w:rsid w:val="00C5520C"/>
    <w:rsid w:val="00C55E70"/>
    <w:rsid w:val="00C56614"/>
    <w:rsid w:val="00C56944"/>
    <w:rsid w:val="00C604F0"/>
    <w:rsid w:val="00C60690"/>
    <w:rsid w:val="00C62780"/>
    <w:rsid w:val="00C62C59"/>
    <w:rsid w:val="00C62EC9"/>
    <w:rsid w:val="00C664C3"/>
    <w:rsid w:val="00C70DB0"/>
    <w:rsid w:val="00C7107F"/>
    <w:rsid w:val="00C71940"/>
    <w:rsid w:val="00C72805"/>
    <w:rsid w:val="00C73076"/>
    <w:rsid w:val="00C733E6"/>
    <w:rsid w:val="00C73FB8"/>
    <w:rsid w:val="00C74165"/>
    <w:rsid w:val="00C7649F"/>
    <w:rsid w:val="00C76EF1"/>
    <w:rsid w:val="00C76FA9"/>
    <w:rsid w:val="00C77AFD"/>
    <w:rsid w:val="00C80A2C"/>
    <w:rsid w:val="00C80B75"/>
    <w:rsid w:val="00C8284D"/>
    <w:rsid w:val="00C83EDF"/>
    <w:rsid w:val="00C84119"/>
    <w:rsid w:val="00C84E1A"/>
    <w:rsid w:val="00C867B1"/>
    <w:rsid w:val="00C87851"/>
    <w:rsid w:val="00C911C6"/>
    <w:rsid w:val="00C937A6"/>
    <w:rsid w:val="00C93C8E"/>
    <w:rsid w:val="00C94E37"/>
    <w:rsid w:val="00C9550E"/>
    <w:rsid w:val="00C95C8C"/>
    <w:rsid w:val="00C97426"/>
    <w:rsid w:val="00CA0C0C"/>
    <w:rsid w:val="00CA2504"/>
    <w:rsid w:val="00CA3C71"/>
    <w:rsid w:val="00CA4F13"/>
    <w:rsid w:val="00CA4FB7"/>
    <w:rsid w:val="00CA4FBA"/>
    <w:rsid w:val="00CA5DE1"/>
    <w:rsid w:val="00CA62E2"/>
    <w:rsid w:val="00CA7012"/>
    <w:rsid w:val="00CA7D2A"/>
    <w:rsid w:val="00CB0ECF"/>
    <w:rsid w:val="00CB19D4"/>
    <w:rsid w:val="00CB2A4A"/>
    <w:rsid w:val="00CB3A23"/>
    <w:rsid w:val="00CB7F8B"/>
    <w:rsid w:val="00CC037E"/>
    <w:rsid w:val="00CC03AB"/>
    <w:rsid w:val="00CC246A"/>
    <w:rsid w:val="00CC2576"/>
    <w:rsid w:val="00CC260F"/>
    <w:rsid w:val="00CC2AFA"/>
    <w:rsid w:val="00CC4FCD"/>
    <w:rsid w:val="00CC630E"/>
    <w:rsid w:val="00CC647A"/>
    <w:rsid w:val="00CC6DF5"/>
    <w:rsid w:val="00CD17CF"/>
    <w:rsid w:val="00CD1840"/>
    <w:rsid w:val="00CD2D3C"/>
    <w:rsid w:val="00CD4006"/>
    <w:rsid w:val="00CD5ABD"/>
    <w:rsid w:val="00CD64F9"/>
    <w:rsid w:val="00CE16C0"/>
    <w:rsid w:val="00CE2A77"/>
    <w:rsid w:val="00CE2D2A"/>
    <w:rsid w:val="00CE322A"/>
    <w:rsid w:val="00CE680E"/>
    <w:rsid w:val="00CE6EE8"/>
    <w:rsid w:val="00CE72B3"/>
    <w:rsid w:val="00CE7FC6"/>
    <w:rsid w:val="00CF14D6"/>
    <w:rsid w:val="00CF461D"/>
    <w:rsid w:val="00CF4DC4"/>
    <w:rsid w:val="00CF5CEF"/>
    <w:rsid w:val="00D0177B"/>
    <w:rsid w:val="00D02167"/>
    <w:rsid w:val="00D04035"/>
    <w:rsid w:val="00D0436E"/>
    <w:rsid w:val="00D04D1E"/>
    <w:rsid w:val="00D0736C"/>
    <w:rsid w:val="00D07586"/>
    <w:rsid w:val="00D07B28"/>
    <w:rsid w:val="00D144AA"/>
    <w:rsid w:val="00D156FF"/>
    <w:rsid w:val="00D163EC"/>
    <w:rsid w:val="00D17CE1"/>
    <w:rsid w:val="00D17DC5"/>
    <w:rsid w:val="00D20493"/>
    <w:rsid w:val="00D20B1F"/>
    <w:rsid w:val="00D21929"/>
    <w:rsid w:val="00D2194F"/>
    <w:rsid w:val="00D21A74"/>
    <w:rsid w:val="00D21E26"/>
    <w:rsid w:val="00D245E0"/>
    <w:rsid w:val="00D256D4"/>
    <w:rsid w:val="00D278E3"/>
    <w:rsid w:val="00D30C32"/>
    <w:rsid w:val="00D30EBC"/>
    <w:rsid w:val="00D33A79"/>
    <w:rsid w:val="00D3413D"/>
    <w:rsid w:val="00D34551"/>
    <w:rsid w:val="00D34584"/>
    <w:rsid w:val="00D34D20"/>
    <w:rsid w:val="00D3723C"/>
    <w:rsid w:val="00D37994"/>
    <w:rsid w:val="00D37FC0"/>
    <w:rsid w:val="00D40404"/>
    <w:rsid w:val="00D42BCA"/>
    <w:rsid w:val="00D4420C"/>
    <w:rsid w:val="00D44714"/>
    <w:rsid w:val="00D469EA"/>
    <w:rsid w:val="00D47CA7"/>
    <w:rsid w:val="00D5533E"/>
    <w:rsid w:val="00D56949"/>
    <w:rsid w:val="00D57266"/>
    <w:rsid w:val="00D57677"/>
    <w:rsid w:val="00D57B19"/>
    <w:rsid w:val="00D61508"/>
    <w:rsid w:val="00D61E0D"/>
    <w:rsid w:val="00D62826"/>
    <w:rsid w:val="00D62968"/>
    <w:rsid w:val="00D63AF0"/>
    <w:rsid w:val="00D6423A"/>
    <w:rsid w:val="00D66275"/>
    <w:rsid w:val="00D703FE"/>
    <w:rsid w:val="00D721F5"/>
    <w:rsid w:val="00D74665"/>
    <w:rsid w:val="00D77784"/>
    <w:rsid w:val="00D866A2"/>
    <w:rsid w:val="00D87931"/>
    <w:rsid w:val="00D91453"/>
    <w:rsid w:val="00D914AE"/>
    <w:rsid w:val="00D92B1C"/>
    <w:rsid w:val="00D934D6"/>
    <w:rsid w:val="00D94C56"/>
    <w:rsid w:val="00D9518B"/>
    <w:rsid w:val="00D9642F"/>
    <w:rsid w:val="00D97777"/>
    <w:rsid w:val="00D97FAA"/>
    <w:rsid w:val="00DA0F52"/>
    <w:rsid w:val="00DA1689"/>
    <w:rsid w:val="00DA325F"/>
    <w:rsid w:val="00DA3B85"/>
    <w:rsid w:val="00DB079A"/>
    <w:rsid w:val="00DB2C43"/>
    <w:rsid w:val="00DB490B"/>
    <w:rsid w:val="00DB5E7F"/>
    <w:rsid w:val="00DB799A"/>
    <w:rsid w:val="00DC03DA"/>
    <w:rsid w:val="00DC3CE7"/>
    <w:rsid w:val="00DC4001"/>
    <w:rsid w:val="00DC50F2"/>
    <w:rsid w:val="00DC6113"/>
    <w:rsid w:val="00DC6906"/>
    <w:rsid w:val="00DC6991"/>
    <w:rsid w:val="00DC7104"/>
    <w:rsid w:val="00DC7123"/>
    <w:rsid w:val="00DC7AD0"/>
    <w:rsid w:val="00DD064C"/>
    <w:rsid w:val="00DD2086"/>
    <w:rsid w:val="00DD6946"/>
    <w:rsid w:val="00DD72B2"/>
    <w:rsid w:val="00DE1154"/>
    <w:rsid w:val="00DE1ED0"/>
    <w:rsid w:val="00DE2542"/>
    <w:rsid w:val="00DE2B6B"/>
    <w:rsid w:val="00DE3133"/>
    <w:rsid w:val="00DE365C"/>
    <w:rsid w:val="00DE378D"/>
    <w:rsid w:val="00DE48AF"/>
    <w:rsid w:val="00DE5313"/>
    <w:rsid w:val="00DE5349"/>
    <w:rsid w:val="00DE6FBD"/>
    <w:rsid w:val="00DE7C1A"/>
    <w:rsid w:val="00DF203E"/>
    <w:rsid w:val="00DF26B6"/>
    <w:rsid w:val="00DF412E"/>
    <w:rsid w:val="00DF4BA0"/>
    <w:rsid w:val="00DF55BA"/>
    <w:rsid w:val="00DF60FE"/>
    <w:rsid w:val="00DF7E31"/>
    <w:rsid w:val="00E03596"/>
    <w:rsid w:val="00E0461C"/>
    <w:rsid w:val="00E101A9"/>
    <w:rsid w:val="00E10DFC"/>
    <w:rsid w:val="00E12576"/>
    <w:rsid w:val="00E13746"/>
    <w:rsid w:val="00E13748"/>
    <w:rsid w:val="00E13CCE"/>
    <w:rsid w:val="00E1421E"/>
    <w:rsid w:val="00E14776"/>
    <w:rsid w:val="00E14B1E"/>
    <w:rsid w:val="00E15636"/>
    <w:rsid w:val="00E177BF"/>
    <w:rsid w:val="00E17E7B"/>
    <w:rsid w:val="00E204CE"/>
    <w:rsid w:val="00E20D2E"/>
    <w:rsid w:val="00E231FD"/>
    <w:rsid w:val="00E24BA0"/>
    <w:rsid w:val="00E24D29"/>
    <w:rsid w:val="00E25DB7"/>
    <w:rsid w:val="00E3248A"/>
    <w:rsid w:val="00E3535B"/>
    <w:rsid w:val="00E36022"/>
    <w:rsid w:val="00E36D87"/>
    <w:rsid w:val="00E370D4"/>
    <w:rsid w:val="00E415FA"/>
    <w:rsid w:val="00E4258C"/>
    <w:rsid w:val="00E425D3"/>
    <w:rsid w:val="00E43817"/>
    <w:rsid w:val="00E479AB"/>
    <w:rsid w:val="00E47D99"/>
    <w:rsid w:val="00E503F0"/>
    <w:rsid w:val="00E505CC"/>
    <w:rsid w:val="00E50D46"/>
    <w:rsid w:val="00E51CAF"/>
    <w:rsid w:val="00E52AED"/>
    <w:rsid w:val="00E53BA6"/>
    <w:rsid w:val="00E54222"/>
    <w:rsid w:val="00E54A92"/>
    <w:rsid w:val="00E54CD7"/>
    <w:rsid w:val="00E56303"/>
    <w:rsid w:val="00E6150A"/>
    <w:rsid w:val="00E615DE"/>
    <w:rsid w:val="00E6263D"/>
    <w:rsid w:val="00E655D0"/>
    <w:rsid w:val="00E66AA6"/>
    <w:rsid w:val="00E672FB"/>
    <w:rsid w:val="00E676D1"/>
    <w:rsid w:val="00E71A77"/>
    <w:rsid w:val="00E72DC3"/>
    <w:rsid w:val="00E7315E"/>
    <w:rsid w:val="00E7394F"/>
    <w:rsid w:val="00E7514E"/>
    <w:rsid w:val="00E7624E"/>
    <w:rsid w:val="00E76F6C"/>
    <w:rsid w:val="00E8148F"/>
    <w:rsid w:val="00E82923"/>
    <w:rsid w:val="00E83970"/>
    <w:rsid w:val="00E85CCF"/>
    <w:rsid w:val="00E85FAF"/>
    <w:rsid w:val="00E8672F"/>
    <w:rsid w:val="00E87CCB"/>
    <w:rsid w:val="00E9007E"/>
    <w:rsid w:val="00E900F7"/>
    <w:rsid w:val="00E90BCA"/>
    <w:rsid w:val="00E93E2C"/>
    <w:rsid w:val="00E93EB7"/>
    <w:rsid w:val="00E9601F"/>
    <w:rsid w:val="00E97F40"/>
    <w:rsid w:val="00EA01BA"/>
    <w:rsid w:val="00EA1A16"/>
    <w:rsid w:val="00EA1B7E"/>
    <w:rsid w:val="00EA1CA7"/>
    <w:rsid w:val="00EA3551"/>
    <w:rsid w:val="00EA4066"/>
    <w:rsid w:val="00EA46C2"/>
    <w:rsid w:val="00EA49CA"/>
    <w:rsid w:val="00EA4B46"/>
    <w:rsid w:val="00EA4EEA"/>
    <w:rsid w:val="00EA51D9"/>
    <w:rsid w:val="00EA7D9F"/>
    <w:rsid w:val="00EB005F"/>
    <w:rsid w:val="00EB0BF2"/>
    <w:rsid w:val="00EB0DD6"/>
    <w:rsid w:val="00EB41EC"/>
    <w:rsid w:val="00EB5044"/>
    <w:rsid w:val="00EB54A5"/>
    <w:rsid w:val="00EB6A04"/>
    <w:rsid w:val="00EC13FE"/>
    <w:rsid w:val="00EC26E1"/>
    <w:rsid w:val="00EC2B2F"/>
    <w:rsid w:val="00EC4784"/>
    <w:rsid w:val="00EC4DFA"/>
    <w:rsid w:val="00EC55A8"/>
    <w:rsid w:val="00EC779D"/>
    <w:rsid w:val="00EC7ADE"/>
    <w:rsid w:val="00ED139C"/>
    <w:rsid w:val="00ED18B1"/>
    <w:rsid w:val="00ED1C09"/>
    <w:rsid w:val="00ED3D4B"/>
    <w:rsid w:val="00ED6300"/>
    <w:rsid w:val="00ED7803"/>
    <w:rsid w:val="00ED7C04"/>
    <w:rsid w:val="00ED7F6E"/>
    <w:rsid w:val="00EE114C"/>
    <w:rsid w:val="00EE29EF"/>
    <w:rsid w:val="00EE34C3"/>
    <w:rsid w:val="00EE6B45"/>
    <w:rsid w:val="00EE79D3"/>
    <w:rsid w:val="00EF01AE"/>
    <w:rsid w:val="00EF0698"/>
    <w:rsid w:val="00EF5C7D"/>
    <w:rsid w:val="00EF6655"/>
    <w:rsid w:val="00EF687C"/>
    <w:rsid w:val="00EF7166"/>
    <w:rsid w:val="00EF7FCD"/>
    <w:rsid w:val="00F0130B"/>
    <w:rsid w:val="00F0192A"/>
    <w:rsid w:val="00F01A25"/>
    <w:rsid w:val="00F04209"/>
    <w:rsid w:val="00F076D4"/>
    <w:rsid w:val="00F10C42"/>
    <w:rsid w:val="00F114AC"/>
    <w:rsid w:val="00F115D6"/>
    <w:rsid w:val="00F131F1"/>
    <w:rsid w:val="00F138B7"/>
    <w:rsid w:val="00F13CA8"/>
    <w:rsid w:val="00F14184"/>
    <w:rsid w:val="00F14CE7"/>
    <w:rsid w:val="00F16593"/>
    <w:rsid w:val="00F17837"/>
    <w:rsid w:val="00F21527"/>
    <w:rsid w:val="00F21EDF"/>
    <w:rsid w:val="00F22702"/>
    <w:rsid w:val="00F23BF5"/>
    <w:rsid w:val="00F351B2"/>
    <w:rsid w:val="00F36C1C"/>
    <w:rsid w:val="00F37FB5"/>
    <w:rsid w:val="00F40DCF"/>
    <w:rsid w:val="00F42B83"/>
    <w:rsid w:val="00F43046"/>
    <w:rsid w:val="00F527EC"/>
    <w:rsid w:val="00F560C5"/>
    <w:rsid w:val="00F57B86"/>
    <w:rsid w:val="00F6006C"/>
    <w:rsid w:val="00F60AB9"/>
    <w:rsid w:val="00F614FE"/>
    <w:rsid w:val="00F619B8"/>
    <w:rsid w:val="00F61ACA"/>
    <w:rsid w:val="00F61AF7"/>
    <w:rsid w:val="00F63CD4"/>
    <w:rsid w:val="00F66C3E"/>
    <w:rsid w:val="00F72739"/>
    <w:rsid w:val="00F74022"/>
    <w:rsid w:val="00F845FB"/>
    <w:rsid w:val="00F84A86"/>
    <w:rsid w:val="00F85880"/>
    <w:rsid w:val="00F86BB1"/>
    <w:rsid w:val="00F86F51"/>
    <w:rsid w:val="00F911AE"/>
    <w:rsid w:val="00F92AE9"/>
    <w:rsid w:val="00F92B3E"/>
    <w:rsid w:val="00F977D7"/>
    <w:rsid w:val="00FA089A"/>
    <w:rsid w:val="00FA0AAB"/>
    <w:rsid w:val="00FA0BE1"/>
    <w:rsid w:val="00FA13B3"/>
    <w:rsid w:val="00FA35ED"/>
    <w:rsid w:val="00FA3F31"/>
    <w:rsid w:val="00FA47C9"/>
    <w:rsid w:val="00FA66BE"/>
    <w:rsid w:val="00FA6EC0"/>
    <w:rsid w:val="00FB0E55"/>
    <w:rsid w:val="00FB447D"/>
    <w:rsid w:val="00FB5844"/>
    <w:rsid w:val="00FB6D17"/>
    <w:rsid w:val="00FB73F3"/>
    <w:rsid w:val="00FB7A7C"/>
    <w:rsid w:val="00FC071F"/>
    <w:rsid w:val="00FC176E"/>
    <w:rsid w:val="00FC2BA7"/>
    <w:rsid w:val="00FC2E56"/>
    <w:rsid w:val="00FC4335"/>
    <w:rsid w:val="00FC68A4"/>
    <w:rsid w:val="00FD24A7"/>
    <w:rsid w:val="00FD4479"/>
    <w:rsid w:val="00FD630F"/>
    <w:rsid w:val="00FD6F64"/>
    <w:rsid w:val="00FE1883"/>
    <w:rsid w:val="00FE209F"/>
    <w:rsid w:val="00FE4BD5"/>
    <w:rsid w:val="00FE4DC5"/>
    <w:rsid w:val="00FE656C"/>
    <w:rsid w:val="00FE7FF1"/>
    <w:rsid w:val="00FF18DF"/>
    <w:rsid w:val="00FF1933"/>
    <w:rsid w:val="00FF289C"/>
    <w:rsid w:val="00FF30C2"/>
    <w:rsid w:val="00FF5307"/>
    <w:rsid w:val="00FF6E61"/>
    <w:rsid w:val="00FF7D2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12665922"/>
  <w15:docId w15:val="{59CA8080-3680-4B8C-BD14-15292938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9E6"/>
  </w:style>
  <w:style w:type="paragraph" w:styleId="1">
    <w:name w:val="heading 1"/>
    <w:basedOn w:val="a"/>
    <w:next w:val="a"/>
    <w:link w:val="10"/>
    <w:uiPriority w:val="9"/>
    <w:qFormat/>
    <w:rsid w:val="00AD77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D776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locked/>
    <w:rsid w:val="00AD77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AD77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AD776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AD77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AD77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AD776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AD77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AD776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locked/>
    <w:rsid w:val="00AD7762"/>
    <w:rPr>
      <w:rFonts w:asciiTheme="majorHAnsi" w:eastAsiaTheme="majorEastAsia" w:hAnsiTheme="majorHAnsi" w:cstheme="majorBidi"/>
      <w:b/>
      <w:bCs/>
      <w:color w:val="4F81BD" w:themeColor="accent1"/>
      <w:sz w:val="26"/>
      <w:szCs w:val="26"/>
    </w:rPr>
  </w:style>
  <w:style w:type="paragraph" w:customStyle="1" w:styleId="Default">
    <w:name w:val="Default"/>
    <w:rsid w:val="002A14E0"/>
    <w:pPr>
      <w:autoSpaceDE w:val="0"/>
      <w:autoSpaceDN w:val="0"/>
      <w:adjustRightInd w:val="0"/>
    </w:pPr>
    <w:rPr>
      <w:color w:val="000000"/>
      <w:sz w:val="24"/>
      <w:szCs w:val="24"/>
      <w:lang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
    <w:link w:val="32"/>
    <w:uiPriority w:val="99"/>
    <w:rsid w:val="002A14E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2A14E0"/>
    <w:rPr>
      <w:rFonts w:cs="Times New Roman"/>
      <w:sz w:val="16"/>
      <w:lang w:val="ru-RU" w:eastAsia="ru-RU"/>
    </w:rPr>
  </w:style>
  <w:style w:type="character" w:styleId="a3">
    <w:name w:val="Strong"/>
    <w:basedOn w:val="a0"/>
    <w:uiPriority w:val="22"/>
    <w:qFormat/>
    <w:rsid w:val="00AD7762"/>
    <w:rPr>
      <w:b/>
      <w:bCs/>
    </w:rPr>
  </w:style>
  <w:style w:type="paragraph" w:styleId="a4">
    <w:name w:val="Normal (Web)"/>
    <w:basedOn w:val="a"/>
    <w:uiPriority w:val="99"/>
    <w:rsid w:val="001A7FAA"/>
    <w:pPr>
      <w:spacing w:before="100" w:beforeAutospacing="1" w:after="100" w:afterAutospacing="1"/>
    </w:pPr>
    <w:rPr>
      <w:rFonts w:ascii="Times New Roman" w:hAnsi="Times New Roman"/>
      <w:sz w:val="24"/>
      <w:szCs w:val="24"/>
    </w:rPr>
  </w:style>
  <w:style w:type="paragraph" w:styleId="a5">
    <w:name w:val="Body Text Indent"/>
    <w:basedOn w:val="a"/>
    <w:link w:val="a6"/>
    <w:uiPriority w:val="99"/>
    <w:rsid w:val="001A7FAA"/>
    <w:pPr>
      <w:spacing w:after="120"/>
      <w:ind w:left="283"/>
    </w:pPr>
  </w:style>
  <w:style w:type="character" w:customStyle="1" w:styleId="a6">
    <w:name w:val="Основной текст с отступом Знак"/>
    <w:basedOn w:val="a0"/>
    <w:link w:val="a5"/>
    <w:uiPriority w:val="99"/>
    <w:semiHidden/>
    <w:locked/>
    <w:rsid w:val="00616086"/>
    <w:rPr>
      <w:rFonts w:ascii="Calibri" w:hAnsi="Calibri" w:cs="Times New Roman"/>
      <w:lang w:eastAsia="en-US"/>
    </w:rPr>
  </w:style>
  <w:style w:type="paragraph" w:customStyle="1" w:styleId="ConsPlusNormal">
    <w:name w:val="ConsPlusNormal"/>
    <w:rsid w:val="001A7FAA"/>
    <w:pPr>
      <w:widowControl w:val="0"/>
      <w:autoSpaceDE w:val="0"/>
      <w:autoSpaceDN w:val="0"/>
      <w:adjustRightInd w:val="0"/>
      <w:ind w:firstLine="720"/>
    </w:pPr>
    <w:rPr>
      <w:rFonts w:ascii="Arial" w:hAnsi="Arial" w:cs="Arial"/>
      <w:sz w:val="20"/>
      <w:szCs w:val="20"/>
    </w:rPr>
  </w:style>
  <w:style w:type="paragraph" w:customStyle="1" w:styleId="11">
    <w:name w:val="Абзац списка1"/>
    <w:basedOn w:val="a"/>
    <w:uiPriority w:val="99"/>
    <w:rsid w:val="001A7FAA"/>
    <w:pPr>
      <w:ind w:left="720"/>
      <w:contextualSpacing/>
    </w:pPr>
  </w:style>
  <w:style w:type="paragraph" w:styleId="a7">
    <w:name w:val="Body Text"/>
    <w:basedOn w:val="a"/>
    <w:link w:val="a8"/>
    <w:uiPriority w:val="99"/>
    <w:rsid w:val="001A7FAA"/>
    <w:pPr>
      <w:spacing w:after="120"/>
    </w:pPr>
  </w:style>
  <w:style w:type="character" w:customStyle="1" w:styleId="a8">
    <w:name w:val="Основной текст Знак"/>
    <w:basedOn w:val="a0"/>
    <w:link w:val="a7"/>
    <w:uiPriority w:val="99"/>
    <w:locked/>
    <w:rsid w:val="00616086"/>
    <w:rPr>
      <w:rFonts w:ascii="Calibri" w:hAnsi="Calibri" w:cs="Times New Roman"/>
      <w:lang w:eastAsia="en-US"/>
    </w:rPr>
  </w:style>
  <w:style w:type="paragraph" w:styleId="a9">
    <w:name w:val="footer"/>
    <w:basedOn w:val="a"/>
    <w:link w:val="aa"/>
    <w:uiPriority w:val="99"/>
    <w:rsid w:val="001A7FAA"/>
    <w:pPr>
      <w:tabs>
        <w:tab w:val="center" w:pos="4677"/>
        <w:tab w:val="right" w:pos="9355"/>
      </w:tabs>
    </w:pPr>
  </w:style>
  <w:style w:type="character" w:customStyle="1" w:styleId="aa">
    <w:name w:val="Нижний колонтитул Знак"/>
    <w:basedOn w:val="a0"/>
    <w:link w:val="a9"/>
    <w:uiPriority w:val="99"/>
    <w:locked/>
    <w:rsid w:val="002F528F"/>
    <w:rPr>
      <w:rFonts w:ascii="Calibri" w:hAnsi="Calibri" w:cs="Times New Roman"/>
      <w:sz w:val="22"/>
      <w:lang w:eastAsia="en-US"/>
    </w:rPr>
  </w:style>
  <w:style w:type="character" w:styleId="ab">
    <w:name w:val="page number"/>
    <w:basedOn w:val="a0"/>
    <w:uiPriority w:val="99"/>
    <w:rsid w:val="001A7FAA"/>
    <w:rPr>
      <w:rFonts w:cs="Times New Roman"/>
    </w:rPr>
  </w:style>
  <w:style w:type="paragraph" w:styleId="ac">
    <w:name w:val="header"/>
    <w:basedOn w:val="a"/>
    <w:link w:val="ad"/>
    <w:uiPriority w:val="99"/>
    <w:rsid w:val="00D34584"/>
    <w:pPr>
      <w:tabs>
        <w:tab w:val="center" w:pos="4677"/>
        <w:tab w:val="right" w:pos="9355"/>
      </w:tabs>
    </w:pPr>
  </w:style>
  <w:style w:type="character" w:customStyle="1" w:styleId="ad">
    <w:name w:val="Верхний колонтитул Знак"/>
    <w:basedOn w:val="a0"/>
    <w:link w:val="ac"/>
    <w:uiPriority w:val="99"/>
    <w:locked/>
    <w:rsid w:val="00616086"/>
    <w:rPr>
      <w:rFonts w:ascii="Calibri" w:hAnsi="Calibri" w:cs="Times New Roman"/>
      <w:lang w:eastAsia="en-US"/>
    </w:rPr>
  </w:style>
  <w:style w:type="paragraph" w:styleId="ae">
    <w:name w:val="List Paragraph"/>
    <w:basedOn w:val="a"/>
    <w:uiPriority w:val="34"/>
    <w:qFormat/>
    <w:rsid w:val="00AD7762"/>
    <w:pPr>
      <w:ind w:left="720"/>
      <w:contextualSpacing/>
    </w:pPr>
  </w:style>
  <w:style w:type="table" w:styleId="af">
    <w:name w:val="Table Grid"/>
    <w:basedOn w:val="a1"/>
    <w:uiPriority w:val="39"/>
    <w:rsid w:val="00FC2E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D9642F"/>
    <w:rPr>
      <w:sz w:val="20"/>
      <w:szCs w:val="20"/>
    </w:rPr>
  </w:style>
  <w:style w:type="paragraph" w:customStyle="1" w:styleId="Iauiue">
    <w:name w:val="Iau.iue"/>
    <w:basedOn w:val="Default"/>
    <w:next w:val="Default"/>
    <w:uiPriority w:val="99"/>
    <w:rsid w:val="00D9642F"/>
    <w:rPr>
      <w:color w:val="auto"/>
      <w:lang w:eastAsia="ru-RU"/>
    </w:rPr>
  </w:style>
  <w:style w:type="paragraph" w:styleId="af0">
    <w:name w:val="Balloon Text"/>
    <w:basedOn w:val="a"/>
    <w:link w:val="af1"/>
    <w:uiPriority w:val="99"/>
    <w:rsid w:val="00EA7D9F"/>
    <w:rPr>
      <w:rFonts w:ascii="Tahoma" w:hAnsi="Tahoma"/>
      <w:sz w:val="16"/>
      <w:szCs w:val="16"/>
    </w:rPr>
  </w:style>
  <w:style w:type="character" w:customStyle="1" w:styleId="af1">
    <w:name w:val="Текст выноски Знак"/>
    <w:basedOn w:val="a0"/>
    <w:link w:val="af0"/>
    <w:uiPriority w:val="99"/>
    <w:locked/>
    <w:rsid w:val="00EA7D9F"/>
    <w:rPr>
      <w:rFonts w:ascii="Tahoma" w:hAnsi="Tahoma" w:cs="Times New Roman"/>
      <w:sz w:val="16"/>
      <w:lang w:eastAsia="en-US"/>
    </w:rPr>
  </w:style>
  <w:style w:type="paragraph" w:styleId="af2">
    <w:name w:val="footnote text"/>
    <w:basedOn w:val="a"/>
    <w:link w:val="af3"/>
    <w:uiPriority w:val="99"/>
    <w:rsid w:val="00ED6300"/>
    <w:rPr>
      <w:sz w:val="20"/>
      <w:szCs w:val="20"/>
    </w:rPr>
  </w:style>
  <w:style w:type="character" w:customStyle="1" w:styleId="af3">
    <w:name w:val="Текст сноски Знак"/>
    <w:basedOn w:val="a0"/>
    <w:link w:val="af2"/>
    <w:uiPriority w:val="99"/>
    <w:locked/>
    <w:rsid w:val="00ED6300"/>
    <w:rPr>
      <w:rFonts w:ascii="Calibri" w:hAnsi="Calibri" w:cs="Times New Roman"/>
      <w:lang w:eastAsia="en-US"/>
    </w:rPr>
  </w:style>
  <w:style w:type="character" w:styleId="af4">
    <w:name w:val="footnote reference"/>
    <w:basedOn w:val="a0"/>
    <w:uiPriority w:val="99"/>
    <w:rsid w:val="00ED6300"/>
    <w:rPr>
      <w:rFonts w:cs="Times New Roman"/>
      <w:vertAlign w:val="superscript"/>
    </w:rPr>
  </w:style>
  <w:style w:type="paragraph" w:customStyle="1" w:styleId="af5">
    <w:name w:val="Абзац_СУБД"/>
    <w:basedOn w:val="a"/>
    <w:uiPriority w:val="99"/>
    <w:rsid w:val="0089001B"/>
    <w:pPr>
      <w:spacing w:line="360" w:lineRule="auto"/>
      <w:ind w:firstLine="720"/>
    </w:pPr>
    <w:rPr>
      <w:rFonts w:ascii="Arial" w:hAnsi="Arial"/>
      <w:sz w:val="28"/>
      <w:szCs w:val="20"/>
    </w:rPr>
  </w:style>
  <w:style w:type="character" w:styleId="af6">
    <w:name w:val="Hyperlink"/>
    <w:basedOn w:val="a0"/>
    <w:uiPriority w:val="99"/>
    <w:rsid w:val="00EA49CA"/>
    <w:rPr>
      <w:rFonts w:cs="Times New Roman"/>
      <w:color w:val="0000FF"/>
      <w:u w:val="single"/>
    </w:rPr>
  </w:style>
  <w:style w:type="character" w:customStyle="1" w:styleId="apple-converted-space">
    <w:name w:val="apple-converted-space"/>
    <w:rsid w:val="00EA49CA"/>
  </w:style>
  <w:style w:type="paragraph" w:customStyle="1" w:styleId="21">
    <w:name w:val="Заголовок_2"/>
    <w:basedOn w:val="a"/>
    <w:uiPriority w:val="99"/>
    <w:rsid w:val="0031688F"/>
    <w:pPr>
      <w:spacing w:line="360" w:lineRule="auto"/>
    </w:pPr>
    <w:rPr>
      <w:rFonts w:ascii="Arial" w:hAnsi="Arial"/>
      <w:b/>
      <w:i/>
      <w:sz w:val="28"/>
      <w:szCs w:val="20"/>
    </w:rPr>
  </w:style>
  <w:style w:type="paragraph" w:customStyle="1" w:styleId="22">
    <w:name w:val="Абзац_2"/>
    <w:basedOn w:val="a"/>
    <w:uiPriority w:val="99"/>
    <w:rsid w:val="0031688F"/>
    <w:pPr>
      <w:spacing w:line="360" w:lineRule="auto"/>
    </w:pPr>
    <w:rPr>
      <w:rFonts w:ascii="Arial" w:hAnsi="Arial"/>
      <w:sz w:val="28"/>
      <w:szCs w:val="20"/>
    </w:rPr>
  </w:style>
  <w:style w:type="character" w:styleId="af7">
    <w:name w:val="FollowedHyperlink"/>
    <w:basedOn w:val="a0"/>
    <w:uiPriority w:val="99"/>
    <w:rsid w:val="0003305D"/>
    <w:rPr>
      <w:rFonts w:cs="Times New Roman"/>
      <w:color w:val="800080"/>
      <w:u w:val="single"/>
    </w:rPr>
  </w:style>
  <w:style w:type="character" w:customStyle="1" w:styleId="b-news-groupsnews-description">
    <w:name w:val="b-news-groups__news-description"/>
    <w:uiPriority w:val="99"/>
    <w:rsid w:val="00BC3A1E"/>
  </w:style>
  <w:style w:type="character" w:customStyle="1" w:styleId="b-serp-itemfrom1">
    <w:name w:val="b-serp-item__from1"/>
    <w:uiPriority w:val="99"/>
    <w:rsid w:val="00FB73F3"/>
    <w:rPr>
      <w:color w:val="666666"/>
    </w:rPr>
  </w:style>
  <w:style w:type="paragraph" w:styleId="af8">
    <w:name w:val="Title"/>
    <w:basedOn w:val="a"/>
    <w:next w:val="a"/>
    <w:link w:val="af9"/>
    <w:uiPriority w:val="10"/>
    <w:qFormat/>
    <w:rsid w:val="00AD77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8"/>
    <w:uiPriority w:val="10"/>
    <w:locked/>
    <w:rsid w:val="00AD7762"/>
    <w:rPr>
      <w:rFonts w:asciiTheme="majorHAnsi" w:eastAsiaTheme="majorEastAsia" w:hAnsiTheme="majorHAnsi" w:cstheme="majorBidi"/>
      <w:color w:val="17365D" w:themeColor="text2" w:themeShade="BF"/>
      <w:spacing w:val="5"/>
      <w:kern w:val="28"/>
      <w:sz w:val="52"/>
      <w:szCs w:val="52"/>
    </w:rPr>
  </w:style>
  <w:style w:type="paragraph" w:styleId="afa">
    <w:name w:val="TOC Heading"/>
    <w:basedOn w:val="1"/>
    <w:next w:val="a"/>
    <w:uiPriority w:val="39"/>
    <w:unhideWhenUsed/>
    <w:qFormat/>
    <w:rsid w:val="00AD7762"/>
    <w:pPr>
      <w:outlineLvl w:val="9"/>
    </w:p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BF2F10"/>
    <w:pPr>
      <w:tabs>
        <w:tab w:val="left" w:pos="440"/>
        <w:tab w:val="right" w:leader="dot" w:pos="9060"/>
      </w:tabs>
      <w:spacing w:after="0"/>
      <w:jc w:val="both"/>
    </w:pPr>
  </w:style>
  <w:style w:type="character" w:customStyle="1" w:styleId="41">
    <w:name w:val="Основной текст (4)_"/>
    <w:link w:val="42"/>
    <w:locked/>
    <w:rsid w:val="00D934D6"/>
    <w:rPr>
      <w:sz w:val="27"/>
      <w:shd w:val="clear" w:color="auto" w:fill="FFFFFF"/>
    </w:rPr>
  </w:style>
  <w:style w:type="paragraph" w:customStyle="1" w:styleId="42">
    <w:name w:val="Основной текст (4)"/>
    <w:basedOn w:val="a"/>
    <w:link w:val="41"/>
    <w:rsid w:val="00D934D6"/>
    <w:pPr>
      <w:shd w:val="clear" w:color="auto" w:fill="FFFFFF"/>
      <w:spacing w:line="317" w:lineRule="exact"/>
      <w:ind w:firstLine="360"/>
    </w:pPr>
    <w:rPr>
      <w:rFonts w:ascii="Times New Roman" w:hAnsi="Times New Roman"/>
      <w:sz w:val="27"/>
      <w:szCs w:val="20"/>
      <w:shd w:val="clear" w:color="auto" w:fill="FFFFFF"/>
    </w:rPr>
  </w:style>
  <w:style w:type="paragraph" w:customStyle="1" w:styleId="130">
    <w:name w:val="табл_текст_центр_ 13"/>
    <w:basedOn w:val="a"/>
    <w:uiPriority w:val="99"/>
    <w:rsid w:val="00D0736C"/>
    <w:pPr>
      <w:suppressAutoHyphens/>
      <w:jc w:val="center"/>
    </w:pPr>
    <w:rPr>
      <w:rFonts w:ascii="Times New Roman" w:hAnsi="Times New Roman"/>
      <w:sz w:val="26"/>
      <w:szCs w:val="24"/>
      <w:lang w:eastAsia="ar-SA"/>
    </w:rPr>
  </w:style>
  <w:style w:type="character" w:customStyle="1" w:styleId="30">
    <w:name w:val="Заголовок 3 Знак"/>
    <w:basedOn w:val="a0"/>
    <w:link w:val="3"/>
    <w:uiPriority w:val="9"/>
    <w:semiHidden/>
    <w:rsid w:val="00AD77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AD776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AD776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AD776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AD776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D776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AD7762"/>
    <w:rPr>
      <w:rFonts w:asciiTheme="majorHAnsi" w:eastAsiaTheme="majorEastAsia" w:hAnsiTheme="majorHAnsi" w:cstheme="majorBidi"/>
      <w:i/>
      <w:iCs/>
      <w:color w:val="404040" w:themeColor="text1" w:themeTint="BF"/>
      <w:sz w:val="20"/>
      <w:szCs w:val="20"/>
    </w:rPr>
  </w:style>
  <w:style w:type="paragraph" w:styleId="afb">
    <w:name w:val="caption"/>
    <w:basedOn w:val="a"/>
    <w:next w:val="a"/>
    <w:uiPriority w:val="35"/>
    <w:semiHidden/>
    <w:unhideWhenUsed/>
    <w:qFormat/>
    <w:locked/>
    <w:rsid w:val="00AD7762"/>
    <w:pPr>
      <w:spacing w:line="240" w:lineRule="auto"/>
    </w:pPr>
    <w:rPr>
      <w:b/>
      <w:bCs/>
      <w:color w:val="4F81BD" w:themeColor="accent1"/>
      <w:sz w:val="18"/>
      <w:szCs w:val="18"/>
    </w:rPr>
  </w:style>
  <w:style w:type="paragraph" w:styleId="afc">
    <w:name w:val="Subtitle"/>
    <w:basedOn w:val="a"/>
    <w:next w:val="a"/>
    <w:link w:val="afd"/>
    <w:uiPriority w:val="11"/>
    <w:qFormat/>
    <w:locked/>
    <w:rsid w:val="00AD77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AD7762"/>
    <w:rPr>
      <w:rFonts w:asciiTheme="majorHAnsi" w:eastAsiaTheme="majorEastAsia" w:hAnsiTheme="majorHAnsi" w:cstheme="majorBidi"/>
      <w:i/>
      <w:iCs/>
      <w:color w:val="4F81BD" w:themeColor="accent1"/>
      <w:spacing w:val="15"/>
      <w:sz w:val="24"/>
      <w:szCs w:val="24"/>
    </w:rPr>
  </w:style>
  <w:style w:type="character" w:styleId="afe">
    <w:name w:val="Emphasis"/>
    <w:basedOn w:val="a0"/>
    <w:uiPriority w:val="20"/>
    <w:qFormat/>
    <w:locked/>
    <w:rsid w:val="00AD7762"/>
    <w:rPr>
      <w:i/>
      <w:iCs/>
    </w:rPr>
  </w:style>
  <w:style w:type="paragraph" w:styleId="aff">
    <w:name w:val="No Spacing"/>
    <w:uiPriority w:val="1"/>
    <w:qFormat/>
    <w:rsid w:val="00AD7762"/>
    <w:pPr>
      <w:spacing w:after="0" w:line="240" w:lineRule="auto"/>
    </w:pPr>
  </w:style>
  <w:style w:type="paragraph" w:styleId="24">
    <w:name w:val="Quote"/>
    <w:basedOn w:val="a"/>
    <w:next w:val="a"/>
    <w:link w:val="25"/>
    <w:uiPriority w:val="29"/>
    <w:qFormat/>
    <w:rsid w:val="00AD7762"/>
    <w:rPr>
      <w:i/>
      <w:iCs/>
      <w:color w:val="000000" w:themeColor="text1"/>
    </w:rPr>
  </w:style>
  <w:style w:type="character" w:customStyle="1" w:styleId="25">
    <w:name w:val="Цитата 2 Знак"/>
    <w:basedOn w:val="a0"/>
    <w:link w:val="24"/>
    <w:uiPriority w:val="29"/>
    <w:rsid w:val="00AD7762"/>
    <w:rPr>
      <w:i/>
      <w:iCs/>
      <w:color w:val="000000" w:themeColor="text1"/>
    </w:rPr>
  </w:style>
  <w:style w:type="paragraph" w:styleId="aff0">
    <w:name w:val="Intense Quote"/>
    <w:basedOn w:val="a"/>
    <w:next w:val="a"/>
    <w:link w:val="aff1"/>
    <w:uiPriority w:val="30"/>
    <w:qFormat/>
    <w:rsid w:val="00AD7762"/>
    <w:pPr>
      <w:pBdr>
        <w:bottom w:val="single" w:sz="4" w:space="4" w:color="4F81BD" w:themeColor="accent1"/>
      </w:pBdr>
      <w:spacing w:before="200" w:after="280"/>
      <w:ind w:left="936" w:right="936"/>
    </w:pPr>
    <w:rPr>
      <w:b/>
      <w:bCs/>
      <w:i/>
      <w:iCs/>
      <w:color w:val="4F81BD" w:themeColor="accent1"/>
    </w:rPr>
  </w:style>
  <w:style w:type="character" w:customStyle="1" w:styleId="aff1">
    <w:name w:val="Выделенная цитата Знак"/>
    <w:basedOn w:val="a0"/>
    <w:link w:val="aff0"/>
    <w:uiPriority w:val="30"/>
    <w:rsid w:val="00AD7762"/>
    <w:rPr>
      <w:b/>
      <w:bCs/>
      <w:i/>
      <w:iCs/>
      <w:color w:val="4F81BD" w:themeColor="accent1"/>
    </w:rPr>
  </w:style>
  <w:style w:type="character" w:styleId="aff2">
    <w:name w:val="Subtle Emphasis"/>
    <w:basedOn w:val="a0"/>
    <w:uiPriority w:val="19"/>
    <w:qFormat/>
    <w:rsid w:val="00AD7762"/>
    <w:rPr>
      <w:i/>
      <w:iCs/>
      <w:color w:val="808080" w:themeColor="text1" w:themeTint="7F"/>
    </w:rPr>
  </w:style>
  <w:style w:type="character" w:styleId="aff3">
    <w:name w:val="Intense Emphasis"/>
    <w:basedOn w:val="a0"/>
    <w:uiPriority w:val="21"/>
    <w:qFormat/>
    <w:rsid w:val="00AD7762"/>
    <w:rPr>
      <w:b/>
      <w:bCs/>
      <w:i/>
      <w:iCs/>
      <w:color w:val="4F81BD" w:themeColor="accent1"/>
    </w:rPr>
  </w:style>
  <w:style w:type="character" w:styleId="aff4">
    <w:name w:val="Subtle Reference"/>
    <w:basedOn w:val="a0"/>
    <w:uiPriority w:val="31"/>
    <w:qFormat/>
    <w:rsid w:val="00AD7762"/>
    <w:rPr>
      <w:smallCaps/>
      <w:color w:val="C0504D" w:themeColor="accent2"/>
      <w:u w:val="single"/>
    </w:rPr>
  </w:style>
  <w:style w:type="character" w:styleId="aff5">
    <w:name w:val="Intense Reference"/>
    <w:basedOn w:val="a0"/>
    <w:uiPriority w:val="32"/>
    <w:qFormat/>
    <w:rsid w:val="00AD7762"/>
    <w:rPr>
      <w:b/>
      <w:bCs/>
      <w:smallCaps/>
      <w:color w:val="C0504D" w:themeColor="accent2"/>
      <w:spacing w:val="5"/>
      <w:u w:val="single"/>
    </w:rPr>
  </w:style>
  <w:style w:type="character" w:styleId="aff6">
    <w:name w:val="Book Title"/>
    <w:basedOn w:val="a0"/>
    <w:uiPriority w:val="33"/>
    <w:qFormat/>
    <w:rsid w:val="00AD7762"/>
    <w:rPr>
      <w:b/>
      <w:bCs/>
      <w:smallCaps/>
      <w:spacing w:val="5"/>
    </w:rPr>
  </w:style>
  <w:style w:type="character" w:customStyle="1" w:styleId="FontStyle37">
    <w:name w:val="Font Style37"/>
    <w:basedOn w:val="a0"/>
    <w:uiPriority w:val="99"/>
    <w:rsid w:val="00BE25AD"/>
    <w:rPr>
      <w:rFonts w:ascii="Times New Roman" w:hAnsi="Times New Roman" w:cs="Times New Roman"/>
      <w:sz w:val="22"/>
      <w:szCs w:val="22"/>
    </w:rPr>
  </w:style>
  <w:style w:type="paragraph" w:customStyle="1" w:styleId="Style25">
    <w:name w:val="Style25"/>
    <w:basedOn w:val="a"/>
    <w:uiPriority w:val="99"/>
    <w:rsid w:val="00BE25AD"/>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aff7">
    <w:name w:val="Основной текст_"/>
    <w:link w:val="33"/>
    <w:rsid w:val="003B0CC4"/>
    <w:rPr>
      <w:sz w:val="27"/>
      <w:szCs w:val="27"/>
      <w:shd w:val="clear" w:color="auto" w:fill="FFFFFF"/>
    </w:rPr>
  </w:style>
  <w:style w:type="paragraph" w:customStyle="1" w:styleId="33">
    <w:name w:val="Основной текст3"/>
    <w:basedOn w:val="a"/>
    <w:link w:val="aff7"/>
    <w:rsid w:val="003B0CC4"/>
    <w:pPr>
      <w:shd w:val="clear" w:color="auto" w:fill="FFFFFF"/>
      <w:spacing w:before="1440" w:after="420" w:line="0" w:lineRule="atLeast"/>
      <w:ind w:hanging="540"/>
      <w:jc w:val="center"/>
    </w:pPr>
    <w:rPr>
      <w:sz w:val="27"/>
      <w:szCs w:val="27"/>
    </w:rPr>
  </w:style>
  <w:style w:type="character" w:customStyle="1" w:styleId="26">
    <w:name w:val="Основной текст (2)_"/>
    <w:link w:val="27"/>
    <w:rsid w:val="003B0CC4"/>
    <w:rPr>
      <w:sz w:val="27"/>
      <w:szCs w:val="27"/>
      <w:shd w:val="clear" w:color="auto" w:fill="FFFFFF"/>
    </w:rPr>
  </w:style>
  <w:style w:type="paragraph" w:customStyle="1" w:styleId="27">
    <w:name w:val="Основной текст (2)"/>
    <w:basedOn w:val="a"/>
    <w:link w:val="26"/>
    <w:rsid w:val="003B0CC4"/>
    <w:pPr>
      <w:shd w:val="clear" w:color="auto" w:fill="FFFFFF"/>
      <w:spacing w:after="120" w:line="317" w:lineRule="exact"/>
      <w:jc w:val="center"/>
    </w:pPr>
    <w:rPr>
      <w:sz w:val="27"/>
      <w:szCs w:val="27"/>
    </w:rPr>
  </w:style>
  <w:style w:type="character" w:customStyle="1" w:styleId="14">
    <w:name w:val="Упомянуть1"/>
    <w:basedOn w:val="a0"/>
    <w:uiPriority w:val="99"/>
    <w:semiHidden/>
    <w:unhideWhenUsed/>
    <w:rsid w:val="007C34DE"/>
    <w:rPr>
      <w:color w:val="2B579A"/>
      <w:shd w:val="clear" w:color="auto" w:fill="E6E6E6"/>
    </w:rPr>
  </w:style>
  <w:style w:type="paragraph" w:customStyle="1" w:styleId="ConsPlusNonformat">
    <w:name w:val="ConsPlusNonformat"/>
    <w:rsid w:val="000938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0">
    <w:name w:val="Стиль Основной текст + 14 пт"/>
    <w:basedOn w:val="a7"/>
    <w:link w:val="141"/>
    <w:uiPriority w:val="99"/>
    <w:rsid w:val="00560183"/>
    <w:pPr>
      <w:spacing w:after="0" w:line="360" w:lineRule="auto"/>
      <w:jc w:val="both"/>
    </w:pPr>
    <w:rPr>
      <w:rFonts w:ascii="Times New Roman" w:eastAsia="Times New Roman" w:hAnsi="Times New Roman" w:cs="Times New Roman"/>
      <w:sz w:val="28"/>
      <w:szCs w:val="20"/>
    </w:rPr>
  </w:style>
  <w:style w:type="character" w:customStyle="1" w:styleId="141">
    <w:name w:val="Стиль Основной текст + 14 пт Знак"/>
    <w:link w:val="140"/>
    <w:uiPriority w:val="99"/>
    <w:locked/>
    <w:rsid w:val="00560183"/>
    <w:rPr>
      <w:rFonts w:ascii="Times New Roman" w:eastAsia="Times New Roman" w:hAnsi="Times New Roman" w:cs="Times New Roman"/>
      <w:sz w:val="28"/>
      <w:szCs w:val="20"/>
    </w:rPr>
  </w:style>
  <w:style w:type="paragraph" w:styleId="34">
    <w:name w:val="toc 3"/>
    <w:basedOn w:val="a"/>
    <w:next w:val="a"/>
    <w:autoRedefine/>
    <w:uiPriority w:val="39"/>
    <w:unhideWhenUsed/>
    <w:locked/>
    <w:rsid w:val="0048210C"/>
    <w:pPr>
      <w:spacing w:after="100" w:line="259" w:lineRule="auto"/>
      <w:ind w:left="440"/>
    </w:pPr>
    <w:rPr>
      <w:rFonts w:cs="Times New Roman"/>
    </w:rPr>
  </w:style>
  <w:style w:type="character" w:styleId="aff8">
    <w:name w:val="annotation reference"/>
    <w:basedOn w:val="a0"/>
    <w:uiPriority w:val="99"/>
    <w:semiHidden/>
    <w:unhideWhenUsed/>
    <w:rsid w:val="00DD064C"/>
    <w:rPr>
      <w:sz w:val="16"/>
      <w:szCs w:val="16"/>
    </w:rPr>
  </w:style>
  <w:style w:type="paragraph" w:styleId="aff9">
    <w:name w:val="annotation text"/>
    <w:basedOn w:val="a"/>
    <w:link w:val="affa"/>
    <w:uiPriority w:val="99"/>
    <w:unhideWhenUsed/>
    <w:rsid w:val="00DD064C"/>
    <w:pPr>
      <w:spacing w:after="0" w:line="240" w:lineRule="auto"/>
      <w:ind w:firstLine="720"/>
      <w:jc w:val="both"/>
    </w:pPr>
    <w:rPr>
      <w:rFonts w:ascii="Segoe UI Light" w:eastAsiaTheme="minorHAnsi" w:hAnsi="Segoe UI Light" w:cs="Segoe UI Light"/>
      <w:sz w:val="20"/>
      <w:szCs w:val="20"/>
      <w:lang w:eastAsia="en-US"/>
    </w:rPr>
  </w:style>
  <w:style w:type="character" w:customStyle="1" w:styleId="affa">
    <w:name w:val="Текст примечания Знак"/>
    <w:basedOn w:val="a0"/>
    <w:link w:val="aff9"/>
    <w:uiPriority w:val="99"/>
    <w:rsid w:val="00DD064C"/>
    <w:rPr>
      <w:rFonts w:ascii="Segoe UI Light" w:eastAsiaTheme="minorHAnsi" w:hAnsi="Segoe UI Light" w:cs="Segoe UI Light"/>
      <w:sz w:val="20"/>
      <w:szCs w:val="20"/>
      <w:lang w:eastAsia="en-US"/>
    </w:rPr>
  </w:style>
  <w:style w:type="paragraph" w:styleId="affb">
    <w:name w:val="annotation subject"/>
    <w:basedOn w:val="aff9"/>
    <w:next w:val="aff9"/>
    <w:link w:val="affc"/>
    <w:uiPriority w:val="99"/>
    <w:semiHidden/>
    <w:unhideWhenUsed/>
    <w:rsid w:val="00DD064C"/>
    <w:rPr>
      <w:b/>
      <w:bCs/>
    </w:rPr>
  </w:style>
  <w:style w:type="character" w:customStyle="1" w:styleId="affc">
    <w:name w:val="Тема примечания Знак"/>
    <w:basedOn w:val="affa"/>
    <w:link w:val="affb"/>
    <w:uiPriority w:val="99"/>
    <w:semiHidden/>
    <w:rsid w:val="00DD064C"/>
    <w:rPr>
      <w:rFonts w:ascii="Segoe UI Light" w:eastAsiaTheme="minorHAnsi" w:hAnsi="Segoe UI Light" w:cs="Segoe UI Light"/>
      <w:b/>
      <w:bCs/>
      <w:sz w:val="20"/>
      <w:szCs w:val="20"/>
      <w:lang w:eastAsia="en-US"/>
    </w:rPr>
  </w:style>
  <w:style w:type="character" w:customStyle="1" w:styleId="28">
    <w:name w:val="Упомянуть2"/>
    <w:basedOn w:val="a0"/>
    <w:uiPriority w:val="99"/>
    <w:semiHidden/>
    <w:unhideWhenUsed/>
    <w:rsid w:val="00DD064C"/>
    <w:rPr>
      <w:color w:val="2B579A"/>
      <w:shd w:val="clear" w:color="auto" w:fill="E6E6E6"/>
    </w:rPr>
  </w:style>
  <w:style w:type="paragraph" w:customStyle="1" w:styleId="affd">
    <w:name w:val="Замечание"/>
    <w:basedOn w:val="a"/>
    <w:link w:val="affe"/>
    <w:qFormat/>
    <w:rsid w:val="00DD064C"/>
    <w:pPr>
      <w:shd w:val="clear" w:color="auto" w:fill="DBE5F1" w:themeFill="accent1" w:themeFillTint="33"/>
      <w:spacing w:before="120" w:after="120" w:line="240" w:lineRule="auto"/>
      <w:ind w:firstLine="720"/>
      <w:jc w:val="both"/>
    </w:pPr>
    <w:rPr>
      <w:rFonts w:ascii="Segoe UI Light" w:eastAsiaTheme="minorHAnsi" w:hAnsi="Segoe UI Light" w:cs="Segoe UI Light"/>
      <w:sz w:val="24"/>
      <w:szCs w:val="24"/>
      <w:lang w:eastAsia="en-US"/>
    </w:rPr>
  </w:style>
  <w:style w:type="paragraph" w:customStyle="1" w:styleId="afff">
    <w:name w:val="Рисунок"/>
    <w:basedOn w:val="a"/>
    <w:link w:val="afff0"/>
    <w:qFormat/>
    <w:rsid w:val="00DD064C"/>
    <w:pPr>
      <w:spacing w:before="240" w:after="240" w:line="240" w:lineRule="auto"/>
      <w:jc w:val="center"/>
    </w:pPr>
    <w:rPr>
      <w:rFonts w:ascii="Segoe UI Light" w:eastAsiaTheme="minorHAnsi" w:hAnsi="Segoe UI Light" w:cs="Segoe UI Light"/>
      <w:b/>
      <w:sz w:val="24"/>
      <w:szCs w:val="24"/>
      <w:lang w:eastAsia="en-US"/>
    </w:rPr>
  </w:style>
  <w:style w:type="character" w:customStyle="1" w:styleId="affe">
    <w:name w:val="Замечание Знак"/>
    <w:basedOn w:val="a0"/>
    <w:link w:val="affd"/>
    <w:rsid w:val="00DD064C"/>
    <w:rPr>
      <w:rFonts w:ascii="Segoe UI Light" w:eastAsiaTheme="minorHAnsi" w:hAnsi="Segoe UI Light" w:cs="Segoe UI Light"/>
      <w:sz w:val="24"/>
      <w:szCs w:val="24"/>
      <w:shd w:val="clear" w:color="auto" w:fill="DBE5F1" w:themeFill="accent1" w:themeFillTint="33"/>
      <w:lang w:eastAsia="en-US"/>
    </w:rPr>
  </w:style>
  <w:style w:type="character" w:customStyle="1" w:styleId="afff0">
    <w:name w:val="Рисунок Знак"/>
    <w:basedOn w:val="a0"/>
    <w:link w:val="afff"/>
    <w:rsid w:val="00DD064C"/>
    <w:rPr>
      <w:rFonts w:ascii="Segoe UI Light" w:eastAsiaTheme="minorHAnsi" w:hAnsi="Segoe UI Light" w:cs="Segoe UI Light"/>
      <w:b/>
      <w:sz w:val="24"/>
      <w:szCs w:val="24"/>
      <w:lang w:eastAsia="en-US"/>
    </w:rPr>
  </w:style>
  <w:style w:type="character" w:styleId="afff1">
    <w:name w:val="Placeholder Text"/>
    <w:basedOn w:val="a0"/>
    <w:uiPriority w:val="99"/>
    <w:semiHidden/>
    <w:rsid w:val="00DD064C"/>
    <w:rPr>
      <w:color w:val="808080"/>
    </w:rPr>
  </w:style>
  <w:style w:type="paragraph" w:styleId="HTML">
    <w:name w:val="HTML Preformatted"/>
    <w:basedOn w:val="a"/>
    <w:link w:val="HTML0"/>
    <w:uiPriority w:val="99"/>
    <w:semiHidden/>
    <w:unhideWhenUsed/>
    <w:rsid w:val="00D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DD064C"/>
    <w:rPr>
      <w:rFonts w:ascii="Courier New" w:eastAsia="Times New Roman" w:hAnsi="Courier New" w:cs="Courier New"/>
      <w:sz w:val="24"/>
      <w:szCs w:val="24"/>
    </w:rPr>
  </w:style>
  <w:style w:type="character" w:styleId="HTML1">
    <w:name w:val="HTML Code"/>
    <w:basedOn w:val="a0"/>
    <w:uiPriority w:val="99"/>
    <w:semiHidden/>
    <w:unhideWhenUsed/>
    <w:rsid w:val="00DD064C"/>
    <w:rPr>
      <w:rFonts w:ascii="Courier New" w:eastAsia="Times New Roman" w:hAnsi="Courier New" w:cs="Courier New"/>
      <w:sz w:val="20"/>
      <w:szCs w:val="20"/>
    </w:rPr>
  </w:style>
  <w:style w:type="table" w:customStyle="1" w:styleId="15">
    <w:name w:val="Сетка таблицы1"/>
    <w:basedOn w:val="a1"/>
    <w:next w:val="af"/>
    <w:uiPriority w:val="39"/>
    <w:rsid w:val="003C34A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Document Map"/>
    <w:basedOn w:val="a"/>
    <w:link w:val="afff3"/>
    <w:uiPriority w:val="99"/>
    <w:semiHidden/>
    <w:unhideWhenUsed/>
    <w:rsid w:val="005B2AE4"/>
    <w:pPr>
      <w:spacing w:after="0" w:line="240" w:lineRule="auto"/>
    </w:pPr>
    <w:rPr>
      <w:rFonts w:ascii="Tahoma" w:hAnsi="Tahoma" w:cs="Tahoma"/>
      <w:sz w:val="16"/>
      <w:szCs w:val="16"/>
    </w:rPr>
  </w:style>
  <w:style w:type="character" w:customStyle="1" w:styleId="afff3">
    <w:name w:val="Схема документа Знак"/>
    <w:basedOn w:val="a0"/>
    <w:link w:val="afff2"/>
    <w:uiPriority w:val="99"/>
    <w:semiHidden/>
    <w:rsid w:val="005B2AE4"/>
    <w:rPr>
      <w:rFonts w:ascii="Tahoma" w:hAnsi="Tahoma" w:cs="Tahoma"/>
      <w:sz w:val="16"/>
      <w:szCs w:val="16"/>
    </w:rPr>
  </w:style>
  <w:style w:type="character" w:customStyle="1" w:styleId="16">
    <w:name w:val="Неразрешенное упоминание1"/>
    <w:basedOn w:val="a0"/>
    <w:uiPriority w:val="99"/>
    <w:semiHidden/>
    <w:unhideWhenUsed/>
    <w:rsid w:val="0052626D"/>
    <w:rPr>
      <w:color w:val="808080"/>
      <w:shd w:val="clear" w:color="auto" w:fill="E6E6E6"/>
    </w:rPr>
  </w:style>
  <w:style w:type="paragraph" w:customStyle="1" w:styleId="afff4">
    <w:name w:val="Базовый"/>
    <w:rsid w:val="004E6F0C"/>
    <w:pPr>
      <w:tabs>
        <w:tab w:val="left" w:pos="709"/>
      </w:tabs>
      <w:suppressAutoHyphens/>
      <w:spacing w:after="160" w:line="259" w:lineRule="atLeast"/>
    </w:pPr>
    <w:rPr>
      <w:rFonts w:ascii="Calibri" w:eastAsia="Lucida Sans Unicode" w:hAnsi="Calibri"/>
      <w:lang w:eastAsia="en-US"/>
    </w:rPr>
  </w:style>
  <w:style w:type="paragraph" w:styleId="35">
    <w:name w:val="Body Text 3"/>
    <w:basedOn w:val="a"/>
    <w:link w:val="36"/>
    <w:uiPriority w:val="99"/>
    <w:semiHidden/>
    <w:unhideWhenUsed/>
    <w:rsid w:val="008B05C1"/>
    <w:pPr>
      <w:spacing w:after="120"/>
    </w:pPr>
    <w:rPr>
      <w:sz w:val="16"/>
      <w:szCs w:val="16"/>
    </w:rPr>
  </w:style>
  <w:style w:type="character" w:customStyle="1" w:styleId="36">
    <w:name w:val="Основной текст 3 Знак"/>
    <w:basedOn w:val="a0"/>
    <w:link w:val="35"/>
    <w:uiPriority w:val="99"/>
    <w:semiHidden/>
    <w:rsid w:val="008B05C1"/>
    <w:rPr>
      <w:sz w:val="16"/>
      <w:szCs w:val="16"/>
    </w:rPr>
  </w:style>
  <w:style w:type="table" w:customStyle="1" w:styleId="29">
    <w:name w:val="Сетка таблицы2"/>
    <w:basedOn w:val="a1"/>
    <w:next w:val="af"/>
    <w:uiPriority w:val="39"/>
    <w:rsid w:val="008B05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925317">
      <w:marLeft w:val="0"/>
      <w:marRight w:val="0"/>
      <w:marTop w:val="0"/>
      <w:marBottom w:val="0"/>
      <w:divBdr>
        <w:top w:val="none" w:sz="0" w:space="0" w:color="auto"/>
        <w:left w:val="none" w:sz="0" w:space="0" w:color="auto"/>
        <w:bottom w:val="none" w:sz="0" w:space="0" w:color="auto"/>
        <w:right w:val="none" w:sz="0" w:space="0" w:color="auto"/>
      </w:divBdr>
    </w:div>
    <w:div w:id="441925318">
      <w:marLeft w:val="0"/>
      <w:marRight w:val="0"/>
      <w:marTop w:val="0"/>
      <w:marBottom w:val="0"/>
      <w:divBdr>
        <w:top w:val="none" w:sz="0" w:space="0" w:color="auto"/>
        <w:left w:val="none" w:sz="0" w:space="0" w:color="auto"/>
        <w:bottom w:val="none" w:sz="0" w:space="0" w:color="auto"/>
        <w:right w:val="none" w:sz="0" w:space="0" w:color="auto"/>
      </w:divBdr>
    </w:div>
    <w:div w:id="441925319">
      <w:marLeft w:val="0"/>
      <w:marRight w:val="0"/>
      <w:marTop w:val="0"/>
      <w:marBottom w:val="0"/>
      <w:divBdr>
        <w:top w:val="none" w:sz="0" w:space="0" w:color="auto"/>
        <w:left w:val="none" w:sz="0" w:space="0" w:color="auto"/>
        <w:bottom w:val="none" w:sz="0" w:space="0" w:color="auto"/>
        <w:right w:val="none" w:sz="0" w:space="0" w:color="auto"/>
      </w:divBdr>
    </w:div>
    <w:div w:id="441925320">
      <w:marLeft w:val="0"/>
      <w:marRight w:val="0"/>
      <w:marTop w:val="0"/>
      <w:marBottom w:val="0"/>
      <w:divBdr>
        <w:top w:val="none" w:sz="0" w:space="0" w:color="auto"/>
        <w:left w:val="none" w:sz="0" w:space="0" w:color="auto"/>
        <w:bottom w:val="none" w:sz="0" w:space="0" w:color="auto"/>
        <w:right w:val="none" w:sz="0" w:space="0" w:color="auto"/>
      </w:divBdr>
    </w:div>
    <w:div w:id="441925321">
      <w:marLeft w:val="0"/>
      <w:marRight w:val="0"/>
      <w:marTop w:val="0"/>
      <w:marBottom w:val="0"/>
      <w:divBdr>
        <w:top w:val="none" w:sz="0" w:space="0" w:color="auto"/>
        <w:left w:val="none" w:sz="0" w:space="0" w:color="auto"/>
        <w:bottom w:val="none" w:sz="0" w:space="0" w:color="auto"/>
        <w:right w:val="none" w:sz="0" w:space="0" w:color="auto"/>
      </w:divBdr>
    </w:div>
    <w:div w:id="441925322">
      <w:marLeft w:val="0"/>
      <w:marRight w:val="0"/>
      <w:marTop w:val="0"/>
      <w:marBottom w:val="0"/>
      <w:divBdr>
        <w:top w:val="none" w:sz="0" w:space="0" w:color="auto"/>
        <w:left w:val="none" w:sz="0" w:space="0" w:color="auto"/>
        <w:bottom w:val="none" w:sz="0" w:space="0" w:color="auto"/>
        <w:right w:val="none" w:sz="0" w:space="0" w:color="auto"/>
      </w:divBdr>
    </w:div>
    <w:div w:id="441925323">
      <w:marLeft w:val="0"/>
      <w:marRight w:val="0"/>
      <w:marTop w:val="0"/>
      <w:marBottom w:val="0"/>
      <w:divBdr>
        <w:top w:val="none" w:sz="0" w:space="0" w:color="auto"/>
        <w:left w:val="none" w:sz="0" w:space="0" w:color="auto"/>
        <w:bottom w:val="none" w:sz="0" w:space="0" w:color="auto"/>
        <w:right w:val="none" w:sz="0" w:space="0" w:color="auto"/>
      </w:divBdr>
    </w:div>
    <w:div w:id="441925324">
      <w:marLeft w:val="0"/>
      <w:marRight w:val="0"/>
      <w:marTop w:val="0"/>
      <w:marBottom w:val="0"/>
      <w:divBdr>
        <w:top w:val="none" w:sz="0" w:space="0" w:color="auto"/>
        <w:left w:val="none" w:sz="0" w:space="0" w:color="auto"/>
        <w:bottom w:val="none" w:sz="0" w:space="0" w:color="auto"/>
        <w:right w:val="none" w:sz="0" w:space="0" w:color="auto"/>
      </w:divBdr>
    </w:div>
    <w:div w:id="463886042">
      <w:bodyDiv w:val="1"/>
      <w:marLeft w:val="0"/>
      <w:marRight w:val="0"/>
      <w:marTop w:val="0"/>
      <w:marBottom w:val="0"/>
      <w:divBdr>
        <w:top w:val="none" w:sz="0" w:space="0" w:color="auto"/>
        <w:left w:val="none" w:sz="0" w:space="0" w:color="auto"/>
        <w:bottom w:val="none" w:sz="0" w:space="0" w:color="auto"/>
        <w:right w:val="none" w:sz="0" w:space="0" w:color="auto"/>
      </w:divBdr>
    </w:div>
    <w:div w:id="472413050">
      <w:bodyDiv w:val="1"/>
      <w:marLeft w:val="0"/>
      <w:marRight w:val="0"/>
      <w:marTop w:val="0"/>
      <w:marBottom w:val="0"/>
      <w:divBdr>
        <w:top w:val="none" w:sz="0" w:space="0" w:color="auto"/>
        <w:left w:val="none" w:sz="0" w:space="0" w:color="auto"/>
        <w:bottom w:val="none" w:sz="0" w:space="0" w:color="auto"/>
        <w:right w:val="none" w:sz="0" w:space="0" w:color="auto"/>
      </w:divBdr>
    </w:div>
    <w:div w:id="606501058">
      <w:bodyDiv w:val="1"/>
      <w:marLeft w:val="0"/>
      <w:marRight w:val="0"/>
      <w:marTop w:val="0"/>
      <w:marBottom w:val="0"/>
      <w:divBdr>
        <w:top w:val="none" w:sz="0" w:space="0" w:color="auto"/>
        <w:left w:val="none" w:sz="0" w:space="0" w:color="auto"/>
        <w:bottom w:val="none" w:sz="0" w:space="0" w:color="auto"/>
        <w:right w:val="none" w:sz="0" w:space="0" w:color="auto"/>
      </w:divBdr>
    </w:div>
    <w:div w:id="1368263168">
      <w:bodyDiv w:val="1"/>
      <w:marLeft w:val="0"/>
      <w:marRight w:val="0"/>
      <w:marTop w:val="0"/>
      <w:marBottom w:val="0"/>
      <w:divBdr>
        <w:top w:val="none" w:sz="0" w:space="0" w:color="auto"/>
        <w:left w:val="none" w:sz="0" w:space="0" w:color="auto"/>
        <w:bottom w:val="none" w:sz="0" w:space="0" w:color="auto"/>
        <w:right w:val="none" w:sz="0" w:space="0" w:color="auto"/>
      </w:divBdr>
    </w:div>
    <w:div w:id="1502887268">
      <w:bodyDiv w:val="1"/>
      <w:marLeft w:val="0"/>
      <w:marRight w:val="0"/>
      <w:marTop w:val="0"/>
      <w:marBottom w:val="0"/>
      <w:divBdr>
        <w:top w:val="none" w:sz="0" w:space="0" w:color="auto"/>
        <w:left w:val="none" w:sz="0" w:space="0" w:color="auto"/>
        <w:bottom w:val="none" w:sz="0" w:space="0" w:color="auto"/>
        <w:right w:val="none" w:sz="0" w:space="0" w:color="auto"/>
      </w:divBdr>
    </w:div>
    <w:div w:id="1559785902">
      <w:bodyDiv w:val="1"/>
      <w:marLeft w:val="0"/>
      <w:marRight w:val="0"/>
      <w:marTop w:val="0"/>
      <w:marBottom w:val="0"/>
      <w:divBdr>
        <w:top w:val="none" w:sz="0" w:space="0" w:color="auto"/>
        <w:left w:val="none" w:sz="0" w:space="0" w:color="auto"/>
        <w:bottom w:val="none" w:sz="0" w:space="0" w:color="auto"/>
        <w:right w:val="none" w:sz="0" w:space="0" w:color="auto"/>
      </w:divBdr>
    </w:div>
    <w:div w:id="1600992594">
      <w:bodyDiv w:val="1"/>
      <w:marLeft w:val="0"/>
      <w:marRight w:val="0"/>
      <w:marTop w:val="0"/>
      <w:marBottom w:val="0"/>
      <w:divBdr>
        <w:top w:val="none" w:sz="0" w:space="0" w:color="auto"/>
        <w:left w:val="none" w:sz="0" w:space="0" w:color="auto"/>
        <w:bottom w:val="none" w:sz="0" w:space="0" w:color="auto"/>
        <w:right w:val="none" w:sz="0" w:space="0" w:color="auto"/>
      </w:divBdr>
    </w:div>
    <w:div w:id="1846049580">
      <w:bodyDiv w:val="1"/>
      <w:marLeft w:val="0"/>
      <w:marRight w:val="0"/>
      <w:marTop w:val="0"/>
      <w:marBottom w:val="0"/>
      <w:divBdr>
        <w:top w:val="none" w:sz="0" w:space="0" w:color="auto"/>
        <w:left w:val="none" w:sz="0" w:space="0" w:color="auto"/>
        <w:bottom w:val="none" w:sz="0" w:space="0" w:color="auto"/>
        <w:right w:val="none" w:sz="0" w:space="0" w:color="auto"/>
      </w:divBdr>
    </w:div>
    <w:div w:id="1917399046">
      <w:bodyDiv w:val="1"/>
      <w:marLeft w:val="0"/>
      <w:marRight w:val="0"/>
      <w:marTop w:val="0"/>
      <w:marBottom w:val="0"/>
      <w:divBdr>
        <w:top w:val="none" w:sz="0" w:space="0" w:color="auto"/>
        <w:left w:val="none" w:sz="0" w:space="0" w:color="auto"/>
        <w:bottom w:val="none" w:sz="0" w:space="0" w:color="auto"/>
        <w:right w:val="none" w:sz="0" w:space="0" w:color="auto"/>
      </w:divBdr>
    </w:div>
    <w:div w:id="193921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fa.ru/org/dep/findat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office.com/home" TargetMode="Externa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0A536FCDAD2AE48ACA5763D40622D70" ma:contentTypeVersion="6" ma:contentTypeDescription="Создание документа." ma:contentTypeScope="" ma:versionID="52cbb6c5cdfa696fc7b44f4dbe61f39f">
  <xsd:schema xmlns:xsd="http://www.w3.org/2001/XMLSchema" xmlns:xs="http://www.w3.org/2001/XMLSchema" xmlns:p="http://schemas.microsoft.com/office/2006/metadata/properties" xmlns:ns3="6a0abc4f-7b08-4b9e-9776-09f035a44cf5" targetNamespace="http://schemas.microsoft.com/office/2006/metadata/properties" ma:root="true" ma:fieldsID="1a031094093f9da5122e89d831e9324f" ns3:_="">
    <xsd:import namespace="6a0abc4f-7b08-4b9e-9776-09f035a44c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abc4f-7b08-4b9e-9776-09f035a4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270E0-4224-43A1-87EB-3C0AAE32F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abc4f-7b08-4b9e-9776-09f035a4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424024-4FC9-48E0-AA2C-9F560E8932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15AB88-533F-41B8-BDEC-16FD687AF13B}">
  <ds:schemaRefs>
    <ds:schemaRef ds:uri="http://schemas.microsoft.com/sharepoint/v3/contenttype/forms"/>
  </ds:schemaRefs>
</ds:datastoreItem>
</file>

<file path=customXml/itemProps4.xml><?xml version="1.0" encoding="utf-8"?>
<ds:datastoreItem xmlns:ds="http://schemas.openxmlformats.org/officeDocument/2006/customXml" ds:itemID="{83507912-7F8C-46EC-98F1-8EEFE1258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26</Pages>
  <Words>5124</Words>
  <Characters>40186</Characters>
  <Application>Microsoft Office Word</Application>
  <DocSecurity>0</DocSecurity>
  <Lines>334</Lines>
  <Paragraphs>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 высшего профессионального образования</vt: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45220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Евсеева Ирина Владимировна</cp:lastModifiedBy>
  <cp:revision>45</cp:revision>
  <cp:lastPrinted>2020-12-06T18:52:00Z</cp:lastPrinted>
  <dcterms:created xsi:type="dcterms:W3CDTF">2021-08-27T08:17:00Z</dcterms:created>
  <dcterms:modified xsi:type="dcterms:W3CDTF">2022-03-28T11:03:00Z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0x010100F0A536FCDAD2AE48ACA5763D40622D70</vt:lpwstr>
  </property>
</Properties>
</file>